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28B90" w14:textId="2C15EC78" w:rsidR="0075147A" w:rsidRPr="007E0611" w:rsidRDefault="00B212FA" w:rsidP="00B212FA">
      <w:pPr>
        <w:spacing w:line="480" w:lineRule="auto"/>
        <w:ind w:firstLine="720"/>
        <w:jc w:val="center"/>
        <w:rPr>
          <w:rFonts w:ascii="Times New Roman" w:hAnsi="Times New Roman" w:cs="Times New Roman"/>
          <w:b/>
          <w:color w:val="000000" w:themeColor="text1"/>
          <w:lang w:eastAsia="zh-CN"/>
        </w:rPr>
      </w:pPr>
      <w:r w:rsidRPr="007E0611">
        <w:rPr>
          <w:rFonts w:ascii="Times New Roman" w:hAnsi="Times New Roman" w:cs="Times New Roman"/>
          <w:b/>
          <w:color w:val="000000" w:themeColor="text1"/>
          <w:lang w:eastAsia="zh-CN"/>
        </w:rPr>
        <w:t xml:space="preserve">Supplemental </w:t>
      </w:r>
      <w:r w:rsidR="00516EBA" w:rsidRPr="007E0611">
        <w:rPr>
          <w:rFonts w:ascii="Times New Roman" w:hAnsi="Times New Roman" w:cs="Times New Roman"/>
          <w:b/>
          <w:color w:val="000000" w:themeColor="text1"/>
          <w:lang w:eastAsia="zh-CN"/>
        </w:rPr>
        <w:t xml:space="preserve">Online </w:t>
      </w:r>
      <w:r w:rsidRPr="007E0611">
        <w:rPr>
          <w:rFonts w:ascii="Times New Roman" w:hAnsi="Times New Roman" w:cs="Times New Roman"/>
          <w:b/>
          <w:color w:val="000000" w:themeColor="text1"/>
          <w:lang w:eastAsia="zh-CN"/>
        </w:rPr>
        <w:t xml:space="preserve">Material </w:t>
      </w:r>
    </w:p>
    <w:p w14:paraId="55AD5457" w14:textId="0019015E" w:rsidR="00B212FA" w:rsidRDefault="00B212FA" w:rsidP="00B212FA">
      <w:pPr>
        <w:spacing w:line="480" w:lineRule="auto"/>
        <w:ind w:firstLine="720"/>
        <w:jc w:val="center"/>
        <w:rPr>
          <w:rFonts w:ascii="Times New Roman" w:hAnsi="Times New Roman" w:cs="Times New Roman"/>
          <w:b/>
          <w:color w:val="000000" w:themeColor="text1"/>
          <w:lang w:eastAsia="zh-CN"/>
        </w:rPr>
      </w:pPr>
      <w:r w:rsidRPr="0075147A">
        <w:rPr>
          <w:rFonts w:ascii="Times New Roman" w:hAnsi="Times New Roman" w:cs="Times New Roman"/>
          <w:b/>
          <w:color w:val="000000" w:themeColor="text1"/>
          <w:lang w:eastAsia="zh-CN"/>
        </w:rPr>
        <w:t>Study</w:t>
      </w:r>
      <w:r w:rsidR="007E0611">
        <w:rPr>
          <w:rFonts w:ascii="Times New Roman" w:hAnsi="Times New Roman" w:cs="Times New Roman"/>
          <w:b/>
          <w:color w:val="000000" w:themeColor="text1"/>
          <w:lang w:eastAsia="zh-CN"/>
        </w:rPr>
        <w:t xml:space="preserve"> 1</w:t>
      </w:r>
    </w:p>
    <w:p w14:paraId="32E0A792" w14:textId="35943B24" w:rsidR="00AE37CC" w:rsidRPr="00AE37CC" w:rsidRDefault="00AE37CC" w:rsidP="00991393">
      <w:pPr>
        <w:rPr>
          <w:rFonts w:ascii="Times" w:hAnsi="Times"/>
        </w:rPr>
      </w:pPr>
      <w:r w:rsidRPr="00991393">
        <w:rPr>
          <w:rFonts w:ascii="Times" w:hAnsi="Times"/>
          <w:b/>
        </w:rPr>
        <w:t xml:space="preserve">Appendix </w:t>
      </w:r>
      <w:r>
        <w:rPr>
          <w:rFonts w:ascii="Times" w:hAnsi="Times"/>
          <w:b/>
        </w:rPr>
        <w:t>A</w:t>
      </w:r>
      <w:r w:rsidRPr="00991393">
        <w:rPr>
          <w:rFonts w:ascii="Times" w:hAnsi="Times"/>
          <w:b/>
        </w:rPr>
        <w:t>.</w:t>
      </w:r>
      <w:r>
        <w:rPr>
          <w:rFonts w:ascii="Times" w:hAnsi="Times"/>
        </w:rPr>
        <w:t xml:space="preserve"> Items revised from the Couple Satisfaction Index</w:t>
      </w:r>
      <w:r w:rsidR="008B1AAE">
        <w:rPr>
          <w:rFonts w:ascii="Times" w:hAnsi="Times"/>
        </w:rPr>
        <w:t xml:space="preserve"> (Funk &amp; Rogge, 2007)</w:t>
      </w:r>
    </w:p>
    <w:p w14:paraId="6F894CD9" w14:textId="77777777" w:rsidR="00AE37CC" w:rsidRDefault="00AE37CC" w:rsidP="00991393">
      <w:pPr>
        <w:rPr>
          <w:rFonts w:ascii="Times" w:hAnsi="Times"/>
          <w:b/>
        </w:rPr>
      </w:pPr>
    </w:p>
    <w:p w14:paraId="1B2A625A" w14:textId="77777777" w:rsidR="00AE37CC" w:rsidRDefault="00AE37CC" w:rsidP="00FD3C75">
      <w:pPr>
        <w:rPr>
          <w:rFonts w:ascii="Times New Roman" w:hAnsi="Times New Roman" w:cs="Times New Roman"/>
        </w:rPr>
      </w:pPr>
      <w:r w:rsidRPr="009C38F7">
        <w:rPr>
          <w:rFonts w:ascii="Times" w:hAnsi="Times"/>
        </w:rPr>
        <w:t xml:space="preserve">1. </w:t>
      </w:r>
      <w:r w:rsidRPr="009C38F7">
        <w:rPr>
          <w:rFonts w:ascii="Times New Roman" w:hAnsi="Times New Roman" w:cs="Times New Roman"/>
        </w:rPr>
        <w:t xml:space="preserve">Please indicate the degree of happiness, all things considered, of your relationship with (target person name). </w:t>
      </w:r>
    </w:p>
    <w:p w14:paraId="6835B447" w14:textId="77777777" w:rsidR="00FD3C75" w:rsidRPr="009C38F7" w:rsidRDefault="00FD3C75" w:rsidP="00FD3C75">
      <w:pPr>
        <w:rPr>
          <w:rFonts w:ascii="Times New Roman" w:hAnsi="Times New Roman" w:cs="Times New Roman"/>
        </w:rPr>
      </w:pPr>
    </w:p>
    <w:tbl>
      <w:tblPr>
        <w:tblStyle w:val="TableGrid"/>
        <w:tblW w:w="0" w:type="auto"/>
        <w:tblLook w:val="04A0" w:firstRow="1" w:lastRow="0" w:firstColumn="1" w:lastColumn="0" w:noHBand="0" w:noVBand="1"/>
      </w:tblPr>
      <w:tblGrid>
        <w:gridCol w:w="1324"/>
        <w:gridCol w:w="1275"/>
        <w:gridCol w:w="1275"/>
        <w:gridCol w:w="1221"/>
        <w:gridCol w:w="1205"/>
        <w:gridCol w:w="1324"/>
        <w:gridCol w:w="1232"/>
      </w:tblGrid>
      <w:tr w:rsidR="00AE37CC" w:rsidRPr="009C38F7" w14:paraId="32A99705" w14:textId="77777777" w:rsidTr="001F00CE">
        <w:tc>
          <w:tcPr>
            <w:tcW w:w="1324" w:type="dxa"/>
            <w:vAlign w:val="center"/>
          </w:tcPr>
          <w:p w14:paraId="440BD1F7"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0</w:t>
            </w:r>
          </w:p>
        </w:tc>
        <w:tc>
          <w:tcPr>
            <w:tcW w:w="1275" w:type="dxa"/>
            <w:vAlign w:val="center"/>
          </w:tcPr>
          <w:p w14:paraId="1482BE36"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1</w:t>
            </w:r>
          </w:p>
        </w:tc>
        <w:tc>
          <w:tcPr>
            <w:tcW w:w="1275" w:type="dxa"/>
            <w:vAlign w:val="center"/>
          </w:tcPr>
          <w:p w14:paraId="76C7CA0C"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2</w:t>
            </w:r>
          </w:p>
        </w:tc>
        <w:tc>
          <w:tcPr>
            <w:tcW w:w="1221" w:type="dxa"/>
            <w:vAlign w:val="center"/>
          </w:tcPr>
          <w:p w14:paraId="699F238C"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3</w:t>
            </w:r>
          </w:p>
        </w:tc>
        <w:tc>
          <w:tcPr>
            <w:tcW w:w="1205" w:type="dxa"/>
            <w:vAlign w:val="center"/>
          </w:tcPr>
          <w:p w14:paraId="19238EFF"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4</w:t>
            </w:r>
          </w:p>
        </w:tc>
        <w:tc>
          <w:tcPr>
            <w:tcW w:w="1324" w:type="dxa"/>
            <w:vAlign w:val="center"/>
          </w:tcPr>
          <w:p w14:paraId="04319E03"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5</w:t>
            </w:r>
          </w:p>
        </w:tc>
        <w:tc>
          <w:tcPr>
            <w:tcW w:w="1232" w:type="dxa"/>
            <w:vAlign w:val="center"/>
          </w:tcPr>
          <w:p w14:paraId="7E87969A"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6</w:t>
            </w:r>
          </w:p>
        </w:tc>
      </w:tr>
      <w:tr w:rsidR="00AE37CC" w:rsidRPr="009C38F7" w14:paraId="76CC172E" w14:textId="77777777" w:rsidTr="001F00CE">
        <w:tc>
          <w:tcPr>
            <w:tcW w:w="1324" w:type="dxa"/>
          </w:tcPr>
          <w:p w14:paraId="2F136512"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Extremely unhappy</w:t>
            </w:r>
          </w:p>
        </w:tc>
        <w:tc>
          <w:tcPr>
            <w:tcW w:w="1275" w:type="dxa"/>
          </w:tcPr>
          <w:p w14:paraId="16193D9B"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Fairly unhappy</w:t>
            </w:r>
          </w:p>
        </w:tc>
        <w:tc>
          <w:tcPr>
            <w:tcW w:w="1275" w:type="dxa"/>
          </w:tcPr>
          <w:p w14:paraId="615D2385"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A little unhappy</w:t>
            </w:r>
          </w:p>
        </w:tc>
        <w:tc>
          <w:tcPr>
            <w:tcW w:w="1221" w:type="dxa"/>
          </w:tcPr>
          <w:p w14:paraId="4D2898B5"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Happy</w:t>
            </w:r>
          </w:p>
        </w:tc>
        <w:tc>
          <w:tcPr>
            <w:tcW w:w="1205" w:type="dxa"/>
          </w:tcPr>
          <w:p w14:paraId="2977271B"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Very happy</w:t>
            </w:r>
          </w:p>
        </w:tc>
        <w:tc>
          <w:tcPr>
            <w:tcW w:w="1324" w:type="dxa"/>
          </w:tcPr>
          <w:p w14:paraId="5B23F7FF"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Extremely happy</w:t>
            </w:r>
          </w:p>
        </w:tc>
        <w:tc>
          <w:tcPr>
            <w:tcW w:w="1232" w:type="dxa"/>
          </w:tcPr>
          <w:p w14:paraId="0DEDCC87"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Perfect</w:t>
            </w:r>
          </w:p>
        </w:tc>
      </w:tr>
    </w:tbl>
    <w:p w14:paraId="0EA22C23" w14:textId="77777777" w:rsidR="00AE37CC" w:rsidRPr="009C38F7" w:rsidRDefault="00AE37CC" w:rsidP="00AE37CC">
      <w:pPr>
        <w:spacing w:line="480" w:lineRule="auto"/>
        <w:rPr>
          <w:rFonts w:ascii="Times" w:hAnsi="Times"/>
        </w:rPr>
      </w:pPr>
    </w:p>
    <w:p w14:paraId="7E83E7E5" w14:textId="77777777" w:rsidR="00AE37CC" w:rsidRPr="009C38F7" w:rsidRDefault="00AE37CC" w:rsidP="00AE37CC">
      <w:pPr>
        <w:spacing w:line="480" w:lineRule="auto"/>
        <w:rPr>
          <w:rFonts w:ascii="Times" w:hAnsi="Times"/>
        </w:rPr>
      </w:pPr>
      <w:r w:rsidRPr="009C38F7">
        <w:rPr>
          <w:rFonts w:ascii="Times" w:hAnsi="Times"/>
        </w:rPr>
        <w:t>9.  The relationship between me and (target person name) is strong.</w:t>
      </w:r>
    </w:p>
    <w:tbl>
      <w:tblPr>
        <w:tblStyle w:val="TableGrid"/>
        <w:tblW w:w="0" w:type="auto"/>
        <w:tblLook w:val="04A0" w:firstRow="1" w:lastRow="0" w:firstColumn="1" w:lastColumn="0" w:noHBand="0" w:noVBand="1"/>
      </w:tblPr>
      <w:tblGrid>
        <w:gridCol w:w="1394"/>
        <w:gridCol w:w="1407"/>
        <w:gridCol w:w="1522"/>
        <w:gridCol w:w="1456"/>
        <w:gridCol w:w="1533"/>
        <w:gridCol w:w="1544"/>
      </w:tblGrid>
      <w:tr w:rsidR="00AE37CC" w:rsidRPr="009C38F7" w14:paraId="526B9EC6" w14:textId="77777777" w:rsidTr="001F00CE">
        <w:tc>
          <w:tcPr>
            <w:tcW w:w="1394" w:type="dxa"/>
          </w:tcPr>
          <w:p w14:paraId="25642A57"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0</w:t>
            </w:r>
          </w:p>
        </w:tc>
        <w:tc>
          <w:tcPr>
            <w:tcW w:w="1407" w:type="dxa"/>
          </w:tcPr>
          <w:p w14:paraId="0EB8FFAF"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1</w:t>
            </w:r>
          </w:p>
        </w:tc>
        <w:tc>
          <w:tcPr>
            <w:tcW w:w="1522" w:type="dxa"/>
          </w:tcPr>
          <w:p w14:paraId="6A359944"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2</w:t>
            </w:r>
          </w:p>
        </w:tc>
        <w:tc>
          <w:tcPr>
            <w:tcW w:w="1456" w:type="dxa"/>
          </w:tcPr>
          <w:p w14:paraId="2545A47D"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3</w:t>
            </w:r>
          </w:p>
        </w:tc>
        <w:tc>
          <w:tcPr>
            <w:tcW w:w="1533" w:type="dxa"/>
          </w:tcPr>
          <w:p w14:paraId="7BC420A1"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4</w:t>
            </w:r>
          </w:p>
        </w:tc>
        <w:tc>
          <w:tcPr>
            <w:tcW w:w="1544" w:type="dxa"/>
          </w:tcPr>
          <w:p w14:paraId="2E24BCCC"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5</w:t>
            </w:r>
          </w:p>
        </w:tc>
      </w:tr>
      <w:tr w:rsidR="00AE37CC" w:rsidRPr="009C38F7" w14:paraId="3A774B41" w14:textId="77777777" w:rsidTr="001F00CE">
        <w:tc>
          <w:tcPr>
            <w:tcW w:w="1394" w:type="dxa"/>
          </w:tcPr>
          <w:p w14:paraId="05B6E268"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Not at all true</w:t>
            </w:r>
          </w:p>
        </w:tc>
        <w:tc>
          <w:tcPr>
            <w:tcW w:w="1407" w:type="dxa"/>
          </w:tcPr>
          <w:p w14:paraId="54186667"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A little true</w:t>
            </w:r>
          </w:p>
        </w:tc>
        <w:tc>
          <w:tcPr>
            <w:tcW w:w="1522" w:type="dxa"/>
          </w:tcPr>
          <w:p w14:paraId="471D6737"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Somewhat true</w:t>
            </w:r>
          </w:p>
        </w:tc>
        <w:tc>
          <w:tcPr>
            <w:tcW w:w="1456" w:type="dxa"/>
          </w:tcPr>
          <w:p w14:paraId="4E0D951A"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Mostly true</w:t>
            </w:r>
          </w:p>
        </w:tc>
        <w:tc>
          <w:tcPr>
            <w:tcW w:w="1533" w:type="dxa"/>
          </w:tcPr>
          <w:p w14:paraId="7A1DE467"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Almost completely true</w:t>
            </w:r>
          </w:p>
        </w:tc>
        <w:tc>
          <w:tcPr>
            <w:tcW w:w="1544" w:type="dxa"/>
          </w:tcPr>
          <w:p w14:paraId="67D03B14"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Completely true</w:t>
            </w:r>
          </w:p>
        </w:tc>
      </w:tr>
    </w:tbl>
    <w:p w14:paraId="0D8EC00D" w14:textId="77777777" w:rsidR="00AE37CC" w:rsidRPr="009C38F7" w:rsidRDefault="00AE37CC" w:rsidP="00AE37CC">
      <w:pPr>
        <w:rPr>
          <w:rFonts w:ascii="Times" w:hAnsi="Times"/>
        </w:rPr>
      </w:pPr>
    </w:p>
    <w:p w14:paraId="386A787B" w14:textId="77777777" w:rsidR="00AE37CC" w:rsidRDefault="00AE37CC" w:rsidP="00FD3C75">
      <w:pPr>
        <w:jc w:val="both"/>
        <w:rPr>
          <w:rFonts w:ascii="Times" w:hAnsi="Times"/>
        </w:rPr>
      </w:pPr>
      <w:r w:rsidRPr="009C38F7">
        <w:rPr>
          <w:rFonts w:ascii="Times" w:hAnsi="Times"/>
        </w:rPr>
        <w:t xml:space="preserve">22. In general, how satisfied are you with the relationship between you and (target person name)? </w:t>
      </w:r>
    </w:p>
    <w:p w14:paraId="12ADB0EB" w14:textId="77777777" w:rsidR="00FD3C75" w:rsidRPr="009C38F7" w:rsidRDefault="00FD3C75" w:rsidP="00FD3C75">
      <w:pPr>
        <w:jc w:val="both"/>
        <w:rPr>
          <w:rFonts w:ascii="Times" w:hAnsi="Times"/>
        </w:rPr>
      </w:pPr>
    </w:p>
    <w:tbl>
      <w:tblPr>
        <w:tblStyle w:val="TableGrid"/>
        <w:tblW w:w="0" w:type="auto"/>
        <w:tblLook w:val="04A0" w:firstRow="1" w:lastRow="0" w:firstColumn="1" w:lastColumn="0" w:noHBand="0" w:noVBand="1"/>
      </w:tblPr>
      <w:tblGrid>
        <w:gridCol w:w="1392"/>
        <w:gridCol w:w="1408"/>
        <w:gridCol w:w="1523"/>
        <w:gridCol w:w="1456"/>
        <w:gridCol w:w="1533"/>
        <w:gridCol w:w="1544"/>
      </w:tblGrid>
      <w:tr w:rsidR="00AE37CC" w:rsidRPr="009C38F7" w14:paraId="1FAADD92" w14:textId="77777777" w:rsidTr="001F00CE">
        <w:tc>
          <w:tcPr>
            <w:tcW w:w="1392" w:type="dxa"/>
          </w:tcPr>
          <w:p w14:paraId="679CE4A4"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0</w:t>
            </w:r>
          </w:p>
        </w:tc>
        <w:tc>
          <w:tcPr>
            <w:tcW w:w="1408" w:type="dxa"/>
          </w:tcPr>
          <w:p w14:paraId="08FC5F3E"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1</w:t>
            </w:r>
          </w:p>
        </w:tc>
        <w:tc>
          <w:tcPr>
            <w:tcW w:w="1523" w:type="dxa"/>
          </w:tcPr>
          <w:p w14:paraId="54DE8412"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2</w:t>
            </w:r>
          </w:p>
        </w:tc>
        <w:tc>
          <w:tcPr>
            <w:tcW w:w="1456" w:type="dxa"/>
          </w:tcPr>
          <w:p w14:paraId="777D895E"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3</w:t>
            </w:r>
          </w:p>
        </w:tc>
        <w:tc>
          <w:tcPr>
            <w:tcW w:w="1533" w:type="dxa"/>
          </w:tcPr>
          <w:p w14:paraId="260BCB65"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4</w:t>
            </w:r>
          </w:p>
        </w:tc>
        <w:tc>
          <w:tcPr>
            <w:tcW w:w="1544" w:type="dxa"/>
          </w:tcPr>
          <w:p w14:paraId="2D869911" w14:textId="77777777" w:rsidR="00AE37CC" w:rsidRPr="009C38F7" w:rsidRDefault="00AE37CC" w:rsidP="001F00CE">
            <w:pPr>
              <w:jc w:val="center"/>
              <w:rPr>
                <w:rFonts w:ascii="Times New Roman" w:hAnsi="Times New Roman" w:cs="Times New Roman"/>
              </w:rPr>
            </w:pPr>
            <w:r w:rsidRPr="009C38F7">
              <w:rPr>
                <w:rFonts w:ascii="Times New Roman" w:hAnsi="Times New Roman" w:cs="Times New Roman"/>
              </w:rPr>
              <w:t>5</w:t>
            </w:r>
          </w:p>
        </w:tc>
      </w:tr>
      <w:tr w:rsidR="00AE37CC" w:rsidRPr="009C38F7" w14:paraId="486213C6" w14:textId="77777777" w:rsidTr="001F00CE">
        <w:tc>
          <w:tcPr>
            <w:tcW w:w="1392" w:type="dxa"/>
          </w:tcPr>
          <w:p w14:paraId="7902ECF2"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Not at all</w:t>
            </w:r>
          </w:p>
        </w:tc>
        <w:tc>
          <w:tcPr>
            <w:tcW w:w="1408" w:type="dxa"/>
          </w:tcPr>
          <w:p w14:paraId="004907FD"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A little</w:t>
            </w:r>
          </w:p>
        </w:tc>
        <w:tc>
          <w:tcPr>
            <w:tcW w:w="1523" w:type="dxa"/>
          </w:tcPr>
          <w:p w14:paraId="0CC422FF"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Somewhat</w:t>
            </w:r>
          </w:p>
        </w:tc>
        <w:tc>
          <w:tcPr>
            <w:tcW w:w="1456" w:type="dxa"/>
          </w:tcPr>
          <w:p w14:paraId="5B7F38F3"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Mostly</w:t>
            </w:r>
          </w:p>
        </w:tc>
        <w:tc>
          <w:tcPr>
            <w:tcW w:w="1533" w:type="dxa"/>
          </w:tcPr>
          <w:p w14:paraId="3AB89FDB"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 xml:space="preserve">Almost completely </w:t>
            </w:r>
          </w:p>
        </w:tc>
        <w:tc>
          <w:tcPr>
            <w:tcW w:w="1544" w:type="dxa"/>
          </w:tcPr>
          <w:p w14:paraId="57D95A17" w14:textId="77777777" w:rsidR="00AE37CC" w:rsidRPr="009C38F7" w:rsidRDefault="00AE37CC" w:rsidP="001F00CE">
            <w:pPr>
              <w:jc w:val="center"/>
              <w:rPr>
                <w:rFonts w:ascii="Times New Roman" w:hAnsi="Times New Roman" w:cs="Times New Roman"/>
                <w:i/>
              </w:rPr>
            </w:pPr>
            <w:r w:rsidRPr="009C38F7">
              <w:rPr>
                <w:rFonts w:ascii="Times New Roman" w:hAnsi="Times New Roman" w:cs="Times New Roman"/>
                <w:i/>
              </w:rPr>
              <w:t xml:space="preserve">Completely </w:t>
            </w:r>
          </w:p>
        </w:tc>
      </w:tr>
    </w:tbl>
    <w:p w14:paraId="759D7096" w14:textId="77777777" w:rsidR="00AE37CC" w:rsidRPr="009C38F7" w:rsidRDefault="00AE37CC" w:rsidP="00AE37CC">
      <w:pPr>
        <w:rPr>
          <w:rFonts w:ascii="Times" w:hAnsi="Times"/>
        </w:rPr>
      </w:pPr>
    </w:p>
    <w:p w14:paraId="33F52CA5" w14:textId="77777777" w:rsidR="00AE37CC" w:rsidRPr="009C38F7" w:rsidRDefault="00AE37CC" w:rsidP="00AE37CC">
      <w:pPr>
        <w:rPr>
          <w:rFonts w:ascii="Times" w:hAnsi="Times"/>
        </w:rPr>
      </w:pPr>
    </w:p>
    <w:p w14:paraId="1828425B" w14:textId="43F1CEF1" w:rsidR="00991393" w:rsidRPr="009C38F7" w:rsidRDefault="00991393" w:rsidP="00991393">
      <w:pPr>
        <w:rPr>
          <w:rFonts w:ascii="Times" w:hAnsi="Times"/>
        </w:rPr>
      </w:pPr>
      <w:r w:rsidRPr="00991393">
        <w:rPr>
          <w:rFonts w:ascii="Times" w:hAnsi="Times"/>
          <w:b/>
        </w:rPr>
        <w:t xml:space="preserve">Appendix </w:t>
      </w:r>
      <w:r w:rsidR="00451580">
        <w:rPr>
          <w:rFonts w:ascii="Times" w:hAnsi="Times"/>
          <w:b/>
        </w:rPr>
        <w:t>B</w:t>
      </w:r>
      <w:r w:rsidRPr="00991393">
        <w:rPr>
          <w:rFonts w:ascii="Times" w:hAnsi="Times"/>
          <w:b/>
        </w:rPr>
        <w:t>.</w:t>
      </w:r>
      <w:r>
        <w:rPr>
          <w:rFonts w:ascii="Times" w:hAnsi="Times"/>
        </w:rPr>
        <w:t xml:space="preserve"> </w:t>
      </w:r>
      <w:r w:rsidRPr="009C38F7">
        <w:rPr>
          <w:rFonts w:ascii="Times" w:hAnsi="Times"/>
        </w:rPr>
        <w:t>Daily perceived partner responsiveness of the target person</w:t>
      </w:r>
      <w:r>
        <w:rPr>
          <w:rFonts w:ascii="Times" w:hAnsi="Times"/>
        </w:rPr>
        <w:t xml:space="preserve"> measure</w:t>
      </w:r>
    </w:p>
    <w:p w14:paraId="5B866237" w14:textId="77777777" w:rsidR="00991393" w:rsidRPr="009C38F7" w:rsidRDefault="00991393" w:rsidP="00991393">
      <w:pPr>
        <w:rPr>
          <w:rFonts w:ascii="Times" w:hAnsi="Times"/>
        </w:rPr>
      </w:pPr>
    </w:p>
    <w:p w14:paraId="4D72CAEC" w14:textId="77777777" w:rsidR="00991393" w:rsidRPr="009C38F7" w:rsidRDefault="00991393" w:rsidP="00991393">
      <w:pPr>
        <w:rPr>
          <w:rFonts w:ascii="Times" w:eastAsia="Times New Roman" w:hAnsi="Times" w:cs="Times New Roman"/>
          <w:bCs/>
        </w:rPr>
      </w:pPr>
      <w:r w:rsidRPr="009C38F7">
        <w:rPr>
          <w:rFonts w:ascii="Times" w:eastAsia="Times New Roman" w:hAnsi="Times" w:cs="Times New Roman"/>
          <w:bCs/>
        </w:rPr>
        <w:t>Please indicate the extent to which you felt each of the following today:</w:t>
      </w:r>
    </w:p>
    <w:p w14:paraId="47DF8BA3" w14:textId="77777777" w:rsidR="00991393" w:rsidRPr="009C38F7" w:rsidRDefault="00991393" w:rsidP="00991393">
      <w:pPr>
        <w:rPr>
          <w:rFonts w:ascii="Times" w:eastAsia="Times New Roman" w:hAnsi="Times" w:cs="Times New Roman"/>
          <w:sz w:val="20"/>
          <w:szCs w:val="20"/>
        </w:rPr>
      </w:pPr>
    </w:p>
    <w:tbl>
      <w:tblPr>
        <w:tblStyle w:val="TableGrid"/>
        <w:tblW w:w="0" w:type="auto"/>
        <w:tblLook w:val="04A0" w:firstRow="1" w:lastRow="0" w:firstColumn="1" w:lastColumn="0" w:noHBand="0" w:noVBand="1"/>
      </w:tblPr>
      <w:tblGrid>
        <w:gridCol w:w="1381"/>
        <w:gridCol w:w="1268"/>
        <w:gridCol w:w="1268"/>
        <w:gridCol w:w="1686"/>
        <w:gridCol w:w="1268"/>
        <w:gridCol w:w="1268"/>
        <w:gridCol w:w="1437"/>
      </w:tblGrid>
      <w:tr w:rsidR="00991393" w:rsidRPr="009C38F7" w14:paraId="7DA9D67B" w14:textId="77777777" w:rsidTr="001F00CE">
        <w:tc>
          <w:tcPr>
            <w:tcW w:w="1381" w:type="dxa"/>
            <w:vAlign w:val="center"/>
          </w:tcPr>
          <w:p w14:paraId="65FCC620" w14:textId="77777777" w:rsidR="00991393" w:rsidRPr="009C38F7" w:rsidRDefault="00991393" w:rsidP="001F00CE">
            <w:pPr>
              <w:jc w:val="center"/>
              <w:rPr>
                <w:rFonts w:ascii="Times" w:hAnsi="Times" w:cs="Arial"/>
              </w:rPr>
            </w:pPr>
            <w:r w:rsidRPr="009C38F7">
              <w:rPr>
                <w:rFonts w:ascii="Times" w:hAnsi="Times" w:cs="Arial"/>
              </w:rPr>
              <w:t>1</w:t>
            </w:r>
          </w:p>
        </w:tc>
        <w:tc>
          <w:tcPr>
            <w:tcW w:w="1268" w:type="dxa"/>
            <w:vAlign w:val="center"/>
          </w:tcPr>
          <w:p w14:paraId="2D49B8A1" w14:textId="77777777" w:rsidR="00991393" w:rsidRPr="009C38F7" w:rsidRDefault="00991393" w:rsidP="001F00CE">
            <w:pPr>
              <w:jc w:val="center"/>
              <w:rPr>
                <w:rFonts w:ascii="Times" w:hAnsi="Times" w:cs="Arial"/>
              </w:rPr>
            </w:pPr>
            <w:r w:rsidRPr="009C38F7">
              <w:rPr>
                <w:rFonts w:ascii="Times" w:hAnsi="Times" w:cs="Arial"/>
              </w:rPr>
              <w:t>2</w:t>
            </w:r>
          </w:p>
        </w:tc>
        <w:tc>
          <w:tcPr>
            <w:tcW w:w="1268" w:type="dxa"/>
            <w:vAlign w:val="center"/>
          </w:tcPr>
          <w:p w14:paraId="003CCDC3" w14:textId="77777777" w:rsidR="00991393" w:rsidRPr="009C38F7" w:rsidRDefault="00991393" w:rsidP="001F00CE">
            <w:pPr>
              <w:jc w:val="center"/>
              <w:rPr>
                <w:rFonts w:ascii="Times" w:hAnsi="Times" w:cs="Arial"/>
              </w:rPr>
            </w:pPr>
            <w:r w:rsidRPr="009C38F7">
              <w:rPr>
                <w:rFonts w:ascii="Times" w:hAnsi="Times" w:cs="Arial"/>
              </w:rPr>
              <w:t>3</w:t>
            </w:r>
          </w:p>
        </w:tc>
        <w:tc>
          <w:tcPr>
            <w:tcW w:w="1686" w:type="dxa"/>
            <w:vAlign w:val="center"/>
          </w:tcPr>
          <w:p w14:paraId="37AE5A14" w14:textId="77777777" w:rsidR="00991393" w:rsidRPr="009C38F7" w:rsidRDefault="00991393" w:rsidP="001F00CE">
            <w:pPr>
              <w:jc w:val="center"/>
              <w:rPr>
                <w:rFonts w:ascii="Times" w:hAnsi="Times" w:cs="Arial"/>
              </w:rPr>
            </w:pPr>
            <w:r w:rsidRPr="009C38F7">
              <w:rPr>
                <w:rFonts w:ascii="Times" w:hAnsi="Times" w:cs="Arial"/>
              </w:rPr>
              <w:t>4</w:t>
            </w:r>
          </w:p>
        </w:tc>
        <w:tc>
          <w:tcPr>
            <w:tcW w:w="1268" w:type="dxa"/>
            <w:vAlign w:val="center"/>
          </w:tcPr>
          <w:p w14:paraId="36C27980" w14:textId="77777777" w:rsidR="00991393" w:rsidRPr="009C38F7" w:rsidRDefault="00991393" w:rsidP="001F00CE">
            <w:pPr>
              <w:jc w:val="center"/>
              <w:rPr>
                <w:rFonts w:ascii="Times" w:hAnsi="Times" w:cs="Arial"/>
              </w:rPr>
            </w:pPr>
            <w:r w:rsidRPr="009C38F7">
              <w:rPr>
                <w:rFonts w:ascii="Times" w:hAnsi="Times" w:cs="Arial"/>
              </w:rPr>
              <w:t>5</w:t>
            </w:r>
          </w:p>
        </w:tc>
        <w:tc>
          <w:tcPr>
            <w:tcW w:w="1268" w:type="dxa"/>
            <w:vAlign w:val="center"/>
          </w:tcPr>
          <w:p w14:paraId="5DBBE942" w14:textId="77777777" w:rsidR="00991393" w:rsidRPr="009C38F7" w:rsidRDefault="00991393" w:rsidP="001F00CE">
            <w:pPr>
              <w:jc w:val="center"/>
              <w:rPr>
                <w:rFonts w:ascii="Times" w:hAnsi="Times" w:cs="Arial"/>
              </w:rPr>
            </w:pPr>
            <w:r w:rsidRPr="009C38F7">
              <w:rPr>
                <w:rFonts w:ascii="Times" w:hAnsi="Times" w:cs="Arial"/>
              </w:rPr>
              <w:t>6</w:t>
            </w:r>
          </w:p>
        </w:tc>
        <w:tc>
          <w:tcPr>
            <w:tcW w:w="1437" w:type="dxa"/>
            <w:vAlign w:val="center"/>
          </w:tcPr>
          <w:p w14:paraId="0CF066F1" w14:textId="77777777" w:rsidR="00991393" w:rsidRPr="009C38F7" w:rsidRDefault="00991393" w:rsidP="001F00CE">
            <w:pPr>
              <w:jc w:val="center"/>
              <w:rPr>
                <w:rFonts w:ascii="Times" w:hAnsi="Times" w:cs="Arial"/>
              </w:rPr>
            </w:pPr>
            <w:r w:rsidRPr="009C38F7">
              <w:rPr>
                <w:rFonts w:ascii="Times" w:hAnsi="Times" w:cs="Arial"/>
              </w:rPr>
              <w:t>7</w:t>
            </w:r>
          </w:p>
        </w:tc>
      </w:tr>
      <w:tr w:rsidR="00991393" w:rsidRPr="009C38F7" w14:paraId="1B84F4C9" w14:textId="77777777" w:rsidTr="001F00CE">
        <w:tc>
          <w:tcPr>
            <w:tcW w:w="1381" w:type="dxa"/>
            <w:vAlign w:val="center"/>
          </w:tcPr>
          <w:p w14:paraId="77962FF4" w14:textId="77777777" w:rsidR="00991393" w:rsidRPr="009C38F7" w:rsidRDefault="00991393" w:rsidP="001F00CE">
            <w:pPr>
              <w:jc w:val="center"/>
              <w:rPr>
                <w:rFonts w:ascii="Times" w:hAnsi="Times" w:cs="Arial"/>
                <w:i/>
              </w:rPr>
            </w:pPr>
            <w:r w:rsidRPr="009C38F7">
              <w:rPr>
                <w:rFonts w:ascii="Times" w:hAnsi="Times" w:cs="Arial"/>
                <w:i/>
              </w:rPr>
              <w:t>Not at all</w:t>
            </w:r>
          </w:p>
        </w:tc>
        <w:tc>
          <w:tcPr>
            <w:tcW w:w="1268" w:type="dxa"/>
            <w:vAlign w:val="center"/>
          </w:tcPr>
          <w:p w14:paraId="57BAACD5" w14:textId="77777777" w:rsidR="00991393" w:rsidRPr="009C38F7" w:rsidRDefault="00991393" w:rsidP="001F00CE">
            <w:pPr>
              <w:jc w:val="center"/>
              <w:rPr>
                <w:rFonts w:ascii="Times" w:hAnsi="Times" w:cs="Arial"/>
                <w:i/>
              </w:rPr>
            </w:pPr>
          </w:p>
        </w:tc>
        <w:tc>
          <w:tcPr>
            <w:tcW w:w="1268" w:type="dxa"/>
            <w:vAlign w:val="center"/>
          </w:tcPr>
          <w:p w14:paraId="2F8557B3" w14:textId="77777777" w:rsidR="00991393" w:rsidRPr="009C38F7" w:rsidRDefault="00991393" w:rsidP="001F00CE">
            <w:pPr>
              <w:jc w:val="center"/>
              <w:rPr>
                <w:rFonts w:ascii="Times" w:hAnsi="Times" w:cs="Arial"/>
                <w:i/>
              </w:rPr>
            </w:pPr>
          </w:p>
        </w:tc>
        <w:tc>
          <w:tcPr>
            <w:tcW w:w="1686" w:type="dxa"/>
            <w:vAlign w:val="center"/>
          </w:tcPr>
          <w:p w14:paraId="29822C38" w14:textId="77777777" w:rsidR="00991393" w:rsidRPr="009C38F7" w:rsidRDefault="00991393" w:rsidP="001F00CE">
            <w:pPr>
              <w:jc w:val="center"/>
              <w:rPr>
                <w:rFonts w:ascii="Times" w:hAnsi="Times" w:cs="Arial"/>
                <w:i/>
              </w:rPr>
            </w:pPr>
            <w:r w:rsidRPr="009C38F7">
              <w:rPr>
                <w:rFonts w:ascii="Times" w:hAnsi="Times" w:cs="Arial"/>
                <w:i/>
              </w:rPr>
              <w:t>Somewhat</w:t>
            </w:r>
          </w:p>
        </w:tc>
        <w:tc>
          <w:tcPr>
            <w:tcW w:w="1268" w:type="dxa"/>
            <w:vAlign w:val="center"/>
          </w:tcPr>
          <w:p w14:paraId="01E7310C" w14:textId="77777777" w:rsidR="00991393" w:rsidRPr="009C38F7" w:rsidRDefault="00991393" w:rsidP="001F00CE">
            <w:pPr>
              <w:jc w:val="center"/>
              <w:rPr>
                <w:rFonts w:ascii="Times" w:hAnsi="Times" w:cs="Arial"/>
                <w:i/>
              </w:rPr>
            </w:pPr>
          </w:p>
        </w:tc>
        <w:tc>
          <w:tcPr>
            <w:tcW w:w="1268" w:type="dxa"/>
            <w:vAlign w:val="center"/>
          </w:tcPr>
          <w:p w14:paraId="1D513E87" w14:textId="77777777" w:rsidR="00991393" w:rsidRPr="009C38F7" w:rsidRDefault="00991393" w:rsidP="001F00CE">
            <w:pPr>
              <w:jc w:val="center"/>
              <w:rPr>
                <w:rFonts w:ascii="Times" w:hAnsi="Times" w:cs="Arial"/>
                <w:i/>
              </w:rPr>
            </w:pPr>
          </w:p>
        </w:tc>
        <w:tc>
          <w:tcPr>
            <w:tcW w:w="1437" w:type="dxa"/>
            <w:vAlign w:val="center"/>
          </w:tcPr>
          <w:p w14:paraId="50D8781E" w14:textId="77777777" w:rsidR="00991393" w:rsidRPr="009C38F7" w:rsidRDefault="00991393" w:rsidP="001F00CE">
            <w:pPr>
              <w:jc w:val="center"/>
              <w:rPr>
                <w:rFonts w:ascii="Times" w:hAnsi="Times" w:cs="Arial"/>
                <w:i/>
              </w:rPr>
            </w:pPr>
            <w:r w:rsidRPr="009C38F7">
              <w:rPr>
                <w:rFonts w:ascii="Times" w:hAnsi="Times" w:cs="Arial"/>
                <w:i/>
              </w:rPr>
              <w:t>A great deal</w:t>
            </w:r>
          </w:p>
        </w:tc>
      </w:tr>
    </w:tbl>
    <w:p w14:paraId="56AF8D59" w14:textId="77777777" w:rsidR="00991393" w:rsidRPr="009C38F7" w:rsidRDefault="00991393" w:rsidP="00991393">
      <w:pPr>
        <w:rPr>
          <w:rFonts w:ascii="Times" w:eastAsia="Times New Roman" w:hAnsi="Times" w:cs="Times New Roman"/>
          <w:sz w:val="20"/>
          <w:szCs w:val="20"/>
        </w:rPr>
      </w:pPr>
    </w:p>
    <w:p w14:paraId="27CE705E" w14:textId="77777777" w:rsidR="00991393" w:rsidRPr="009C38F7" w:rsidRDefault="00991393" w:rsidP="00991393">
      <w:pPr>
        <w:shd w:val="clear" w:color="auto" w:fill="FFFFFF"/>
        <w:spacing w:line="480" w:lineRule="auto"/>
        <w:rPr>
          <w:rFonts w:ascii="Times" w:eastAsia="Times New Roman" w:hAnsi="Times" w:cs="Times New Roman"/>
          <w:color w:val="000000"/>
        </w:rPr>
      </w:pPr>
      <w:r w:rsidRPr="009C38F7">
        <w:rPr>
          <w:rFonts w:ascii="Times" w:eastAsia="Times New Roman" w:hAnsi="Times" w:cs="Times New Roman"/>
          <w:color w:val="000000"/>
        </w:rPr>
        <w:t>1. Today, (target person name) really listened to me.</w:t>
      </w:r>
    </w:p>
    <w:p w14:paraId="35B9823E" w14:textId="77777777" w:rsidR="00991393" w:rsidRPr="009C38F7" w:rsidRDefault="00991393" w:rsidP="00991393">
      <w:pPr>
        <w:shd w:val="clear" w:color="auto" w:fill="FFFFFF"/>
        <w:spacing w:line="480" w:lineRule="auto"/>
        <w:rPr>
          <w:rFonts w:ascii="Times" w:eastAsia="Times New Roman" w:hAnsi="Times" w:cs="Times New Roman"/>
          <w:color w:val="000000"/>
        </w:rPr>
      </w:pPr>
      <w:r w:rsidRPr="009C38F7">
        <w:rPr>
          <w:rFonts w:ascii="Times" w:eastAsia="Times New Roman" w:hAnsi="Times" w:cs="Times New Roman"/>
          <w:color w:val="000000"/>
        </w:rPr>
        <w:t>2. Today, (target person name) seemed interested in what I was thinking and feeling.</w:t>
      </w:r>
    </w:p>
    <w:p w14:paraId="28C651ED" w14:textId="77777777" w:rsidR="00991393" w:rsidRPr="009C38F7" w:rsidRDefault="00991393" w:rsidP="00991393">
      <w:pPr>
        <w:shd w:val="clear" w:color="auto" w:fill="FFFFFF"/>
        <w:spacing w:line="480" w:lineRule="auto"/>
        <w:rPr>
          <w:rFonts w:ascii="Times" w:eastAsia="Times New Roman" w:hAnsi="Times" w:cs="Times New Roman"/>
          <w:color w:val="000000"/>
        </w:rPr>
      </w:pPr>
      <w:r w:rsidRPr="009C38F7">
        <w:rPr>
          <w:rFonts w:ascii="Times" w:eastAsia="Times New Roman" w:hAnsi="Times" w:cs="Times New Roman"/>
          <w:color w:val="000000"/>
        </w:rPr>
        <w:t>3. Today, (target person name) was understanding.</w:t>
      </w:r>
    </w:p>
    <w:p w14:paraId="5B41BCEC" w14:textId="77777777" w:rsidR="00991393" w:rsidRPr="009C38F7" w:rsidRDefault="00991393" w:rsidP="00991393">
      <w:pPr>
        <w:shd w:val="clear" w:color="auto" w:fill="FFFFFF"/>
        <w:spacing w:line="480" w:lineRule="auto"/>
        <w:rPr>
          <w:rFonts w:ascii="Times" w:eastAsia="Times New Roman" w:hAnsi="Times" w:cs="Times New Roman"/>
          <w:color w:val="000000"/>
        </w:rPr>
      </w:pPr>
      <w:r w:rsidRPr="009C38F7">
        <w:rPr>
          <w:rFonts w:ascii="Times" w:eastAsia="Times New Roman" w:hAnsi="Times" w:cs="Times New Roman"/>
          <w:color w:val="000000"/>
        </w:rPr>
        <w:t>4. Today, (target person name) tried to see where I was coming from.</w:t>
      </w:r>
    </w:p>
    <w:p w14:paraId="03F9A30C" w14:textId="77777777" w:rsidR="00991393" w:rsidRPr="009C38F7" w:rsidRDefault="00991393" w:rsidP="00991393">
      <w:pPr>
        <w:shd w:val="clear" w:color="auto" w:fill="FFFFFF"/>
        <w:spacing w:line="480" w:lineRule="auto"/>
        <w:rPr>
          <w:rFonts w:ascii="Times" w:eastAsia="Times New Roman" w:hAnsi="Times" w:cs="Times New Roman"/>
          <w:color w:val="000000"/>
        </w:rPr>
      </w:pPr>
      <w:r w:rsidRPr="009C38F7">
        <w:rPr>
          <w:rFonts w:ascii="Times" w:eastAsia="Times New Roman" w:hAnsi="Times" w:cs="Times New Roman"/>
          <w:color w:val="000000"/>
        </w:rPr>
        <w:t>5. Today, (target person name) did NOT accept my feelings and concerns. (R)</w:t>
      </w:r>
    </w:p>
    <w:p w14:paraId="1AF0B9C3" w14:textId="77777777" w:rsidR="00991393" w:rsidRPr="009C38F7" w:rsidRDefault="00991393" w:rsidP="00991393">
      <w:pPr>
        <w:shd w:val="clear" w:color="auto" w:fill="FFFFFF"/>
        <w:spacing w:line="480" w:lineRule="auto"/>
        <w:rPr>
          <w:rFonts w:ascii="Times" w:eastAsia="Times New Roman" w:hAnsi="Times" w:cs="Times New Roman"/>
          <w:color w:val="000000"/>
        </w:rPr>
      </w:pPr>
      <w:r w:rsidRPr="009C38F7">
        <w:rPr>
          <w:rFonts w:ascii="Times" w:eastAsia="Times New Roman" w:hAnsi="Times" w:cs="Times New Roman"/>
          <w:color w:val="000000"/>
        </w:rPr>
        <w:lastRenderedPageBreak/>
        <w:t>6. Today, (target person name) ignored my side of the story. (R)</w:t>
      </w:r>
    </w:p>
    <w:p w14:paraId="20131C5F" w14:textId="77777777" w:rsidR="00991393" w:rsidRPr="009C38F7" w:rsidRDefault="00991393" w:rsidP="00991393">
      <w:pPr>
        <w:shd w:val="clear" w:color="auto" w:fill="FFFFFF"/>
        <w:spacing w:line="480" w:lineRule="auto"/>
        <w:rPr>
          <w:rFonts w:ascii="Times" w:eastAsia="Times New Roman" w:hAnsi="Times" w:cs="Times New Roman"/>
          <w:color w:val="000000"/>
        </w:rPr>
      </w:pPr>
      <w:r w:rsidRPr="009C38F7">
        <w:rPr>
          <w:rFonts w:ascii="Times" w:eastAsia="Times New Roman" w:hAnsi="Times" w:cs="Times New Roman"/>
          <w:color w:val="000000"/>
        </w:rPr>
        <w:t>7. Today, (target person name) dismissed my concerns too easily. (R)</w:t>
      </w:r>
    </w:p>
    <w:p w14:paraId="18343AA3" w14:textId="77777777" w:rsidR="00991393" w:rsidRPr="009C38F7" w:rsidRDefault="00991393" w:rsidP="00991393">
      <w:pPr>
        <w:shd w:val="clear" w:color="auto" w:fill="FFFFFF"/>
        <w:spacing w:line="480" w:lineRule="auto"/>
        <w:rPr>
          <w:rFonts w:ascii="Times" w:eastAsia="Times New Roman" w:hAnsi="Times" w:cs="Times New Roman"/>
          <w:color w:val="000000"/>
        </w:rPr>
      </w:pPr>
      <w:r w:rsidRPr="009C38F7">
        <w:rPr>
          <w:rFonts w:ascii="Times" w:eastAsia="Times New Roman" w:hAnsi="Times" w:cs="Times New Roman"/>
          <w:color w:val="000000"/>
        </w:rPr>
        <w:t>8. Today, (target person name) seemed to ignore the things that were most important to me. (R)</w:t>
      </w:r>
    </w:p>
    <w:p w14:paraId="372C337A" w14:textId="5975547C" w:rsidR="00991393" w:rsidRDefault="00991393" w:rsidP="00991393">
      <w:pPr>
        <w:spacing w:line="480" w:lineRule="auto"/>
        <w:rPr>
          <w:rFonts w:ascii="Times New Roman" w:hAnsi="Times New Roman" w:cs="Times New Roman"/>
          <w:b/>
          <w:color w:val="000000" w:themeColor="text1"/>
          <w:lang w:eastAsia="zh-CN"/>
        </w:rPr>
      </w:pPr>
      <w:r>
        <w:rPr>
          <w:rFonts w:ascii="Times New Roman" w:hAnsi="Times New Roman" w:cs="Times New Roman"/>
          <w:b/>
          <w:color w:val="000000" w:themeColor="text1"/>
          <w:lang w:eastAsia="zh-CN"/>
        </w:rPr>
        <w:t xml:space="preserve">Descriptive Statistics for Study </w:t>
      </w:r>
      <w:r w:rsidR="007E0611">
        <w:rPr>
          <w:rFonts w:ascii="Times New Roman" w:hAnsi="Times New Roman" w:cs="Times New Roman"/>
          <w:b/>
          <w:color w:val="000000" w:themeColor="text1"/>
          <w:lang w:eastAsia="zh-CN"/>
        </w:rPr>
        <w:t>1</w:t>
      </w:r>
    </w:p>
    <w:p w14:paraId="2B551B1B" w14:textId="3CDB72D6" w:rsidR="00FD3C75" w:rsidRDefault="00B212FA" w:rsidP="001D42BB">
      <w:pPr>
        <w:spacing w:line="480" w:lineRule="auto"/>
        <w:ind w:firstLine="720"/>
        <w:rPr>
          <w:rFonts w:ascii="Times New Roman" w:hAnsi="Times New Roman" w:cs="Times New Roman"/>
        </w:rPr>
      </w:pPr>
      <w:r>
        <w:rPr>
          <w:rFonts w:ascii="Times New Roman" w:hAnsi="Times New Roman" w:cs="Times New Roman"/>
          <w:color w:val="000000" w:themeColor="text1"/>
          <w:lang w:eastAsia="zh-CN"/>
        </w:rPr>
        <w:t>Table S</w:t>
      </w:r>
      <w:r w:rsidR="007E0611">
        <w:rPr>
          <w:rFonts w:ascii="Times New Roman" w:hAnsi="Times New Roman" w:cs="Times New Roman"/>
          <w:color w:val="000000" w:themeColor="text1"/>
          <w:lang w:eastAsia="zh-CN"/>
        </w:rPr>
        <w:t>1</w:t>
      </w:r>
      <w:r>
        <w:rPr>
          <w:rFonts w:ascii="Times New Roman" w:hAnsi="Times New Roman" w:cs="Times New Roman"/>
          <w:color w:val="000000" w:themeColor="text1"/>
          <w:lang w:eastAsia="zh-CN"/>
        </w:rPr>
        <w:t xml:space="preserve"> reports means, standard deviations, and tests for sex differences for all study variables. For the daily variables, significance tests were conducted using the same multilevel models as described in the main text. Sex was treated as a level-2 variable and coded </w:t>
      </w:r>
      <w:r w:rsidRPr="00206C38">
        <w:rPr>
          <w:rFonts w:ascii="Times New Roman" w:hAnsi="Times New Roman" w:cs="Times New Roman"/>
        </w:rPr>
        <w:t>male = 0, female = 1</w:t>
      </w:r>
      <w:r>
        <w:rPr>
          <w:rFonts w:ascii="Times New Roman" w:hAnsi="Times New Roman" w:cs="Times New Roman"/>
        </w:rPr>
        <w:t>.</w:t>
      </w:r>
      <w:r w:rsidR="001D42BB" w:rsidRPr="001D42BB">
        <w:rPr>
          <w:rFonts w:ascii="Times" w:hAnsi="Times"/>
          <w:lang w:eastAsia="ja-JP"/>
        </w:rPr>
        <w:t xml:space="preserve"> </w:t>
      </w:r>
      <w:r w:rsidR="00FD3C75">
        <w:rPr>
          <w:rFonts w:ascii="Times" w:hAnsi="Times"/>
          <w:lang w:eastAsia="ja-JP"/>
        </w:rPr>
        <w:t>On average, b</w:t>
      </w:r>
      <w:r w:rsidR="001D42BB" w:rsidRPr="001D42BB">
        <w:rPr>
          <w:rFonts w:ascii="Times New Roman" w:hAnsi="Times New Roman" w:cs="Times New Roman"/>
        </w:rPr>
        <w:t>oth men and women perceived their target persons as moderately responsive. In terms of daily emotion experiences, women reported experiencing higher level</w:t>
      </w:r>
      <w:r w:rsidR="00FD3C75">
        <w:rPr>
          <w:rFonts w:ascii="Times New Roman" w:hAnsi="Times New Roman" w:cs="Times New Roman"/>
        </w:rPr>
        <w:t>s</w:t>
      </w:r>
      <w:r w:rsidR="001D42BB" w:rsidRPr="001D42BB">
        <w:rPr>
          <w:rFonts w:ascii="Times New Roman" w:hAnsi="Times New Roman" w:cs="Times New Roman"/>
        </w:rPr>
        <w:t xml:space="preserve"> of excitement and gratitude, and </w:t>
      </w:r>
      <w:r w:rsidR="00DF0531">
        <w:rPr>
          <w:rFonts w:ascii="Times New Roman" w:hAnsi="Times New Roman" w:cs="Times New Roman"/>
        </w:rPr>
        <w:t xml:space="preserve">non-significantly </w:t>
      </w:r>
      <w:r w:rsidR="001D42BB" w:rsidRPr="001D42BB">
        <w:rPr>
          <w:rFonts w:ascii="Times New Roman" w:hAnsi="Times New Roman" w:cs="Times New Roman"/>
        </w:rPr>
        <w:t>higher level of joy and pride. The gender difference</w:t>
      </w:r>
      <w:r w:rsidR="00FD3C75">
        <w:rPr>
          <w:rFonts w:ascii="Times New Roman" w:hAnsi="Times New Roman" w:cs="Times New Roman"/>
        </w:rPr>
        <w:t>s</w:t>
      </w:r>
      <w:r w:rsidR="001D42BB" w:rsidRPr="001D42BB">
        <w:rPr>
          <w:rFonts w:ascii="Times New Roman" w:hAnsi="Times New Roman" w:cs="Times New Roman"/>
        </w:rPr>
        <w:t xml:space="preserve"> in the experience of contentment, anxiety, anger and sadness</w:t>
      </w:r>
      <w:r w:rsidR="00FD3C75">
        <w:rPr>
          <w:rFonts w:ascii="Times New Roman" w:hAnsi="Times New Roman" w:cs="Times New Roman"/>
        </w:rPr>
        <w:t xml:space="preserve"> were not significant</w:t>
      </w:r>
      <w:r w:rsidR="001D42BB" w:rsidRPr="001D42BB">
        <w:rPr>
          <w:rFonts w:ascii="Times New Roman" w:hAnsi="Times New Roman" w:cs="Times New Roman"/>
        </w:rPr>
        <w:t xml:space="preserve">. In terms of daily emotional expressions, women reported </w:t>
      </w:r>
      <w:r w:rsidR="00FD3C75">
        <w:rPr>
          <w:rFonts w:ascii="Times New Roman" w:hAnsi="Times New Roman" w:cs="Times New Roman"/>
        </w:rPr>
        <w:t xml:space="preserve">significantly </w:t>
      </w:r>
      <w:r w:rsidR="001D42BB" w:rsidRPr="001D42BB">
        <w:rPr>
          <w:rFonts w:ascii="Times New Roman" w:hAnsi="Times New Roman" w:cs="Times New Roman"/>
        </w:rPr>
        <w:t xml:space="preserve">higher expression of excitement, and men reported higher expression of anger, sadness, and anxiety, though this last difference was </w:t>
      </w:r>
      <w:r w:rsidR="00DF0531">
        <w:rPr>
          <w:rFonts w:ascii="Times New Roman" w:hAnsi="Times New Roman" w:cs="Times New Roman"/>
        </w:rPr>
        <w:t xml:space="preserve">not </w:t>
      </w:r>
      <w:r w:rsidR="001D42BB" w:rsidRPr="001D42BB">
        <w:rPr>
          <w:rFonts w:ascii="Times New Roman" w:hAnsi="Times New Roman" w:cs="Times New Roman"/>
        </w:rPr>
        <w:t xml:space="preserve">significant. </w:t>
      </w:r>
      <w:r w:rsidR="001D42BB">
        <w:rPr>
          <w:rFonts w:ascii="Times New Roman" w:hAnsi="Times New Roman" w:cs="Times New Roman"/>
        </w:rPr>
        <w:t>M</w:t>
      </w:r>
      <w:r w:rsidR="001D42BB" w:rsidRPr="001D42BB">
        <w:rPr>
          <w:rFonts w:ascii="Times New Roman" w:hAnsi="Times New Roman" w:cs="Times New Roman"/>
        </w:rPr>
        <w:t xml:space="preserve">en and women did not differ </w:t>
      </w:r>
      <w:r w:rsidR="001D42BB">
        <w:rPr>
          <w:rFonts w:ascii="Times New Roman" w:hAnsi="Times New Roman" w:cs="Times New Roman"/>
        </w:rPr>
        <w:t xml:space="preserve">significantly </w:t>
      </w:r>
      <w:r w:rsidR="001D42BB" w:rsidRPr="001D42BB">
        <w:rPr>
          <w:rFonts w:ascii="Times New Roman" w:hAnsi="Times New Roman" w:cs="Times New Roman"/>
        </w:rPr>
        <w:t>in their reports of expression</w:t>
      </w:r>
      <w:r w:rsidR="001D42BB">
        <w:rPr>
          <w:rFonts w:ascii="Times New Roman" w:hAnsi="Times New Roman" w:cs="Times New Roman"/>
        </w:rPr>
        <w:t xml:space="preserve"> of the remaining emotions</w:t>
      </w:r>
      <w:r w:rsidR="001D42BB" w:rsidRPr="001D42BB">
        <w:rPr>
          <w:rFonts w:ascii="Times New Roman" w:hAnsi="Times New Roman" w:cs="Times New Roman"/>
        </w:rPr>
        <w:t>.</w:t>
      </w:r>
    </w:p>
    <w:p w14:paraId="2C89423F" w14:textId="77777777" w:rsidR="00FD3C75" w:rsidRDefault="00FD3C75">
      <w:pPr>
        <w:rPr>
          <w:rFonts w:ascii="Times New Roman" w:hAnsi="Times New Roman" w:cs="Times New Roman"/>
        </w:rPr>
      </w:pPr>
      <w:r>
        <w:rPr>
          <w:rFonts w:ascii="Times New Roman" w:hAnsi="Times New Roman" w:cs="Times New Roman"/>
        </w:rPr>
        <w:br w:type="page"/>
      </w:r>
    </w:p>
    <w:p w14:paraId="26A6CDAE" w14:textId="77777777" w:rsidR="001D42BB" w:rsidRDefault="001D42BB" w:rsidP="001D42BB">
      <w:pPr>
        <w:spacing w:line="480" w:lineRule="auto"/>
        <w:ind w:firstLine="720"/>
        <w:rPr>
          <w:rFonts w:ascii="Times New Roman" w:hAnsi="Times New Roman" w:cs="Times New Roman"/>
        </w:rPr>
      </w:pPr>
    </w:p>
    <w:p w14:paraId="09E456FB" w14:textId="10134F9F" w:rsidR="001D42BB" w:rsidRPr="00307F23" w:rsidRDefault="001D42BB" w:rsidP="001D42BB">
      <w:pPr>
        <w:spacing w:line="480" w:lineRule="auto"/>
        <w:ind w:firstLine="720"/>
        <w:jc w:val="center"/>
        <w:rPr>
          <w:rFonts w:ascii="Times" w:hAnsi="Times" w:cs="Times New Roman"/>
          <w:color w:val="000000" w:themeColor="text1"/>
          <w:lang w:eastAsia="zh-CN"/>
        </w:rPr>
      </w:pPr>
      <w:r w:rsidRPr="00307F23">
        <w:rPr>
          <w:rFonts w:ascii="Times" w:hAnsi="Times" w:cs="Times New Roman"/>
          <w:color w:val="000000" w:themeColor="text1"/>
          <w:lang w:eastAsia="zh-CN"/>
        </w:rPr>
        <w:t>Table S</w:t>
      </w:r>
      <w:r w:rsidR="007E0611">
        <w:rPr>
          <w:rFonts w:ascii="Times" w:hAnsi="Times" w:cs="Times New Roman"/>
          <w:color w:val="000000" w:themeColor="text1"/>
          <w:lang w:eastAsia="zh-CN"/>
        </w:rPr>
        <w:t>1</w:t>
      </w:r>
    </w:p>
    <w:p w14:paraId="17E99302" w14:textId="37A71EE4" w:rsidR="001D42BB" w:rsidRPr="00307F23" w:rsidRDefault="001D42BB" w:rsidP="001D42BB">
      <w:pPr>
        <w:widowControl w:val="0"/>
        <w:autoSpaceDE w:val="0"/>
        <w:autoSpaceDN w:val="0"/>
        <w:adjustRightInd w:val="0"/>
        <w:spacing w:line="480" w:lineRule="auto"/>
        <w:jc w:val="center"/>
        <w:rPr>
          <w:rFonts w:ascii="Times" w:hAnsi="Times"/>
          <w:lang w:eastAsia="ja-JP"/>
        </w:rPr>
      </w:pPr>
      <w:r w:rsidRPr="00307F23">
        <w:rPr>
          <w:rFonts w:ascii="Times" w:hAnsi="Times"/>
          <w:lang w:eastAsia="ja-JP"/>
        </w:rPr>
        <w:t>Descriptive Statistics for Primary Measures</w:t>
      </w:r>
      <w:r w:rsidR="001F4F75">
        <w:rPr>
          <w:rFonts w:ascii="Times" w:hAnsi="Times"/>
          <w:lang w:eastAsia="ja-JP"/>
        </w:rPr>
        <w:t xml:space="preserve"> in Study </w:t>
      </w:r>
      <w:r w:rsidR="007E0611">
        <w:rPr>
          <w:rFonts w:ascii="Times" w:hAnsi="Times"/>
          <w:lang w:eastAsia="ja-JP"/>
        </w:rPr>
        <w:t>1</w:t>
      </w:r>
    </w:p>
    <w:tbl>
      <w:tblPr>
        <w:tblStyle w:val="TableGrid"/>
        <w:tblW w:w="852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885"/>
        <w:gridCol w:w="720"/>
        <w:gridCol w:w="810"/>
        <w:gridCol w:w="900"/>
        <w:gridCol w:w="2046"/>
      </w:tblGrid>
      <w:tr w:rsidR="001D42BB" w:rsidRPr="008513C9" w14:paraId="75581FE8" w14:textId="77777777" w:rsidTr="00842A51">
        <w:trPr>
          <w:jc w:val="center"/>
        </w:trPr>
        <w:tc>
          <w:tcPr>
            <w:tcW w:w="3168" w:type="dxa"/>
            <w:vMerge w:val="restart"/>
            <w:tcBorders>
              <w:top w:val="single" w:sz="4" w:space="0" w:color="auto"/>
              <w:bottom w:val="single" w:sz="4" w:space="0" w:color="auto"/>
            </w:tcBorders>
            <w:vAlign w:val="center"/>
          </w:tcPr>
          <w:p w14:paraId="76B97390" w14:textId="77777777" w:rsidR="001D42BB" w:rsidRPr="008513C9" w:rsidRDefault="001D42BB" w:rsidP="00842A51">
            <w:pPr>
              <w:widowControl w:val="0"/>
              <w:autoSpaceDE w:val="0"/>
              <w:autoSpaceDN w:val="0"/>
              <w:adjustRightInd w:val="0"/>
              <w:jc w:val="center"/>
              <w:rPr>
                <w:rFonts w:ascii="Times" w:hAnsi="Times"/>
              </w:rPr>
            </w:pPr>
            <w:r w:rsidRPr="008513C9">
              <w:rPr>
                <w:rFonts w:ascii="Times" w:hAnsi="Times"/>
              </w:rPr>
              <w:t>Variable</w:t>
            </w:r>
          </w:p>
        </w:tc>
        <w:tc>
          <w:tcPr>
            <w:tcW w:w="1605" w:type="dxa"/>
            <w:gridSpan w:val="2"/>
            <w:tcBorders>
              <w:top w:val="single" w:sz="4" w:space="0" w:color="auto"/>
              <w:bottom w:val="single" w:sz="4" w:space="0" w:color="auto"/>
            </w:tcBorders>
            <w:vAlign w:val="center"/>
          </w:tcPr>
          <w:p w14:paraId="43935239" w14:textId="77777777" w:rsidR="001D42BB" w:rsidRPr="008513C9" w:rsidRDefault="001D42BB" w:rsidP="00842A51">
            <w:pPr>
              <w:widowControl w:val="0"/>
              <w:autoSpaceDE w:val="0"/>
              <w:autoSpaceDN w:val="0"/>
              <w:adjustRightInd w:val="0"/>
              <w:jc w:val="center"/>
              <w:rPr>
                <w:rFonts w:ascii="Times" w:hAnsi="Times"/>
              </w:rPr>
            </w:pPr>
            <w:r w:rsidRPr="008513C9">
              <w:rPr>
                <w:rFonts w:ascii="Times" w:hAnsi="Times"/>
              </w:rPr>
              <w:t>Men</w:t>
            </w:r>
          </w:p>
        </w:tc>
        <w:tc>
          <w:tcPr>
            <w:tcW w:w="1710" w:type="dxa"/>
            <w:gridSpan w:val="2"/>
            <w:tcBorders>
              <w:top w:val="single" w:sz="4" w:space="0" w:color="auto"/>
              <w:bottom w:val="single" w:sz="4" w:space="0" w:color="auto"/>
            </w:tcBorders>
            <w:vAlign w:val="center"/>
          </w:tcPr>
          <w:p w14:paraId="05C638BD" w14:textId="77777777" w:rsidR="001D42BB" w:rsidRPr="008513C9" w:rsidRDefault="001D42BB" w:rsidP="00842A51">
            <w:pPr>
              <w:widowControl w:val="0"/>
              <w:autoSpaceDE w:val="0"/>
              <w:autoSpaceDN w:val="0"/>
              <w:adjustRightInd w:val="0"/>
              <w:jc w:val="center"/>
              <w:rPr>
                <w:rFonts w:ascii="Times" w:hAnsi="Times"/>
              </w:rPr>
            </w:pPr>
            <w:r w:rsidRPr="008513C9">
              <w:rPr>
                <w:rFonts w:ascii="Times" w:hAnsi="Times"/>
              </w:rPr>
              <w:t>Women</w:t>
            </w:r>
          </w:p>
        </w:tc>
        <w:tc>
          <w:tcPr>
            <w:tcW w:w="2046" w:type="dxa"/>
            <w:vMerge w:val="restart"/>
            <w:tcBorders>
              <w:top w:val="single" w:sz="4" w:space="0" w:color="auto"/>
              <w:bottom w:val="single" w:sz="4" w:space="0" w:color="auto"/>
            </w:tcBorders>
            <w:vAlign w:val="center"/>
          </w:tcPr>
          <w:p w14:paraId="207B70F2" w14:textId="77777777" w:rsidR="001D42BB" w:rsidRPr="008513C9" w:rsidRDefault="001D42BB" w:rsidP="00842A51">
            <w:pPr>
              <w:widowControl w:val="0"/>
              <w:autoSpaceDE w:val="0"/>
              <w:autoSpaceDN w:val="0"/>
              <w:adjustRightInd w:val="0"/>
              <w:jc w:val="center"/>
              <w:rPr>
                <w:rFonts w:ascii="Times" w:hAnsi="Times"/>
              </w:rPr>
            </w:pPr>
            <w:r w:rsidRPr="008513C9">
              <w:rPr>
                <w:rFonts w:ascii="Times" w:hAnsi="Times"/>
              </w:rPr>
              <w:t>Difference</w:t>
            </w:r>
          </w:p>
          <w:p w14:paraId="3AA8B5ED" w14:textId="77777777" w:rsidR="001D42BB" w:rsidRPr="008513C9" w:rsidRDefault="001D42BB" w:rsidP="00842A51">
            <w:pPr>
              <w:widowControl w:val="0"/>
              <w:autoSpaceDE w:val="0"/>
              <w:autoSpaceDN w:val="0"/>
              <w:adjustRightInd w:val="0"/>
              <w:jc w:val="center"/>
              <w:rPr>
                <w:rFonts w:ascii="Times" w:hAnsi="Times"/>
              </w:rPr>
            </w:pPr>
            <w:r w:rsidRPr="008513C9">
              <w:rPr>
                <w:rFonts w:ascii="Times" w:hAnsi="Times"/>
                <w:i/>
              </w:rPr>
              <w:t>t</w:t>
            </w:r>
            <w:r w:rsidRPr="008513C9">
              <w:rPr>
                <w:rFonts w:ascii="Times" w:hAnsi="Times"/>
              </w:rPr>
              <w:t xml:space="preserve"> (df)</w:t>
            </w:r>
          </w:p>
        </w:tc>
      </w:tr>
      <w:tr w:rsidR="001D42BB" w:rsidRPr="008513C9" w14:paraId="2BE8D200" w14:textId="77777777" w:rsidTr="00842A51">
        <w:trPr>
          <w:jc w:val="center"/>
        </w:trPr>
        <w:tc>
          <w:tcPr>
            <w:tcW w:w="3168" w:type="dxa"/>
            <w:vMerge/>
            <w:tcBorders>
              <w:top w:val="nil"/>
              <w:bottom w:val="single" w:sz="4" w:space="0" w:color="auto"/>
            </w:tcBorders>
          </w:tcPr>
          <w:p w14:paraId="50CD0D2D" w14:textId="77777777" w:rsidR="001D42BB" w:rsidRPr="008513C9" w:rsidRDefault="001D42BB" w:rsidP="00842A51">
            <w:pPr>
              <w:widowControl w:val="0"/>
              <w:autoSpaceDE w:val="0"/>
              <w:autoSpaceDN w:val="0"/>
              <w:adjustRightInd w:val="0"/>
              <w:rPr>
                <w:rFonts w:ascii="Times" w:hAnsi="Times"/>
              </w:rPr>
            </w:pPr>
          </w:p>
        </w:tc>
        <w:tc>
          <w:tcPr>
            <w:tcW w:w="885" w:type="dxa"/>
            <w:tcBorders>
              <w:top w:val="single" w:sz="4" w:space="0" w:color="auto"/>
              <w:bottom w:val="single" w:sz="4" w:space="0" w:color="auto"/>
            </w:tcBorders>
            <w:vAlign w:val="center"/>
          </w:tcPr>
          <w:p w14:paraId="657F67F7" w14:textId="77777777" w:rsidR="001D42BB" w:rsidRPr="008513C9" w:rsidRDefault="001D42BB" w:rsidP="00842A51">
            <w:pPr>
              <w:widowControl w:val="0"/>
              <w:autoSpaceDE w:val="0"/>
              <w:autoSpaceDN w:val="0"/>
              <w:adjustRightInd w:val="0"/>
              <w:jc w:val="center"/>
              <w:rPr>
                <w:rFonts w:ascii="Times" w:hAnsi="Times"/>
                <w:i/>
              </w:rPr>
            </w:pPr>
            <w:r w:rsidRPr="008513C9">
              <w:rPr>
                <w:rFonts w:ascii="Times" w:hAnsi="Times"/>
                <w:i/>
              </w:rPr>
              <w:t>M</w:t>
            </w:r>
          </w:p>
        </w:tc>
        <w:tc>
          <w:tcPr>
            <w:tcW w:w="720" w:type="dxa"/>
            <w:tcBorders>
              <w:top w:val="single" w:sz="4" w:space="0" w:color="auto"/>
              <w:bottom w:val="single" w:sz="4" w:space="0" w:color="auto"/>
            </w:tcBorders>
            <w:vAlign w:val="center"/>
          </w:tcPr>
          <w:p w14:paraId="63C448CB" w14:textId="77777777" w:rsidR="001D42BB" w:rsidRPr="008513C9" w:rsidRDefault="001D42BB" w:rsidP="00842A51">
            <w:pPr>
              <w:widowControl w:val="0"/>
              <w:autoSpaceDE w:val="0"/>
              <w:autoSpaceDN w:val="0"/>
              <w:adjustRightInd w:val="0"/>
              <w:jc w:val="center"/>
              <w:rPr>
                <w:rFonts w:ascii="Times" w:hAnsi="Times"/>
                <w:i/>
              </w:rPr>
            </w:pPr>
            <w:r w:rsidRPr="008513C9">
              <w:rPr>
                <w:rFonts w:ascii="Times" w:hAnsi="Times"/>
                <w:i/>
              </w:rPr>
              <w:t>SD</w:t>
            </w:r>
          </w:p>
        </w:tc>
        <w:tc>
          <w:tcPr>
            <w:tcW w:w="810" w:type="dxa"/>
            <w:tcBorders>
              <w:top w:val="single" w:sz="4" w:space="0" w:color="auto"/>
              <w:bottom w:val="single" w:sz="4" w:space="0" w:color="auto"/>
            </w:tcBorders>
            <w:vAlign w:val="center"/>
          </w:tcPr>
          <w:p w14:paraId="7C297A52" w14:textId="77777777" w:rsidR="001D42BB" w:rsidRPr="008513C9" w:rsidRDefault="001D42BB" w:rsidP="00842A51">
            <w:pPr>
              <w:widowControl w:val="0"/>
              <w:autoSpaceDE w:val="0"/>
              <w:autoSpaceDN w:val="0"/>
              <w:adjustRightInd w:val="0"/>
              <w:jc w:val="center"/>
              <w:rPr>
                <w:rFonts w:ascii="Times" w:hAnsi="Times"/>
                <w:i/>
              </w:rPr>
            </w:pPr>
            <w:r w:rsidRPr="008513C9">
              <w:rPr>
                <w:rFonts w:ascii="Times" w:hAnsi="Times"/>
                <w:i/>
              </w:rPr>
              <w:t>M</w:t>
            </w:r>
          </w:p>
        </w:tc>
        <w:tc>
          <w:tcPr>
            <w:tcW w:w="900" w:type="dxa"/>
            <w:tcBorders>
              <w:top w:val="single" w:sz="4" w:space="0" w:color="auto"/>
              <w:bottom w:val="single" w:sz="4" w:space="0" w:color="auto"/>
            </w:tcBorders>
            <w:vAlign w:val="center"/>
          </w:tcPr>
          <w:p w14:paraId="5E468F2D" w14:textId="77777777" w:rsidR="001D42BB" w:rsidRPr="008513C9" w:rsidRDefault="001D42BB" w:rsidP="00842A51">
            <w:pPr>
              <w:widowControl w:val="0"/>
              <w:autoSpaceDE w:val="0"/>
              <w:autoSpaceDN w:val="0"/>
              <w:adjustRightInd w:val="0"/>
              <w:jc w:val="center"/>
              <w:rPr>
                <w:rFonts w:ascii="Times" w:hAnsi="Times"/>
                <w:i/>
              </w:rPr>
            </w:pPr>
            <w:r w:rsidRPr="008513C9">
              <w:rPr>
                <w:rFonts w:ascii="Times" w:hAnsi="Times"/>
                <w:i/>
              </w:rPr>
              <w:t>SD</w:t>
            </w:r>
          </w:p>
        </w:tc>
        <w:tc>
          <w:tcPr>
            <w:tcW w:w="2046" w:type="dxa"/>
            <w:vMerge/>
            <w:tcBorders>
              <w:top w:val="single" w:sz="4" w:space="0" w:color="auto"/>
              <w:bottom w:val="single" w:sz="4" w:space="0" w:color="auto"/>
            </w:tcBorders>
          </w:tcPr>
          <w:p w14:paraId="53EFA70F" w14:textId="77777777" w:rsidR="001D42BB" w:rsidRPr="008513C9" w:rsidRDefault="001D42BB" w:rsidP="00842A51">
            <w:pPr>
              <w:widowControl w:val="0"/>
              <w:autoSpaceDE w:val="0"/>
              <w:autoSpaceDN w:val="0"/>
              <w:adjustRightInd w:val="0"/>
              <w:jc w:val="center"/>
              <w:rPr>
                <w:rFonts w:ascii="Times" w:hAnsi="Times"/>
              </w:rPr>
            </w:pPr>
          </w:p>
        </w:tc>
      </w:tr>
      <w:tr w:rsidR="001D42BB" w:rsidRPr="008513C9" w14:paraId="6FD29A46" w14:textId="77777777" w:rsidTr="00842A51">
        <w:trPr>
          <w:jc w:val="center"/>
        </w:trPr>
        <w:tc>
          <w:tcPr>
            <w:tcW w:w="3168" w:type="dxa"/>
            <w:tcBorders>
              <w:top w:val="single" w:sz="4" w:space="0" w:color="auto"/>
            </w:tcBorders>
          </w:tcPr>
          <w:p w14:paraId="1DCD24E4" w14:textId="77777777" w:rsidR="001D42BB" w:rsidRPr="008513C9" w:rsidRDefault="001D42BB" w:rsidP="00842A51">
            <w:pPr>
              <w:widowControl w:val="0"/>
              <w:autoSpaceDE w:val="0"/>
              <w:autoSpaceDN w:val="0"/>
              <w:adjustRightInd w:val="0"/>
              <w:rPr>
                <w:rFonts w:ascii="Times" w:hAnsi="Times"/>
              </w:rPr>
            </w:pPr>
            <w:r w:rsidRPr="008513C9">
              <w:rPr>
                <w:rFonts w:ascii="Times" w:hAnsi="Times"/>
              </w:rPr>
              <w:t>Daily PPR</w:t>
            </w:r>
          </w:p>
        </w:tc>
        <w:tc>
          <w:tcPr>
            <w:tcW w:w="885" w:type="dxa"/>
            <w:tcBorders>
              <w:top w:val="single" w:sz="4" w:space="0" w:color="auto"/>
            </w:tcBorders>
          </w:tcPr>
          <w:p w14:paraId="620CFEF7" w14:textId="77777777" w:rsidR="001D42BB" w:rsidRPr="008513C9" w:rsidRDefault="001D42BB" w:rsidP="00842A51">
            <w:pPr>
              <w:jc w:val="center"/>
              <w:rPr>
                <w:rFonts w:ascii="Times" w:eastAsia="Times New Roman" w:hAnsi="Times" w:cs="Times New Roman"/>
                <w:color w:val="000000"/>
              </w:rPr>
            </w:pPr>
            <w:r w:rsidRPr="008513C9">
              <w:rPr>
                <w:rFonts w:ascii="Times" w:eastAsia="Times New Roman" w:hAnsi="Times" w:cs="Times New Roman"/>
                <w:color w:val="000000"/>
              </w:rPr>
              <w:t>5.56</w:t>
            </w:r>
          </w:p>
        </w:tc>
        <w:tc>
          <w:tcPr>
            <w:tcW w:w="720" w:type="dxa"/>
            <w:tcBorders>
              <w:top w:val="single" w:sz="4" w:space="0" w:color="auto"/>
            </w:tcBorders>
          </w:tcPr>
          <w:p w14:paraId="279E3627" w14:textId="77777777" w:rsidR="001D42BB" w:rsidRPr="008513C9" w:rsidRDefault="001D42BB" w:rsidP="00842A51">
            <w:pPr>
              <w:jc w:val="center"/>
              <w:rPr>
                <w:rFonts w:ascii="Times" w:eastAsia="Times New Roman" w:hAnsi="Times" w:cs="Times New Roman"/>
                <w:color w:val="000000"/>
              </w:rPr>
            </w:pPr>
            <w:r w:rsidRPr="008513C9">
              <w:rPr>
                <w:rFonts w:ascii="Times" w:eastAsia="Times New Roman" w:hAnsi="Times" w:cs="Times New Roman"/>
                <w:color w:val="000000"/>
              </w:rPr>
              <w:t>1.15</w:t>
            </w:r>
          </w:p>
        </w:tc>
        <w:tc>
          <w:tcPr>
            <w:tcW w:w="810" w:type="dxa"/>
            <w:tcBorders>
              <w:top w:val="single" w:sz="4" w:space="0" w:color="auto"/>
            </w:tcBorders>
            <w:vAlign w:val="bottom"/>
          </w:tcPr>
          <w:p w14:paraId="7B9049A3" w14:textId="77777777" w:rsidR="001D42BB" w:rsidRPr="008513C9" w:rsidRDefault="001D42BB" w:rsidP="00842A51">
            <w:pPr>
              <w:widowControl w:val="0"/>
              <w:autoSpaceDE w:val="0"/>
              <w:autoSpaceDN w:val="0"/>
              <w:adjustRightInd w:val="0"/>
              <w:jc w:val="center"/>
              <w:rPr>
                <w:rFonts w:ascii="Times" w:hAnsi="Times"/>
              </w:rPr>
            </w:pPr>
            <w:r w:rsidRPr="008513C9">
              <w:rPr>
                <w:rFonts w:ascii="Times" w:eastAsia="Times New Roman" w:hAnsi="Times" w:cs="Times New Roman"/>
                <w:color w:val="000000"/>
              </w:rPr>
              <w:t>5.69</w:t>
            </w:r>
          </w:p>
        </w:tc>
        <w:tc>
          <w:tcPr>
            <w:tcW w:w="900" w:type="dxa"/>
            <w:tcBorders>
              <w:top w:val="single" w:sz="4" w:space="0" w:color="auto"/>
            </w:tcBorders>
            <w:vAlign w:val="bottom"/>
          </w:tcPr>
          <w:p w14:paraId="6965D964" w14:textId="77777777" w:rsidR="001D42BB" w:rsidRPr="008513C9" w:rsidRDefault="001D42BB" w:rsidP="00842A51">
            <w:pPr>
              <w:widowControl w:val="0"/>
              <w:autoSpaceDE w:val="0"/>
              <w:autoSpaceDN w:val="0"/>
              <w:adjustRightInd w:val="0"/>
              <w:jc w:val="center"/>
              <w:rPr>
                <w:rFonts w:ascii="Times" w:hAnsi="Times"/>
              </w:rPr>
            </w:pPr>
            <w:r w:rsidRPr="008513C9">
              <w:rPr>
                <w:rFonts w:ascii="Times" w:eastAsia="Times New Roman" w:hAnsi="Times" w:cs="Times New Roman"/>
                <w:color w:val="000000"/>
              </w:rPr>
              <w:t>1.18</w:t>
            </w:r>
          </w:p>
        </w:tc>
        <w:tc>
          <w:tcPr>
            <w:tcW w:w="2046" w:type="dxa"/>
            <w:tcBorders>
              <w:top w:val="single" w:sz="4" w:space="0" w:color="auto"/>
            </w:tcBorders>
          </w:tcPr>
          <w:p w14:paraId="0351AFD1"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2.12 (369)*</w:t>
            </w:r>
          </w:p>
        </w:tc>
      </w:tr>
      <w:tr w:rsidR="001D42BB" w:rsidRPr="008513C9" w14:paraId="638C4D73" w14:textId="77777777" w:rsidTr="00842A51">
        <w:trPr>
          <w:jc w:val="center"/>
        </w:trPr>
        <w:tc>
          <w:tcPr>
            <w:tcW w:w="3168" w:type="dxa"/>
          </w:tcPr>
          <w:p w14:paraId="7D7555DB" w14:textId="74A88B1C" w:rsidR="001D42BB" w:rsidRPr="008513C9" w:rsidRDefault="001D42BB" w:rsidP="001D42BB">
            <w:pPr>
              <w:widowControl w:val="0"/>
              <w:autoSpaceDE w:val="0"/>
              <w:autoSpaceDN w:val="0"/>
              <w:adjustRightInd w:val="0"/>
              <w:rPr>
                <w:rFonts w:ascii="Times" w:hAnsi="Times"/>
              </w:rPr>
            </w:pPr>
            <w:r w:rsidRPr="008513C9">
              <w:rPr>
                <w:rFonts w:ascii="Times" w:hAnsi="Times"/>
              </w:rPr>
              <w:t>Daily Emotion Experience</w:t>
            </w:r>
          </w:p>
        </w:tc>
        <w:tc>
          <w:tcPr>
            <w:tcW w:w="885" w:type="dxa"/>
          </w:tcPr>
          <w:p w14:paraId="196BAF04" w14:textId="77777777" w:rsidR="001D42BB" w:rsidRPr="008513C9" w:rsidRDefault="001D42BB" w:rsidP="00842A51">
            <w:pPr>
              <w:widowControl w:val="0"/>
              <w:tabs>
                <w:tab w:val="decimal" w:pos="237"/>
              </w:tabs>
              <w:autoSpaceDE w:val="0"/>
              <w:autoSpaceDN w:val="0"/>
              <w:adjustRightInd w:val="0"/>
              <w:jc w:val="center"/>
              <w:rPr>
                <w:rFonts w:ascii="Times" w:hAnsi="Times"/>
              </w:rPr>
            </w:pPr>
          </w:p>
        </w:tc>
        <w:tc>
          <w:tcPr>
            <w:tcW w:w="720" w:type="dxa"/>
          </w:tcPr>
          <w:p w14:paraId="5325FB0D" w14:textId="77777777" w:rsidR="001D42BB" w:rsidRPr="008513C9" w:rsidRDefault="001D42BB" w:rsidP="00842A51">
            <w:pPr>
              <w:widowControl w:val="0"/>
              <w:tabs>
                <w:tab w:val="decimal" w:pos="162"/>
              </w:tabs>
              <w:autoSpaceDE w:val="0"/>
              <w:autoSpaceDN w:val="0"/>
              <w:adjustRightInd w:val="0"/>
              <w:jc w:val="center"/>
              <w:rPr>
                <w:rFonts w:ascii="Times" w:hAnsi="Times"/>
              </w:rPr>
            </w:pPr>
          </w:p>
        </w:tc>
        <w:tc>
          <w:tcPr>
            <w:tcW w:w="810" w:type="dxa"/>
          </w:tcPr>
          <w:p w14:paraId="731D1050" w14:textId="77777777" w:rsidR="001D42BB" w:rsidRPr="008513C9" w:rsidRDefault="001D42BB" w:rsidP="00842A51">
            <w:pPr>
              <w:widowControl w:val="0"/>
              <w:tabs>
                <w:tab w:val="decimal" w:pos="252"/>
              </w:tabs>
              <w:autoSpaceDE w:val="0"/>
              <w:autoSpaceDN w:val="0"/>
              <w:adjustRightInd w:val="0"/>
              <w:jc w:val="center"/>
              <w:rPr>
                <w:rFonts w:ascii="Times" w:hAnsi="Times"/>
              </w:rPr>
            </w:pPr>
          </w:p>
        </w:tc>
        <w:tc>
          <w:tcPr>
            <w:tcW w:w="900" w:type="dxa"/>
          </w:tcPr>
          <w:p w14:paraId="3D07D129" w14:textId="77777777" w:rsidR="001D42BB" w:rsidRPr="008513C9" w:rsidRDefault="001D42BB" w:rsidP="00842A51">
            <w:pPr>
              <w:widowControl w:val="0"/>
              <w:tabs>
                <w:tab w:val="decimal" w:pos="252"/>
              </w:tabs>
              <w:autoSpaceDE w:val="0"/>
              <w:autoSpaceDN w:val="0"/>
              <w:adjustRightInd w:val="0"/>
              <w:jc w:val="center"/>
              <w:rPr>
                <w:rFonts w:ascii="Times" w:hAnsi="Times"/>
              </w:rPr>
            </w:pPr>
          </w:p>
        </w:tc>
        <w:tc>
          <w:tcPr>
            <w:tcW w:w="2046" w:type="dxa"/>
          </w:tcPr>
          <w:p w14:paraId="6FEFF4B9" w14:textId="77777777" w:rsidR="001D42BB" w:rsidRPr="008513C9" w:rsidRDefault="001D42BB" w:rsidP="00842A51">
            <w:pPr>
              <w:widowControl w:val="0"/>
              <w:tabs>
                <w:tab w:val="decimal" w:pos="313"/>
              </w:tabs>
              <w:autoSpaceDE w:val="0"/>
              <w:autoSpaceDN w:val="0"/>
              <w:adjustRightInd w:val="0"/>
              <w:rPr>
                <w:rFonts w:ascii="Times" w:hAnsi="Times"/>
              </w:rPr>
            </w:pPr>
          </w:p>
        </w:tc>
      </w:tr>
      <w:tr w:rsidR="001D42BB" w:rsidRPr="008513C9" w14:paraId="5CE5DDB5" w14:textId="77777777" w:rsidTr="00842A51">
        <w:trPr>
          <w:jc w:val="center"/>
        </w:trPr>
        <w:tc>
          <w:tcPr>
            <w:tcW w:w="3168" w:type="dxa"/>
            <w:vAlign w:val="bottom"/>
          </w:tcPr>
          <w:p w14:paraId="18841284" w14:textId="77777777" w:rsidR="001D42BB" w:rsidRPr="008513C9" w:rsidRDefault="001D42BB" w:rsidP="00842A51">
            <w:pPr>
              <w:rPr>
                <w:rFonts w:ascii="Times" w:hAnsi="Times"/>
                <w:color w:val="000000"/>
              </w:rPr>
            </w:pPr>
            <w:r w:rsidRPr="008513C9">
              <w:rPr>
                <w:rFonts w:ascii="Times" w:hAnsi="Times"/>
                <w:color w:val="000000"/>
              </w:rPr>
              <w:t xml:space="preserve">   Joy</w:t>
            </w:r>
          </w:p>
        </w:tc>
        <w:tc>
          <w:tcPr>
            <w:tcW w:w="885" w:type="dxa"/>
            <w:vAlign w:val="bottom"/>
          </w:tcPr>
          <w:p w14:paraId="1DC70E59"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4.45</w:t>
            </w:r>
          </w:p>
        </w:tc>
        <w:tc>
          <w:tcPr>
            <w:tcW w:w="720" w:type="dxa"/>
            <w:vAlign w:val="bottom"/>
          </w:tcPr>
          <w:p w14:paraId="787E2F3D"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1.76</w:t>
            </w:r>
          </w:p>
        </w:tc>
        <w:tc>
          <w:tcPr>
            <w:tcW w:w="810" w:type="dxa"/>
            <w:vAlign w:val="bottom"/>
          </w:tcPr>
          <w:p w14:paraId="1BE73F3C"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4.18</w:t>
            </w:r>
          </w:p>
        </w:tc>
        <w:tc>
          <w:tcPr>
            <w:tcW w:w="900" w:type="dxa"/>
            <w:vAlign w:val="bottom"/>
          </w:tcPr>
          <w:p w14:paraId="11718EE2"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1.86</w:t>
            </w:r>
          </w:p>
        </w:tc>
        <w:tc>
          <w:tcPr>
            <w:tcW w:w="2046" w:type="dxa"/>
            <w:vAlign w:val="center"/>
          </w:tcPr>
          <w:p w14:paraId="4C831C6A"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-1.92 (434</w:t>
            </w:r>
            <w:r w:rsidRPr="008513C9">
              <w:rPr>
                <w:rFonts w:ascii="Times" w:hAnsi="Times"/>
              </w:rPr>
              <w:t>) †</w:t>
            </w:r>
          </w:p>
        </w:tc>
      </w:tr>
      <w:tr w:rsidR="001D42BB" w:rsidRPr="008513C9" w14:paraId="403AF046" w14:textId="77777777" w:rsidTr="00842A51">
        <w:trPr>
          <w:jc w:val="center"/>
        </w:trPr>
        <w:tc>
          <w:tcPr>
            <w:tcW w:w="3168" w:type="dxa"/>
            <w:vAlign w:val="bottom"/>
          </w:tcPr>
          <w:p w14:paraId="7977425D" w14:textId="77777777" w:rsidR="001D42BB" w:rsidRPr="008513C9" w:rsidRDefault="001D42BB" w:rsidP="00842A51">
            <w:pPr>
              <w:rPr>
                <w:rFonts w:ascii="Times" w:hAnsi="Times"/>
                <w:color w:val="000000"/>
              </w:rPr>
            </w:pPr>
            <w:r w:rsidRPr="008513C9">
              <w:rPr>
                <w:rFonts w:ascii="Times" w:hAnsi="Times"/>
                <w:color w:val="000000"/>
              </w:rPr>
              <w:t xml:space="preserve">   Excitement </w:t>
            </w:r>
          </w:p>
        </w:tc>
        <w:tc>
          <w:tcPr>
            <w:tcW w:w="885" w:type="dxa"/>
            <w:vAlign w:val="bottom"/>
          </w:tcPr>
          <w:p w14:paraId="6F39F347"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3.90</w:t>
            </w:r>
          </w:p>
        </w:tc>
        <w:tc>
          <w:tcPr>
            <w:tcW w:w="720" w:type="dxa"/>
            <w:vAlign w:val="bottom"/>
          </w:tcPr>
          <w:p w14:paraId="1D36D09F"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1.87</w:t>
            </w:r>
          </w:p>
        </w:tc>
        <w:tc>
          <w:tcPr>
            <w:tcW w:w="810" w:type="dxa"/>
            <w:vAlign w:val="bottom"/>
          </w:tcPr>
          <w:p w14:paraId="5AEE37E8"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3.36</w:t>
            </w:r>
          </w:p>
        </w:tc>
        <w:tc>
          <w:tcPr>
            <w:tcW w:w="900" w:type="dxa"/>
            <w:vAlign w:val="bottom"/>
          </w:tcPr>
          <w:p w14:paraId="7FE39871"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2.01</w:t>
            </w:r>
          </w:p>
        </w:tc>
        <w:tc>
          <w:tcPr>
            <w:tcW w:w="2046" w:type="dxa"/>
            <w:vAlign w:val="center"/>
          </w:tcPr>
          <w:p w14:paraId="595C2D19"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-3.97 (462)***</w:t>
            </w:r>
          </w:p>
        </w:tc>
      </w:tr>
      <w:tr w:rsidR="001D42BB" w:rsidRPr="008513C9" w14:paraId="1E14FD76" w14:textId="77777777" w:rsidTr="00842A51">
        <w:trPr>
          <w:jc w:val="center"/>
        </w:trPr>
        <w:tc>
          <w:tcPr>
            <w:tcW w:w="3168" w:type="dxa"/>
            <w:vAlign w:val="bottom"/>
          </w:tcPr>
          <w:p w14:paraId="30207F41" w14:textId="77777777" w:rsidR="001D42BB" w:rsidRPr="008513C9" w:rsidRDefault="001D42BB" w:rsidP="00842A51">
            <w:pPr>
              <w:rPr>
                <w:rFonts w:ascii="Times" w:hAnsi="Times"/>
                <w:color w:val="000000"/>
              </w:rPr>
            </w:pPr>
            <w:r w:rsidRPr="008513C9">
              <w:rPr>
                <w:rFonts w:ascii="Times" w:hAnsi="Times"/>
                <w:color w:val="000000"/>
              </w:rPr>
              <w:t xml:space="preserve">   Contentment </w:t>
            </w:r>
          </w:p>
        </w:tc>
        <w:tc>
          <w:tcPr>
            <w:tcW w:w="885" w:type="dxa"/>
            <w:vAlign w:val="bottom"/>
          </w:tcPr>
          <w:p w14:paraId="69BEA193"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4.40</w:t>
            </w:r>
          </w:p>
        </w:tc>
        <w:tc>
          <w:tcPr>
            <w:tcW w:w="720" w:type="dxa"/>
            <w:vAlign w:val="bottom"/>
          </w:tcPr>
          <w:p w14:paraId="514970BF"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1.73</w:t>
            </w:r>
          </w:p>
        </w:tc>
        <w:tc>
          <w:tcPr>
            <w:tcW w:w="810" w:type="dxa"/>
            <w:vAlign w:val="bottom"/>
          </w:tcPr>
          <w:p w14:paraId="09774241"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4.30</w:t>
            </w:r>
          </w:p>
        </w:tc>
        <w:tc>
          <w:tcPr>
            <w:tcW w:w="900" w:type="dxa"/>
            <w:vAlign w:val="bottom"/>
          </w:tcPr>
          <w:p w14:paraId="3F357C8C"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1.70</w:t>
            </w:r>
          </w:p>
        </w:tc>
        <w:tc>
          <w:tcPr>
            <w:tcW w:w="2046" w:type="dxa"/>
            <w:vAlign w:val="center"/>
          </w:tcPr>
          <w:p w14:paraId="01F7E4E6" w14:textId="3FBF193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w:t>
            </w:r>
            <w:r w:rsidR="00D87C06">
              <w:rPr>
                <w:rFonts w:ascii="Times" w:hAnsi="Times"/>
              </w:rPr>
              <w:t>0</w:t>
            </w:r>
            <w:r>
              <w:rPr>
                <w:rFonts w:ascii="Times" w:hAnsi="Times"/>
              </w:rPr>
              <w:t>.65 (463)</w:t>
            </w:r>
          </w:p>
        </w:tc>
      </w:tr>
      <w:tr w:rsidR="001D42BB" w:rsidRPr="008513C9" w14:paraId="42B59DF4" w14:textId="77777777" w:rsidTr="00842A51">
        <w:trPr>
          <w:jc w:val="center"/>
        </w:trPr>
        <w:tc>
          <w:tcPr>
            <w:tcW w:w="3168" w:type="dxa"/>
            <w:vAlign w:val="bottom"/>
          </w:tcPr>
          <w:p w14:paraId="264C4A4C" w14:textId="77777777" w:rsidR="001D42BB" w:rsidRPr="008513C9" w:rsidRDefault="001D42BB" w:rsidP="00842A51">
            <w:pPr>
              <w:rPr>
                <w:rFonts w:ascii="Times" w:hAnsi="Times"/>
                <w:color w:val="000000"/>
              </w:rPr>
            </w:pPr>
            <w:r w:rsidRPr="008513C9">
              <w:rPr>
                <w:rFonts w:ascii="Times" w:hAnsi="Times"/>
                <w:color w:val="000000"/>
              </w:rPr>
              <w:t xml:space="preserve">   Gratitude </w:t>
            </w:r>
          </w:p>
        </w:tc>
        <w:tc>
          <w:tcPr>
            <w:tcW w:w="885" w:type="dxa"/>
            <w:vAlign w:val="bottom"/>
          </w:tcPr>
          <w:p w14:paraId="57CB1974"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3.72</w:t>
            </w:r>
          </w:p>
        </w:tc>
        <w:tc>
          <w:tcPr>
            <w:tcW w:w="720" w:type="dxa"/>
            <w:vAlign w:val="bottom"/>
          </w:tcPr>
          <w:p w14:paraId="259C5ACC"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2.05</w:t>
            </w:r>
          </w:p>
        </w:tc>
        <w:tc>
          <w:tcPr>
            <w:tcW w:w="810" w:type="dxa"/>
            <w:vAlign w:val="bottom"/>
          </w:tcPr>
          <w:p w14:paraId="7A540DE9"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3.60</w:t>
            </w:r>
          </w:p>
        </w:tc>
        <w:tc>
          <w:tcPr>
            <w:tcW w:w="900" w:type="dxa"/>
            <w:vAlign w:val="bottom"/>
          </w:tcPr>
          <w:p w14:paraId="05A6A0A1"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2.08</w:t>
            </w:r>
          </w:p>
        </w:tc>
        <w:tc>
          <w:tcPr>
            <w:tcW w:w="2046" w:type="dxa"/>
            <w:vAlign w:val="center"/>
          </w:tcPr>
          <w:p w14:paraId="646CF310" w14:textId="21371C7D"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w:t>
            </w:r>
            <w:r w:rsidR="00D87C06">
              <w:rPr>
                <w:rFonts w:ascii="Times" w:hAnsi="Times"/>
              </w:rPr>
              <w:t>0</w:t>
            </w:r>
            <w:r>
              <w:rPr>
                <w:rFonts w:ascii="Times" w:hAnsi="Times"/>
              </w:rPr>
              <w:t>.35 (371</w:t>
            </w:r>
            <w:r w:rsidRPr="008513C9">
              <w:rPr>
                <w:rFonts w:ascii="Times" w:hAnsi="Times"/>
              </w:rPr>
              <w:t>)***</w:t>
            </w:r>
          </w:p>
        </w:tc>
      </w:tr>
      <w:tr w:rsidR="001D42BB" w:rsidRPr="008513C9" w14:paraId="1D3EE523" w14:textId="77777777" w:rsidTr="00842A51">
        <w:trPr>
          <w:jc w:val="center"/>
        </w:trPr>
        <w:tc>
          <w:tcPr>
            <w:tcW w:w="3168" w:type="dxa"/>
            <w:vAlign w:val="bottom"/>
          </w:tcPr>
          <w:p w14:paraId="4C797E1E" w14:textId="77777777" w:rsidR="001D42BB" w:rsidRPr="008513C9" w:rsidRDefault="001D42BB" w:rsidP="00842A51">
            <w:pPr>
              <w:rPr>
                <w:rFonts w:ascii="Times" w:hAnsi="Times"/>
                <w:color w:val="000000"/>
              </w:rPr>
            </w:pPr>
            <w:r w:rsidRPr="008513C9">
              <w:rPr>
                <w:rFonts w:ascii="Times" w:hAnsi="Times"/>
                <w:color w:val="000000"/>
              </w:rPr>
              <w:t xml:space="preserve">   Pride </w:t>
            </w:r>
          </w:p>
        </w:tc>
        <w:tc>
          <w:tcPr>
            <w:tcW w:w="885" w:type="dxa"/>
            <w:vAlign w:val="bottom"/>
          </w:tcPr>
          <w:p w14:paraId="6BE834FD"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3.11</w:t>
            </w:r>
          </w:p>
        </w:tc>
        <w:tc>
          <w:tcPr>
            <w:tcW w:w="720" w:type="dxa"/>
            <w:vAlign w:val="bottom"/>
          </w:tcPr>
          <w:p w14:paraId="4645C3EC"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1.97</w:t>
            </w:r>
          </w:p>
        </w:tc>
        <w:tc>
          <w:tcPr>
            <w:tcW w:w="810" w:type="dxa"/>
            <w:vAlign w:val="bottom"/>
          </w:tcPr>
          <w:p w14:paraId="7D7A11DE"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2.86</w:t>
            </w:r>
          </w:p>
        </w:tc>
        <w:tc>
          <w:tcPr>
            <w:tcW w:w="900" w:type="dxa"/>
            <w:vAlign w:val="bottom"/>
          </w:tcPr>
          <w:p w14:paraId="4F0C6962"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1.96</w:t>
            </w:r>
          </w:p>
        </w:tc>
        <w:tc>
          <w:tcPr>
            <w:tcW w:w="2046" w:type="dxa"/>
            <w:vAlign w:val="center"/>
          </w:tcPr>
          <w:p w14:paraId="2A33B8A2"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-1.90 (436</w:t>
            </w:r>
            <w:r w:rsidRPr="008513C9">
              <w:rPr>
                <w:rFonts w:ascii="Times" w:hAnsi="Times"/>
              </w:rPr>
              <w:t>)</w:t>
            </w:r>
            <w:r>
              <w:rPr>
                <w:rFonts w:ascii="Times" w:hAnsi="Times"/>
              </w:rPr>
              <w:t xml:space="preserve"> </w:t>
            </w:r>
            <w:r w:rsidRPr="008513C9">
              <w:rPr>
                <w:rFonts w:ascii="Times" w:hAnsi="Times"/>
              </w:rPr>
              <w:t>†</w:t>
            </w:r>
          </w:p>
        </w:tc>
      </w:tr>
      <w:tr w:rsidR="001D42BB" w:rsidRPr="008513C9" w14:paraId="595DE5FF" w14:textId="77777777" w:rsidTr="00842A51">
        <w:trPr>
          <w:jc w:val="center"/>
        </w:trPr>
        <w:tc>
          <w:tcPr>
            <w:tcW w:w="3168" w:type="dxa"/>
            <w:vAlign w:val="bottom"/>
          </w:tcPr>
          <w:p w14:paraId="10E931BB" w14:textId="77777777" w:rsidR="001D42BB" w:rsidRPr="008513C9" w:rsidRDefault="001D42BB" w:rsidP="00842A51">
            <w:pPr>
              <w:rPr>
                <w:rFonts w:ascii="Times" w:hAnsi="Times"/>
                <w:color w:val="000000"/>
              </w:rPr>
            </w:pPr>
            <w:r w:rsidRPr="008513C9">
              <w:rPr>
                <w:rFonts w:ascii="Times" w:hAnsi="Times"/>
                <w:color w:val="000000"/>
              </w:rPr>
              <w:t xml:space="preserve">   Anxiety </w:t>
            </w:r>
          </w:p>
        </w:tc>
        <w:tc>
          <w:tcPr>
            <w:tcW w:w="885" w:type="dxa"/>
            <w:vAlign w:val="bottom"/>
          </w:tcPr>
          <w:p w14:paraId="5D258762"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3.40</w:t>
            </w:r>
          </w:p>
        </w:tc>
        <w:tc>
          <w:tcPr>
            <w:tcW w:w="720" w:type="dxa"/>
            <w:vAlign w:val="bottom"/>
          </w:tcPr>
          <w:p w14:paraId="03C79A24"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1.96</w:t>
            </w:r>
          </w:p>
        </w:tc>
        <w:tc>
          <w:tcPr>
            <w:tcW w:w="810" w:type="dxa"/>
            <w:vAlign w:val="bottom"/>
          </w:tcPr>
          <w:p w14:paraId="1B70FAE5"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3.54</w:t>
            </w:r>
          </w:p>
        </w:tc>
        <w:tc>
          <w:tcPr>
            <w:tcW w:w="900" w:type="dxa"/>
            <w:vAlign w:val="bottom"/>
          </w:tcPr>
          <w:p w14:paraId="5855F649"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2.03</w:t>
            </w:r>
          </w:p>
        </w:tc>
        <w:tc>
          <w:tcPr>
            <w:tcW w:w="2046" w:type="dxa"/>
            <w:vAlign w:val="center"/>
          </w:tcPr>
          <w:p w14:paraId="74D63937"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1.22 (446)</w:t>
            </w:r>
          </w:p>
        </w:tc>
      </w:tr>
      <w:tr w:rsidR="001D42BB" w:rsidRPr="008513C9" w14:paraId="2002AD33" w14:textId="77777777" w:rsidTr="00842A51">
        <w:trPr>
          <w:jc w:val="center"/>
        </w:trPr>
        <w:tc>
          <w:tcPr>
            <w:tcW w:w="3168" w:type="dxa"/>
            <w:vAlign w:val="bottom"/>
          </w:tcPr>
          <w:p w14:paraId="024D3A96" w14:textId="77777777" w:rsidR="001D42BB" w:rsidRPr="008513C9" w:rsidRDefault="001D42BB" w:rsidP="00842A51">
            <w:pPr>
              <w:rPr>
                <w:rFonts w:ascii="Times" w:hAnsi="Times"/>
                <w:color w:val="000000"/>
              </w:rPr>
            </w:pPr>
            <w:r w:rsidRPr="008513C9">
              <w:rPr>
                <w:rFonts w:ascii="Times" w:hAnsi="Times"/>
                <w:color w:val="000000"/>
              </w:rPr>
              <w:t xml:space="preserve">   Anger </w:t>
            </w:r>
          </w:p>
        </w:tc>
        <w:tc>
          <w:tcPr>
            <w:tcW w:w="885" w:type="dxa"/>
            <w:vAlign w:val="bottom"/>
          </w:tcPr>
          <w:p w14:paraId="67CD42E3"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2.84</w:t>
            </w:r>
          </w:p>
        </w:tc>
        <w:tc>
          <w:tcPr>
            <w:tcW w:w="720" w:type="dxa"/>
            <w:vAlign w:val="bottom"/>
          </w:tcPr>
          <w:p w14:paraId="488BF9B9"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1.87</w:t>
            </w:r>
          </w:p>
        </w:tc>
        <w:tc>
          <w:tcPr>
            <w:tcW w:w="810" w:type="dxa"/>
            <w:vAlign w:val="bottom"/>
          </w:tcPr>
          <w:p w14:paraId="3CF81755"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2.97</w:t>
            </w:r>
          </w:p>
        </w:tc>
        <w:tc>
          <w:tcPr>
            <w:tcW w:w="900" w:type="dxa"/>
            <w:vAlign w:val="bottom"/>
          </w:tcPr>
          <w:p w14:paraId="14A3EBA7"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1.98</w:t>
            </w:r>
          </w:p>
        </w:tc>
        <w:tc>
          <w:tcPr>
            <w:tcW w:w="2046" w:type="dxa"/>
            <w:vAlign w:val="center"/>
          </w:tcPr>
          <w:p w14:paraId="6F941BFD"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1.40 (528)</w:t>
            </w:r>
          </w:p>
        </w:tc>
      </w:tr>
      <w:tr w:rsidR="001D42BB" w:rsidRPr="008513C9" w14:paraId="660CE902" w14:textId="77777777" w:rsidTr="00842A51">
        <w:trPr>
          <w:jc w:val="center"/>
        </w:trPr>
        <w:tc>
          <w:tcPr>
            <w:tcW w:w="3168" w:type="dxa"/>
          </w:tcPr>
          <w:p w14:paraId="21BB53C6" w14:textId="77777777" w:rsidR="001D42BB" w:rsidRPr="008513C9" w:rsidRDefault="001D42BB" w:rsidP="00842A51">
            <w:pPr>
              <w:widowControl w:val="0"/>
              <w:autoSpaceDE w:val="0"/>
              <w:autoSpaceDN w:val="0"/>
              <w:adjustRightInd w:val="0"/>
              <w:rPr>
                <w:rFonts w:ascii="Times" w:hAnsi="Times"/>
              </w:rPr>
            </w:pPr>
            <w:r w:rsidRPr="008513C9">
              <w:rPr>
                <w:rFonts w:ascii="Times" w:hAnsi="Times"/>
              </w:rPr>
              <w:t xml:space="preserve">   Sadness</w:t>
            </w:r>
          </w:p>
        </w:tc>
        <w:tc>
          <w:tcPr>
            <w:tcW w:w="885" w:type="dxa"/>
            <w:vAlign w:val="bottom"/>
          </w:tcPr>
          <w:p w14:paraId="2A898908"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2.70</w:t>
            </w:r>
          </w:p>
        </w:tc>
        <w:tc>
          <w:tcPr>
            <w:tcW w:w="720" w:type="dxa"/>
            <w:vAlign w:val="bottom"/>
          </w:tcPr>
          <w:p w14:paraId="795AB0EC"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1.82</w:t>
            </w:r>
          </w:p>
        </w:tc>
        <w:tc>
          <w:tcPr>
            <w:tcW w:w="810" w:type="dxa"/>
            <w:vAlign w:val="bottom"/>
          </w:tcPr>
          <w:p w14:paraId="274256B5"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2.81</w:t>
            </w:r>
          </w:p>
        </w:tc>
        <w:tc>
          <w:tcPr>
            <w:tcW w:w="900" w:type="dxa"/>
            <w:vAlign w:val="bottom"/>
          </w:tcPr>
          <w:p w14:paraId="370512BB"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1.95</w:t>
            </w:r>
          </w:p>
        </w:tc>
        <w:tc>
          <w:tcPr>
            <w:tcW w:w="2046" w:type="dxa"/>
            <w:vAlign w:val="center"/>
          </w:tcPr>
          <w:p w14:paraId="58AC5385" w14:textId="5A4CA227" w:rsidR="001D42BB" w:rsidRPr="008513C9" w:rsidRDefault="00D87C06" w:rsidP="00842A51">
            <w:pPr>
              <w:widowControl w:val="0"/>
              <w:tabs>
                <w:tab w:val="decimal" w:pos="313"/>
              </w:tabs>
              <w:autoSpaceDE w:val="0"/>
              <w:autoSpaceDN w:val="0"/>
              <w:adjustRightInd w:val="0"/>
              <w:rPr>
                <w:rFonts w:ascii="Times" w:hAnsi="Times"/>
              </w:rPr>
            </w:pPr>
            <w:r>
              <w:rPr>
                <w:rFonts w:ascii="Times" w:hAnsi="Times"/>
              </w:rPr>
              <w:t>0</w:t>
            </w:r>
            <w:r w:rsidR="001D42BB">
              <w:rPr>
                <w:rFonts w:ascii="Times" w:hAnsi="Times"/>
              </w:rPr>
              <w:t>.98 (486)</w:t>
            </w:r>
          </w:p>
        </w:tc>
      </w:tr>
      <w:tr w:rsidR="001D42BB" w:rsidRPr="008513C9" w14:paraId="27C7BFFF" w14:textId="77777777" w:rsidTr="00842A51">
        <w:trPr>
          <w:jc w:val="center"/>
        </w:trPr>
        <w:tc>
          <w:tcPr>
            <w:tcW w:w="3168" w:type="dxa"/>
          </w:tcPr>
          <w:p w14:paraId="1853EDD0" w14:textId="00EDAC22" w:rsidR="001D42BB" w:rsidRPr="008513C9" w:rsidRDefault="001D42BB" w:rsidP="001D42BB">
            <w:pPr>
              <w:widowControl w:val="0"/>
              <w:autoSpaceDE w:val="0"/>
              <w:autoSpaceDN w:val="0"/>
              <w:adjustRightInd w:val="0"/>
              <w:rPr>
                <w:rFonts w:ascii="Times" w:hAnsi="Times"/>
              </w:rPr>
            </w:pPr>
            <w:r w:rsidRPr="008513C9">
              <w:rPr>
                <w:rFonts w:ascii="Times" w:hAnsi="Times"/>
              </w:rPr>
              <w:t>Daily Emotion Expression</w:t>
            </w:r>
          </w:p>
        </w:tc>
        <w:tc>
          <w:tcPr>
            <w:tcW w:w="885" w:type="dxa"/>
          </w:tcPr>
          <w:p w14:paraId="66D6F03E" w14:textId="77777777" w:rsidR="001D42BB" w:rsidRPr="008513C9" w:rsidRDefault="001D42BB" w:rsidP="00842A51">
            <w:pPr>
              <w:widowControl w:val="0"/>
              <w:tabs>
                <w:tab w:val="decimal" w:pos="237"/>
              </w:tabs>
              <w:autoSpaceDE w:val="0"/>
              <w:autoSpaceDN w:val="0"/>
              <w:adjustRightInd w:val="0"/>
              <w:jc w:val="center"/>
              <w:rPr>
                <w:rFonts w:ascii="Times" w:hAnsi="Times"/>
              </w:rPr>
            </w:pPr>
          </w:p>
        </w:tc>
        <w:tc>
          <w:tcPr>
            <w:tcW w:w="720" w:type="dxa"/>
          </w:tcPr>
          <w:p w14:paraId="5ECB76C1" w14:textId="77777777" w:rsidR="001D42BB" w:rsidRPr="008513C9" w:rsidRDefault="001D42BB" w:rsidP="00842A51">
            <w:pPr>
              <w:widowControl w:val="0"/>
              <w:tabs>
                <w:tab w:val="decimal" w:pos="162"/>
              </w:tabs>
              <w:autoSpaceDE w:val="0"/>
              <w:autoSpaceDN w:val="0"/>
              <w:adjustRightInd w:val="0"/>
              <w:jc w:val="center"/>
              <w:rPr>
                <w:rFonts w:ascii="Times" w:hAnsi="Times"/>
              </w:rPr>
            </w:pPr>
          </w:p>
        </w:tc>
        <w:tc>
          <w:tcPr>
            <w:tcW w:w="810" w:type="dxa"/>
          </w:tcPr>
          <w:p w14:paraId="3E97AA19" w14:textId="77777777" w:rsidR="001D42BB" w:rsidRPr="008513C9" w:rsidRDefault="001D42BB" w:rsidP="00842A51">
            <w:pPr>
              <w:widowControl w:val="0"/>
              <w:tabs>
                <w:tab w:val="decimal" w:pos="252"/>
              </w:tabs>
              <w:autoSpaceDE w:val="0"/>
              <w:autoSpaceDN w:val="0"/>
              <w:adjustRightInd w:val="0"/>
              <w:jc w:val="center"/>
              <w:rPr>
                <w:rFonts w:ascii="Times" w:hAnsi="Times"/>
              </w:rPr>
            </w:pPr>
          </w:p>
        </w:tc>
        <w:tc>
          <w:tcPr>
            <w:tcW w:w="900" w:type="dxa"/>
          </w:tcPr>
          <w:p w14:paraId="5B654EB5" w14:textId="77777777" w:rsidR="001D42BB" w:rsidRPr="008513C9" w:rsidRDefault="001D42BB" w:rsidP="00842A51">
            <w:pPr>
              <w:widowControl w:val="0"/>
              <w:tabs>
                <w:tab w:val="decimal" w:pos="252"/>
              </w:tabs>
              <w:autoSpaceDE w:val="0"/>
              <w:autoSpaceDN w:val="0"/>
              <w:adjustRightInd w:val="0"/>
              <w:jc w:val="center"/>
              <w:rPr>
                <w:rFonts w:ascii="Times" w:hAnsi="Times"/>
              </w:rPr>
            </w:pPr>
          </w:p>
        </w:tc>
        <w:tc>
          <w:tcPr>
            <w:tcW w:w="2046" w:type="dxa"/>
          </w:tcPr>
          <w:p w14:paraId="5889567C" w14:textId="77777777" w:rsidR="001D42BB" w:rsidRPr="008513C9" w:rsidRDefault="001D42BB" w:rsidP="00842A51">
            <w:pPr>
              <w:widowControl w:val="0"/>
              <w:tabs>
                <w:tab w:val="decimal" w:pos="313"/>
              </w:tabs>
              <w:autoSpaceDE w:val="0"/>
              <w:autoSpaceDN w:val="0"/>
              <w:adjustRightInd w:val="0"/>
              <w:rPr>
                <w:rFonts w:ascii="Times" w:hAnsi="Times"/>
              </w:rPr>
            </w:pPr>
          </w:p>
        </w:tc>
      </w:tr>
      <w:tr w:rsidR="001D42BB" w:rsidRPr="008513C9" w14:paraId="4CC8A86B" w14:textId="77777777" w:rsidTr="00842A51">
        <w:trPr>
          <w:jc w:val="center"/>
        </w:trPr>
        <w:tc>
          <w:tcPr>
            <w:tcW w:w="3168" w:type="dxa"/>
            <w:vAlign w:val="bottom"/>
          </w:tcPr>
          <w:p w14:paraId="351D5129" w14:textId="77777777" w:rsidR="001D42BB" w:rsidRPr="008513C9" w:rsidRDefault="001D42BB" w:rsidP="00842A51">
            <w:pPr>
              <w:rPr>
                <w:rFonts w:ascii="Times" w:hAnsi="Times"/>
                <w:color w:val="000000"/>
              </w:rPr>
            </w:pPr>
            <w:r w:rsidRPr="008513C9">
              <w:rPr>
                <w:rFonts w:ascii="Times" w:hAnsi="Times"/>
                <w:color w:val="000000"/>
              </w:rPr>
              <w:t xml:space="preserve">   Joy</w:t>
            </w:r>
          </w:p>
        </w:tc>
        <w:tc>
          <w:tcPr>
            <w:tcW w:w="885" w:type="dxa"/>
            <w:vAlign w:val="bottom"/>
          </w:tcPr>
          <w:p w14:paraId="40BF5C39"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3.25</w:t>
            </w:r>
          </w:p>
        </w:tc>
        <w:tc>
          <w:tcPr>
            <w:tcW w:w="720" w:type="dxa"/>
            <w:vAlign w:val="bottom"/>
          </w:tcPr>
          <w:p w14:paraId="0841D7BE"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2.34</w:t>
            </w:r>
          </w:p>
        </w:tc>
        <w:tc>
          <w:tcPr>
            <w:tcW w:w="810" w:type="dxa"/>
            <w:vAlign w:val="bottom"/>
          </w:tcPr>
          <w:p w14:paraId="60FE501D"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3.21</w:t>
            </w:r>
          </w:p>
        </w:tc>
        <w:tc>
          <w:tcPr>
            <w:tcW w:w="900" w:type="dxa"/>
            <w:vAlign w:val="bottom"/>
          </w:tcPr>
          <w:p w14:paraId="17545C4D"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2.36</w:t>
            </w:r>
          </w:p>
        </w:tc>
        <w:tc>
          <w:tcPr>
            <w:tcW w:w="2046" w:type="dxa"/>
          </w:tcPr>
          <w:p w14:paraId="1A65C1CD" w14:textId="48F59B98" w:rsidR="001D42BB" w:rsidRPr="008513C9" w:rsidRDefault="00D87C06" w:rsidP="00842A51">
            <w:pPr>
              <w:widowControl w:val="0"/>
              <w:tabs>
                <w:tab w:val="decimal" w:pos="313"/>
              </w:tabs>
              <w:autoSpaceDE w:val="0"/>
              <w:autoSpaceDN w:val="0"/>
              <w:adjustRightInd w:val="0"/>
              <w:rPr>
                <w:rFonts w:ascii="Times" w:hAnsi="Times"/>
              </w:rPr>
            </w:pPr>
            <w:r>
              <w:rPr>
                <w:rFonts w:ascii="Times" w:hAnsi="Times"/>
              </w:rPr>
              <w:t>0</w:t>
            </w:r>
            <w:r w:rsidR="001D42BB">
              <w:rPr>
                <w:rFonts w:ascii="Times" w:hAnsi="Times"/>
              </w:rPr>
              <w:t>.08 (439)</w:t>
            </w:r>
          </w:p>
        </w:tc>
      </w:tr>
      <w:tr w:rsidR="001D42BB" w:rsidRPr="008513C9" w14:paraId="12DE1A0C" w14:textId="77777777" w:rsidTr="00842A51">
        <w:trPr>
          <w:jc w:val="center"/>
        </w:trPr>
        <w:tc>
          <w:tcPr>
            <w:tcW w:w="3168" w:type="dxa"/>
            <w:vAlign w:val="bottom"/>
          </w:tcPr>
          <w:p w14:paraId="48F1EDA2" w14:textId="77777777" w:rsidR="001D42BB" w:rsidRPr="008513C9" w:rsidRDefault="001D42BB" w:rsidP="00842A51">
            <w:pPr>
              <w:rPr>
                <w:rFonts w:ascii="Times" w:hAnsi="Times"/>
                <w:color w:val="000000"/>
              </w:rPr>
            </w:pPr>
            <w:r w:rsidRPr="008513C9">
              <w:rPr>
                <w:rFonts w:ascii="Times" w:hAnsi="Times"/>
                <w:color w:val="000000"/>
              </w:rPr>
              <w:t xml:space="preserve">   Excitement </w:t>
            </w:r>
          </w:p>
        </w:tc>
        <w:tc>
          <w:tcPr>
            <w:tcW w:w="885" w:type="dxa"/>
            <w:vAlign w:val="bottom"/>
          </w:tcPr>
          <w:p w14:paraId="043634C0"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2.74</w:t>
            </w:r>
          </w:p>
        </w:tc>
        <w:tc>
          <w:tcPr>
            <w:tcW w:w="720" w:type="dxa"/>
            <w:vAlign w:val="bottom"/>
          </w:tcPr>
          <w:p w14:paraId="2E925582"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2.29</w:t>
            </w:r>
          </w:p>
        </w:tc>
        <w:tc>
          <w:tcPr>
            <w:tcW w:w="810" w:type="dxa"/>
            <w:vAlign w:val="bottom"/>
          </w:tcPr>
          <w:p w14:paraId="3EE73910"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2.40</w:t>
            </w:r>
          </w:p>
        </w:tc>
        <w:tc>
          <w:tcPr>
            <w:tcW w:w="900" w:type="dxa"/>
            <w:vAlign w:val="bottom"/>
          </w:tcPr>
          <w:p w14:paraId="4784F6AD"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2.37</w:t>
            </w:r>
          </w:p>
        </w:tc>
        <w:tc>
          <w:tcPr>
            <w:tcW w:w="2046" w:type="dxa"/>
          </w:tcPr>
          <w:p w14:paraId="52F818D9"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-1.91(496)</w:t>
            </w:r>
            <w:r w:rsidRPr="008513C9">
              <w:rPr>
                <w:rFonts w:ascii="Times" w:hAnsi="Times"/>
              </w:rPr>
              <w:t xml:space="preserve"> †</w:t>
            </w:r>
          </w:p>
        </w:tc>
      </w:tr>
      <w:tr w:rsidR="001D42BB" w:rsidRPr="008513C9" w14:paraId="102A31CC" w14:textId="77777777" w:rsidTr="00842A51">
        <w:trPr>
          <w:jc w:val="center"/>
        </w:trPr>
        <w:tc>
          <w:tcPr>
            <w:tcW w:w="3168" w:type="dxa"/>
            <w:vAlign w:val="bottom"/>
          </w:tcPr>
          <w:p w14:paraId="6D99F056" w14:textId="77777777" w:rsidR="001D42BB" w:rsidRPr="008513C9" w:rsidRDefault="001D42BB" w:rsidP="00842A51">
            <w:pPr>
              <w:rPr>
                <w:rFonts w:ascii="Times" w:hAnsi="Times"/>
                <w:color w:val="000000"/>
              </w:rPr>
            </w:pPr>
            <w:r w:rsidRPr="008513C9">
              <w:rPr>
                <w:rFonts w:ascii="Times" w:hAnsi="Times"/>
                <w:color w:val="000000"/>
              </w:rPr>
              <w:t xml:space="preserve">   Contentment </w:t>
            </w:r>
          </w:p>
        </w:tc>
        <w:tc>
          <w:tcPr>
            <w:tcW w:w="885" w:type="dxa"/>
            <w:vAlign w:val="bottom"/>
          </w:tcPr>
          <w:p w14:paraId="45A5F300"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2.94</w:t>
            </w:r>
          </w:p>
        </w:tc>
        <w:tc>
          <w:tcPr>
            <w:tcW w:w="720" w:type="dxa"/>
            <w:vAlign w:val="bottom"/>
          </w:tcPr>
          <w:p w14:paraId="0A68263D"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2.25</w:t>
            </w:r>
          </w:p>
        </w:tc>
        <w:tc>
          <w:tcPr>
            <w:tcW w:w="810" w:type="dxa"/>
            <w:vAlign w:val="bottom"/>
          </w:tcPr>
          <w:p w14:paraId="588FA077"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3.10</w:t>
            </w:r>
          </w:p>
        </w:tc>
        <w:tc>
          <w:tcPr>
            <w:tcW w:w="900" w:type="dxa"/>
            <w:vAlign w:val="bottom"/>
          </w:tcPr>
          <w:p w14:paraId="190BD8D0"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2.21</w:t>
            </w:r>
          </w:p>
        </w:tc>
        <w:tc>
          <w:tcPr>
            <w:tcW w:w="2046" w:type="dxa"/>
          </w:tcPr>
          <w:p w14:paraId="76896665"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1.23 (434)</w:t>
            </w:r>
          </w:p>
        </w:tc>
      </w:tr>
      <w:tr w:rsidR="001D42BB" w:rsidRPr="008513C9" w14:paraId="51CDB66C" w14:textId="77777777" w:rsidTr="00842A51">
        <w:trPr>
          <w:jc w:val="center"/>
        </w:trPr>
        <w:tc>
          <w:tcPr>
            <w:tcW w:w="3168" w:type="dxa"/>
            <w:vAlign w:val="bottom"/>
          </w:tcPr>
          <w:p w14:paraId="3DC51163" w14:textId="77777777" w:rsidR="001D42BB" w:rsidRPr="008513C9" w:rsidRDefault="001D42BB" w:rsidP="00842A51">
            <w:pPr>
              <w:rPr>
                <w:rFonts w:ascii="Times" w:hAnsi="Times"/>
                <w:color w:val="000000"/>
              </w:rPr>
            </w:pPr>
            <w:r w:rsidRPr="008513C9">
              <w:rPr>
                <w:rFonts w:ascii="Times" w:hAnsi="Times"/>
                <w:color w:val="000000"/>
              </w:rPr>
              <w:t xml:space="preserve">   Gratitude </w:t>
            </w:r>
          </w:p>
        </w:tc>
        <w:tc>
          <w:tcPr>
            <w:tcW w:w="885" w:type="dxa"/>
            <w:vAlign w:val="bottom"/>
          </w:tcPr>
          <w:p w14:paraId="4C38D83C"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2.34</w:t>
            </w:r>
          </w:p>
        </w:tc>
        <w:tc>
          <w:tcPr>
            <w:tcW w:w="720" w:type="dxa"/>
            <w:vAlign w:val="bottom"/>
          </w:tcPr>
          <w:p w14:paraId="3BCC4466"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2.36</w:t>
            </w:r>
          </w:p>
        </w:tc>
        <w:tc>
          <w:tcPr>
            <w:tcW w:w="810" w:type="dxa"/>
            <w:vAlign w:val="bottom"/>
          </w:tcPr>
          <w:p w14:paraId="2668C54A"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2.44</w:t>
            </w:r>
          </w:p>
        </w:tc>
        <w:tc>
          <w:tcPr>
            <w:tcW w:w="900" w:type="dxa"/>
            <w:vAlign w:val="bottom"/>
          </w:tcPr>
          <w:p w14:paraId="1C655F42"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2.41</w:t>
            </w:r>
          </w:p>
        </w:tc>
        <w:tc>
          <w:tcPr>
            <w:tcW w:w="2046" w:type="dxa"/>
          </w:tcPr>
          <w:p w14:paraId="7804235E" w14:textId="115EDF80" w:rsidR="001D42BB" w:rsidRPr="008513C9" w:rsidRDefault="00D87C06" w:rsidP="00842A51">
            <w:pPr>
              <w:widowControl w:val="0"/>
              <w:tabs>
                <w:tab w:val="decimal" w:pos="313"/>
              </w:tabs>
              <w:autoSpaceDE w:val="0"/>
              <w:autoSpaceDN w:val="0"/>
              <w:adjustRightInd w:val="0"/>
              <w:rPr>
                <w:rFonts w:ascii="Times" w:hAnsi="Times"/>
              </w:rPr>
            </w:pPr>
            <w:r>
              <w:rPr>
                <w:rFonts w:ascii="Times" w:hAnsi="Times"/>
              </w:rPr>
              <w:t>0</w:t>
            </w:r>
            <w:r w:rsidR="001D42BB">
              <w:rPr>
                <w:rFonts w:ascii="Times" w:hAnsi="Times"/>
              </w:rPr>
              <w:t>.85 (404)</w:t>
            </w:r>
          </w:p>
        </w:tc>
      </w:tr>
      <w:tr w:rsidR="001D42BB" w:rsidRPr="008513C9" w14:paraId="6B88D979" w14:textId="77777777" w:rsidTr="00842A51">
        <w:trPr>
          <w:trHeight w:val="73"/>
          <w:jc w:val="center"/>
        </w:trPr>
        <w:tc>
          <w:tcPr>
            <w:tcW w:w="3168" w:type="dxa"/>
            <w:vAlign w:val="bottom"/>
          </w:tcPr>
          <w:p w14:paraId="5BDC2F04" w14:textId="77777777" w:rsidR="001D42BB" w:rsidRPr="008513C9" w:rsidRDefault="001D42BB" w:rsidP="00842A51">
            <w:pPr>
              <w:rPr>
                <w:rFonts w:ascii="Times" w:hAnsi="Times"/>
                <w:color w:val="000000"/>
              </w:rPr>
            </w:pPr>
            <w:r w:rsidRPr="008513C9">
              <w:rPr>
                <w:rFonts w:ascii="Times" w:hAnsi="Times"/>
                <w:color w:val="000000"/>
              </w:rPr>
              <w:t xml:space="preserve">   Pride </w:t>
            </w:r>
          </w:p>
        </w:tc>
        <w:tc>
          <w:tcPr>
            <w:tcW w:w="885" w:type="dxa"/>
            <w:vAlign w:val="bottom"/>
          </w:tcPr>
          <w:p w14:paraId="290487DE"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1.73</w:t>
            </w:r>
          </w:p>
        </w:tc>
        <w:tc>
          <w:tcPr>
            <w:tcW w:w="720" w:type="dxa"/>
            <w:vAlign w:val="bottom"/>
          </w:tcPr>
          <w:p w14:paraId="2DDD1A34"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2.09</w:t>
            </w:r>
          </w:p>
        </w:tc>
        <w:tc>
          <w:tcPr>
            <w:tcW w:w="810" w:type="dxa"/>
            <w:vAlign w:val="bottom"/>
          </w:tcPr>
          <w:p w14:paraId="16430C78"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1.72</w:t>
            </w:r>
          </w:p>
        </w:tc>
        <w:tc>
          <w:tcPr>
            <w:tcW w:w="900" w:type="dxa"/>
            <w:vAlign w:val="bottom"/>
          </w:tcPr>
          <w:p w14:paraId="25420753"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2.14</w:t>
            </w:r>
          </w:p>
        </w:tc>
        <w:tc>
          <w:tcPr>
            <w:tcW w:w="2046" w:type="dxa"/>
          </w:tcPr>
          <w:p w14:paraId="711FC9AD" w14:textId="7FB0FDB3" w:rsidR="001D42BB" w:rsidRPr="008513C9" w:rsidRDefault="00D87C06" w:rsidP="00842A51">
            <w:pPr>
              <w:widowControl w:val="0"/>
              <w:tabs>
                <w:tab w:val="decimal" w:pos="313"/>
              </w:tabs>
              <w:autoSpaceDE w:val="0"/>
              <w:autoSpaceDN w:val="0"/>
              <w:adjustRightInd w:val="0"/>
              <w:rPr>
                <w:rFonts w:ascii="Times" w:hAnsi="Times"/>
              </w:rPr>
            </w:pPr>
            <w:r>
              <w:rPr>
                <w:rFonts w:ascii="Times" w:hAnsi="Times"/>
              </w:rPr>
              <w:t>0</w:t>
            </w:r>
            <w:r w:rsidR="001D42BB">
              <w:rPr>
                <w:rFonts w:ascii="Times" w:hAnsi="Times"/>
              </w:rPr>
              <w:t>.23 (494)</w:t>
            </w:r>
          </w:p>
        </w:tc>
      </w:tr>
      <w:tr w:rsidR="001D42BB" w:rsidRPr="008513C9" w14:paraId="2BB66712" w14:textId="77777777" w:rsidTr="00842A51">
        <w:trPr>
          <w:jc w:val="center"/>
        </w:trPr>
        <w:tc>
          <w:tcPr>
            <w:tcW w:w="3168" w:type="dxa"/>
            <w:vAlign w:val="bottom"/>
          </w:tcPr>
          <w:p w14:paraId="7C0BD8E3" w14:textId="77777777" w:rsidR="001D42BB" w:rsidRPr="008513C9" w:rsidRDefault="001D42BB" w:rsidP="00842A51">
            <w:pPr>
              <w:rPr>
                <w:rFonts w:ascii="Times" w:hAnsi="Times"/>
                <w:color w:val="000000"/>
              </w:rPr>
            </w:pPr>
            <w:r w:rsidRPr="008513C9">
              <w:rPr>
                <w:rFonts w:ascii="Times" w:hAnsi="Times"/>
                <w:color w:val="000000"/>
              </w:rPr>
              <w:t xml:space="preserve">   Anxiety </w:t>
            </w:r>
          </w:p>
        </w:tc>
        <w:tc>
          <w:tcPr>
            <w:tcW w:w="885" w:type="dxa"/>
            <w:vAlign w:val="bottom"/>
          </w:tcPr>
          <w:p w14:paraId="6D8C65E3"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1.91</w:t>
            </w:r>
          </w:p>
        </w:tc>
        <w:tc>
          <w:tcPr>
            <w:tcW w:w="720" w:type="dxa"/>
            <w:vAlign w:val="bottom"/>
          </w:tcPr>
          <w:p w14:paraId="3E2DA52F"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2.16</w:t>
            </w:r>
          </w:p>
        </w:tc>
        <w:tc>
          <w:tcPr>
            <w:tcW w:w="810" w:type="dxa"/>
            <w:vAlign w:val="bottom"/>
          </w:tcPr>
          <w:p w14:paraId="7826CF51"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2.12</w:t>
            </w:r>
          </w:p>
        </w:tc>
        <w:tc>
          <w:tcPr>
            <w:tcW w:w="900" w:type="dxa"/>
            <w:vAlign w:val="bottom"/>
          </w:tcPr>
          <w:p w14:paraId="03EC4F10"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2.26</w:t>
            </w:r>
          </w:p>
        </w:tc>
        <w:tc>
          <w:tcPr>
            <w:tcW w:w="2046" w:type="dxa"/>
          </w:tcPr>
          <w:p w14:paraId="1BA1DD60"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 xml:space="preserve">1.93 (501) </w:t>
            </w:r>
            <w:r w:rsidRPr="008513C9">
              <w:rPr>
                <w:rFonts w:ascii="Times" w:hAnsi="Times"/>
              </w:rPr>
              <w:t>†</w:t>
            </w:r>
          </w:p>
        </w:tc>
      </w:tr>
      <w:tr w:rsidR="001D42BB" w:rsidRPr="008513C9" w14:paraId="01A158DF" w14:textId="77777777" w:rsidTr="00842A51">
        <w:trPr>
          <w:jc w:val="center"/>
        </w:trPr>
        <w:tc>
          <w:tcPr>
            <w:tcW w:w="3168" w:type="dxa"/>
            <w:vAlign w:val="bottom"/>
          </w:tcPr>
          <w:p w14:paraId="0F9CE40D" w14:textId="77777777" w:rsidR="001D42BB" w:rsidRPr="008513C9" w:rsidRDefault="001D42BB" w:rsidP="00842A51">
            <w:pPr>
              <w:rPr>
                <w:rFonts w:ascii="Times" w:hAnsi="Times"/>
                <w:color w:val="000000"/>
              </w:rPr>
            </w:pPr>
            <w:r w:rsidRPr="008513C9">
              <w:rPr>
                <w:rFonts w:ascii="Times" w:hAnsi="Times"/>
                <w:color w:val="000000"/>
              </w:rPr>
              <w:t xml:space="preserve">   Anger </w:t>
            </w:r>
          </w:p>
        </w:tc>
        <w:tc>
          <w:tcPr>
            <w:tcW w:w="885" w:type="dxa"/>
            <w:vAlign w:val="bottom"/>
          </w:tcPr>
          <w:p w14:paraId="10E57748"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1.62</w:t>
            </w:r>
          </w:p>
        </w:tc>
        <w:tc>
          <w:tcPr>
            <w:tcW w:w="720" w:type="dxa"/>
            <w:vAlign w:val="bottom"/>
          </w:tcPr>
          <w:p w14:paraId="4E1DAD3E"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2.09</w:t>
            </w:r>
          </w:p>
        </w:tc>
        <w:tc>
          <w:tcPr>
            <w:tcW w:w="810" w:type="dxa"/>
            <w:vAlign w:val="bottom"/>
          </w:tcPr>
          <w:p w14:paraId="638C042E"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1.93</w:t>
            </w:r>
          </w:p>
        </w:tc>
        <w:tc>
          <w:tcPr>
            <w:tcW w:w="900" w:type="dxa"/>
            <w:vAlign w:val="bottom"/>
          </w:tcPr>
          <w:p w14:paraId="0D893EB1"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2.29</w:t>
            </w:r>
          </w:p>
        </w:tc>
        <w:tc>
          <w:tcPr>
            <w:tcW w:w="2046" w:type="dxa"/>
          </w:tcPr>
          <w:p w14:paraId="6536C7F1"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2.86 (537) **</w:t>
            </w:r>
          </w:p>
        </w:tc>
      </w:tr>
      <w:tr w:rsidR="001D42BB" w:rsidRPr="008513C9" w14:paraId="23D3FB74" w14:textId="77777777" w:rsidTr="00842A51">
        <w:trPr>
          <w:jc w:val="center"/>
        </w:trPr>
        <w:tc>
          <w:tcPr>
            <w:tcW w:w="3168" w:type="dxa"/>
            <w:vAlign w:val="bottom"/>
          </w:tcPr>
          <w:p w14:paraId="25DB2134" w14:textId="77777777" w:rsidR="001D42BB" w:rsidRPr="008513C9" w:rsidRDefault="001D42BB" w:rsidP="00842A51">
            <w:pPr>
              <w:rPr>
                <w:rFonts w:ascii="Times" w:hAnsi="Times"/>
                <w:color w:val="000000"/>
              </w:rPr>
            </w:pPr>
            <w:r w:rsidRPr="008513C9">
              <w:rPr>
                <w:rFonts w:ascii="Times" w:hAnsi="Times"/>
                <w:color w:val="000000"/>
              </w:rPr>
              <w:t xml:space="preserve">   Sadness</w:t>
            </w:r>
          </w:p>
        </w:tc>
        <w:tc>
          <w:tcPr>
            <w:tcW w:w="885" w:type="dxa"/>
            <w:vAlign w:val="bottom"/>
          </w:tcPr>
          <w:p w14:paraId="62959896" w14:textId="77777777" w:rsidR="001D42BB" w:rsidRPr="008513C9" w:rsidRDefault="001D42BB" w:rsidP="00842A51">
            <w:pPr>
              <w:widowControl w:val="0"/>
              <w:tabs>
                <w:tab w:val="decimal" w:pos="237"/>
              </w:tabs>
              <w:autoSpaceDE w:val="0"/>
              <w:autoSpaceDN w:val="0"/>
              <w:adjustRightInd w:val="0"/>
              <w:jc w:val="center"/>
              <w:rPr>
                <w:rFonts w:ascii="Times" w:hAnsi="Times"/>
              </w:rPr>
            </w:pPr>
            <w:r w:rsidRPr="008513C9">
              <w:rPr>
                <w:rFonts w:ascii="Times" w:eastAsia="Times New Roman" w:hAnsi="Times" w:cs="Times New Roman"/>
                <w:color w:val="000000"/>
              </w:rPr>
              <w:t>1.38</w:t>
            </w:r>
          </w:p>
        </w:tc>
        <w:tc>
          <w:tcPr>
            <w:tcW w:w="720" w:type="dxa"/>
            <w:vAlign w:val="bottom"/>
          </w:tcPr>
          <w:p w14:paraId="200BAFE3" w14:textId="77777777" w:rsidR="001D42BB" w:rsidRPr="008513C9" w:rsidRDefault="001D42BB" w:rsidP="00842A51">
            <w:pPr>
              <w:widowControl w:val="0"/>
              <w:tabs>
                <w:tab w:val="decimal" w:pos="162"/>
              </w:tabs>
              <w:autoSpaceDE w:val="0"/>
              <w:autoSpaceDN w:val="0"/>
              <w:adjustRightInd w:val="0"/>
              <w:jc w:val="center"/>
              <w:rPr>
                <w:rFonts w:ascii="Times" w:hAnsi="Times"/>
              </w:rPr>
            </w:pPr>
            <w:r w:rsidRPr="008513C9">
              <w:rPr>
                <w:rFonts w:ascii="Times" w:eastAsia="Times New Roman" w:hAnsi="Times" w:cs="Times New Roman"/>
                <w:color w:val="000000"/>
              </w:rPr>
              <w:t>1.91</w:t>
            </w:r>
          </w:p>
        </w:tc>
        <w:tc>
          <w:tcPr>
            <w:tcW w:w="810" w:type="dxa"/>
            <w:vAlign w:val="bottom"/>
          </w:tcPr>
          <w:p w14:paraId="7B675D25"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1.67</w:t>
            </w:r>
          </w:p>
        </w:tc>
        <w:tc>
          <w:tcPr>
            <w:tcW w:w="900" w:type="dxa"/>
            <w:vAlign w:val="bottom"/>
          </w:tcPr>
          <w:p w14:paraId="476D51CC" w14:textId="77777777" w:rsidR="001D42BB" w:rsidRPr="008513C9" w:rsidRDefault="001D42BB" w:rsidP="00842A51">
            <w:pPr>
              <w:widowControl w:val="0"/>
              <w:tabs>
                <w:tab w:val="decimal" w:pos="252"/>
              </w:tabs>
              <w:autoSpaceDE w:val="0"/>
              <w:autoSpaceDN w:val="0"/>
              <w:adjustRightInd w:val="0"/>
              <w:jc w:val="center"/>
              <w:rPr>
                <w:rFonts w:ascii="Times" w:hAnsi="Times"/>
              </w:rPr>
            </w:pPr>
            <w:r w:rsidRPr="008513C9">
              <w:rPr>
                <w:rFonts w:ascii="Times" w:eastAsia="Times New Roman" w:hAnsi="Times" w:cs="Times New Roman"/>
                <w:color w:val="000000"/>
              </w:rPr>
              <w:t>2.14</w:t>
            </w:r>
          </w:p>
        </w:tc>
        <w:tc>
          <w:tcPr>
            <w:tcW w:w="2046" w:type="dxa"/>
          </w:tcPr>
          <w:p w14:paraId="47E7D49A" w14:textId="77777777" w:rsidR="001D42BB" w:rsidRPr="008513C9" w:rsidRDefault="001D42BB" w:rsidP="00842A51">
            <w:pPr>
              <w:widowControl w:val="0"/>
              <w:tabs>
                <w:tab w:val="decimal" w:pos="313"/>
              </w:tabs>
              <w:autoSpaceDE w:val="0"/>
              <w:autoSpaceDN w:val="0"/>
              <w:adjustRightInd w:val="0"/>
              <w:rPr>
                <w:rFonts w:ascii="Times" w:hAnsi="Times"/>
              </w:rPr>
            </w:pPr>
            <w:r>
              <w:rPr>
                <w:rFonts w:ascii="Times" w:hAnsi="Times"/>
              </w:rPr>
              <w:t>2.69 (548)**</w:t>
            </w:r>
          </w:p>
        </w:tc>
      </w:tr>
    </w:tbl>
    <w:p w14:paraId="16624D03" w14:textId="77777777" w:rsidR="001D42BB" w:rsidRDefault="001D42BB" w:rsidP="001F4F75">
      <w:pPr>
        <w:spacing w:line="480" w:lineRule="auto"/>
        <w:ind w:firstLine="360"/>
        <w:rPr>
          <w:rFonts w:ascii="Times New Roman" w:hAnsi="Times New Roman" w:cs="Times New Roman"/>
          <w:color w:val="000000" w:themeColor="text1"/>
          <w:lang w:eastAsia="zh-CN"/>
        </w:rPr>
      </w:pPr>
      <w:r w:rsidRPr="001F4F75">
        <w:rPr>
          <w:rFonts w:ascii="Times New Roman" w:hAnsi="Times New Roman" w:cs="Times New Roman"/>
          <w:color w:val="000000" w:themeColor="text1"/>
          <w:lang w:eastAsia="zh-CN"/>
        </w:rPr>
        <w:t>Note.</w:t>
      </w:r>
      <w:r w:rsidRPr="004864E7">
        <w:rPr>
          <w:rFonts w:ascii="Times New Roman" w:hAnsi="Times New Roman" w:cs="Times New Roman"/>
          <w:color w:val="000000" w:themeColor="text1"/>
          <w:lang w:eastAsia="zh-CN"/>
        </w:rPr>
        <w:t xml:space="preserve"> †</w:t>
      </w:r>
      <w:r w:rsidRPr="004864E7">
        <w:rPr>
          <w:rFonts w:ascii="Times New Roman" w:hAnsi="Times New Roman" w:cs="Times New Roman"/>
          <w:i/>
          <w:color w:val="000000" w:themeColor="text1"/>
          <w:lang w:eastAsia="zh-CN"/>
        </w:rPr>
        <w:t>p</w:t>
      </w:r>
      <w:r w:rsidRPr="004864E7">
        <w:rPr>
          <w:rFonts w:ascii="Times New Roman" w:hAnsi="Times New Roman" w:cs="Times New Roman"/>
          <w:color w:val="000000" w:themeColor="text1"/>
          <w:lang w:eastAsia="zh-CN"/>
        </w:rPr>
        <w:t xml:space="preserve"> &lt; .10. ** </w:t>
      </w:r>
      <w:r w:rsidRPr="004864E7">
        <w:rPr>
          <w:rFonts w:ascii="Times New Roman" w:hAnsi="Times New Roman" w:cs="Times New Roman"/>
          <w:i/>
          <w:color w:val="000000" w:themeColor="text1"/>
          <w:lang w:eastAsia="zh-CN"/>
        </w:rPr>
        <w:t>p</w:t>
      </w:r>
      <w:r w:rsidRPr="004864E7">
        <w:rPr>
          <w:rFonts w:ascii="Times New Roman" w:hAnsi="Times New Roman" w:cs="Times New Roman"/>
          <w:color w:val="000000" w:themeColor="text1"/>
          <w:lang w:eastAsia="zh-CN"/>
        </w:rPr>
        <w:t xml:space="preserve"> &lt; .01. ***</w:t>
      </w:r>
      <w:r w:rsidRPr="004864E7">
        <w:rPr>
          <w:rFonts w:ascii="Times New Roman" w:hAnsi="Times New Roman" w:cs="Times New Roman"/>
          <w:i/>
          <w:color w:val="000000" w:themeColor="text1"/>
          <w:lang w:eastAsia="zh-CN"/>
        </w:rPr>
        <w:t>p</w:t>
      </w:r>
      <w:r w:rsidRPr="004864E7">
        <w:rPr>
          <w:rFonts w:ascii="Times New Roman" w:hAnsi="Times New Roman" w:cs="Times New Roman"/>
          <w:color w:val="000000" w:themeColor="text1"/>
          <w:lang w:eastAsia="zh-CN"/>
        </w:rPr>
        <w:t xml:space="preserve"> &lt; .001.</w:t>
      </w:r>
    </w:p>
    <w:p w14:paraId="33F34AD8" w14:textId="6C71654E" w:rsidR="00B212FA" w:rsidRPr="00206C38" w:rsidRDefault="00A67A07" w:rsidP="00B212FA">
      <w:pPr>
        <w:spacing w:line="480" w:lineRule="auto"/>
        <w:ind w:firstLine="720"/>
        <w:rPr>
          <w:rFonts w:ascii="Times New Roman" w:hAnsi="Times New Roman" w:cs="Times New Roman"/>
        </w:rPr>
      </w:pPr>
      <w:r>
        <w:rPr>
          <w:rFonts w:ascii="Times New Roman" w:hAnsi="Times New Roman" w:cs="Times New Roman"/>
          <w:color w:val="000000" w:themeColor="text1"/>
          <w:lang w:eastAsia="zh-CN"/>
        </w:rPr>
        <w:t>Table S</w:t>
      </w:r>
      <w:r w:rsidR="007E0611">
        <w:rPr>
          <w:rFonts w:ascii="Times New Roman" w:hAnsi="Times New Roman" w:cs="Times New Roman"/>
          <w:color w:val="000000" w:themeColor="text1"/>
          <w:lang w:eastAsia="zh-CN"/>
        </w:rPr>
        <w:t>2</w:t>
      </w:r>
      <w:r>
        <w:rPr>
          <w:rFonts w:ascii="Times New Roman" w:hAnsi="Times New Roman" w:cs="Times New Roman"/>
          <w:color w:val="000000" w:themeColor="text1"/>
          <w:lang w:eastAsia="zh-CN"/>
        </w:rPr>
        <w:t xml:space="preserve"> reports correlations for daily emotional experience. Correlations above the diagonal refer to daily emotional experience. </w:t>
      </w:r>
      <w:r w:rsidR="00B212FA" w:rsidRPr="00206C38">
        <w:rPr>
          <w:rFonts w:ascii="Times New Roman" w:hAnsi="Times New Roman" w:cs="Times New Roman"/>
        </w:rPr>
        <w:t xml:space="preserve">To calculate </w:t>
      </w:r>
      <w:r>
        <w:rPr>
          <w:rFonts w:ascii="Times New Roman" w:hAnsi="Times New Roman" w:cs="Times New Roman"/>
        </w:rPr>
        <w:t>these values</w:t>
      </w:r>
      <w:r w:rsidR="00B212FA" w:rsidRPr="00206C38">
        <w:rPr>
          <w:rFonts w:ascii="Times New Roman" w:hAnsi="Times New Roman" w:cs="Times New Roman"/>
        </w:rPr>
        <w:t>, correlations were computed separately within each day, transformed to Fisher’s Zs, averaged, and the</w:t>
      </w:r>
      <w:r>
        <w:rPr>
          <w:rFonts w:ascii="Times New Roman" w:hAnsi="Times New Roman" w:cs="Times New Roman"/>
        </w:rPr>
        <w:t>n</w:t>
      </w:r>
      <w:r w:rsidR="00B212FA" w:rsidRPr="00206C38">
        <w:rPr>
          <w:rFonts w:ascii="Times New Roman" w:hAnsi="Times New Roman" w:cs="Times New Roman"/>
        </w:rPr>
        <w:t xml:space="preserve"> </w:t>
      </w:r>
      <w:r>
        <w:rPr>
          <w:rFonts w:ascii="Times New Roman" w:hAnsi="Times New Roman" w:cs="Times New Roman"/>
        </w:rPr>
        <w:t>back-trans</w:t>
      </w:r>
      <w:r w:rsidR="00B212FA" w:rsidRPr="00206C38">
        <w:rPr>
          <w:rFonts w:ascii="Times New Roman" w:hAnsi="Times New Roman" w:cs="Times New Roman"/>
        </w:rPr>
        <w:t>fo</w:t>
      </w:r>
      <w:r>
        <w:rPr>
          <w:rFonts w:ascii="Times New Roman" w:hAnsi="Times New Roman" w:cs="Times New Roman"/>
        </w:rPr>
        <w:t>rmed to correlation</w:t>
      </w:r>
      <w:r w:rsidR="00B212FA" w:rsidRPr="00206C38">
        <w:rPr>
          <w:rFonts w:ascii="Times New Roman" w:hAnsi="Times New Roman" w:cs="Times New Roman"/>
        </w:rPr>
        <w:t xml:space="preserve">s. </w:t>
      </w:r>
    </w:p>
    <w:p w14:paraId="178B1969" w14:textId="77777777" w:rsidR="00B212FA" w:rsidRDefault="00B212FA" w:rsidP="00B212FA">
      <w:pPr>
        <w:spacing w:line="480" w:lineRule="auto"/>
        <w:ind w:firstLine="720"/>
        <w:rPr>
          <w:rFonts w:ascii="Times New Roman" w:hAnsi="Times New Roman" w:cs="Times New Roman"/>
        </w:rPr>
      </w:pPr>
      <w:r w:rsidRPr="00206C38">
        <w:rPr>
          <w:rFonts w:ascii="Times New Roman" w:hAnsi="Times New Roman" w:cs="Times New Roman"/>
        </w:rPr>
        <w:t xml:space="preserve">Experiences of positive emotions were highly correlated, indicating that on days when participants experienced one positive emotion, they were also more likely to experience the other positive emotions. Similarly, experience of negative emotions were highly correlated, indicating that on days when participants experienced one negative emotion, they were also more likely to experience the other negative emotions. Experience of positive emotions were negatively but weakly correlated with negative emotions, indicating that on days when participants experienced higher positive emotion, they were </w:t>
      </w:r>
      <w:r w:rsidR="00A67A07">
        <w:rPr>
          <w:rFonts w:ascii="Times New Roman" w:hAnsi="Times New Roman" w:cs="Times New Roman"/>
        </w:rPr>
        <w:t xml:space="preserve">slightly </w:t>
      </w:r>
      <w:r w:rsidRPr="00206C38">
        <w:rPr>
          <w:rFonts w:ascii="Times New Roman" w:hAnsi="Times New Roman" w:cs="Times New Roman"/>
        </w:rPr>
        <w:t xml:space="preserve">less likely to experience negative emotions. </w:t>
      </w:r>
    </w:p>
    <w:p w14:paraId="051C9138" w14:textId="54937FB9" w:rsidR="00B212FA" w:rsidRPr="00206C38" w:rsidRDefault="00A67A07" w:rsidP="00FD3C75">
      <w:pPr>
        <w:spacing w:line="480" w:lineRule="auto"/>
        <w:ind w:firstLine="720"/>
        <w:rPr>
          <w:rFonts w:ascii="Times New Roman" w:hAnsi="Times New Roman" w:cs="Times New Roman"/>
        </w:rPr>
      </w:pPr>
      <w:r>
        <w:rPr>
          <w:rFonts w:ascii="Times New Roman" w:hAnsi="Times New Roman" w:cs="Times New Roman"/>
          <w:color w:val="000000" w:themeColor="text1"/>
          <w:lang w:eastAsia="zh-CN"/>
        </w:rPr>
        <w:t>Below the diagonal, Table S</w:t>
      </w:r>
      <w:r w:rsidR="007E0611">
        <w:rPr>
          <w:rFonts w:ascii="Times New Roman" w:hAnsi="Times New Roman" w:cs="Times New Roman"/>
          <w:color w:val="000000" w:themeColor="text1"/>
          <w:lang w:eastAsia="zh-CN"/>
        </w:rPr>
        <w:t>2</w:t>
      </w:r>
      <w:r>
        <w:rPr>
          <w:rFonts w:ascii="Times New Roman" w:hAnsi="Times New Roman" w:cs="Times New Roman"/>
          <w:color w:val="000000" w:themeColor="text1"/>
          <w:lang w:eastAsia="zh-CN"/>
        </w:rPr>
        <w:t xml:space="preserve"> reports b</w:t>
      </w:r>
      <w:r w:rsidRPr="00206C38">
        <w:rPr>
          <w:rFonts w:ascii="Times New Roman" w:hAnsi="Times New Roman" w:cs="Times New Roman"/>
          <w:color w:val="000000" w:themeColor="text1"/>
          <w:lang w:eastAsia="zh-CN"/>
        </w:rPr>
        <w:t xml:space="preserve">ivariate correlations between </w:t>
      </w:r>
      <w:r>
        <w:rPr>
          <w:rFonts w:ascii="Times New Roman" w:hAnsi="Times New Roman" w:cs="Times New Roman"/>
          <w:color w:val="000000" w:themeColor="text1"/>
          <w:lang w:eastAsia="zh-CN"/>
        </w:rPr>
        <w:t>daily emotional</w:t>
      </w:r>
      <w:r w:rsidRPr="00206C38">
        <w:rPr>
          <w:rFonts w:ascii="Times New Roman" w:hAnsi="Times New Roman" w:cs="Times New Roman"/>
          <w:color w:val="000000" w:themeColor="text1"/>
          <w:lang w:eastAsia="zh-CN"/>
        </w:rPr>
        <w:t xml:space="preserve"> experiences emotions at the person-level. </w:t>
      </w:r>
      <w:r>
        <w:rPr>
          <w:rFonts w:ascii="Times New Roman" w:hAnsi="Times New Roman" w:cs="Times New Roman"/>
          <w:color w:val="000000" w:themeColor="text1"/>
          <w:lang w:eastAsia="zh-CN"/>
        </w:rPr>
        <w:t>M</w:t>
      </w:r>
      <w:r w:rsidRPr="00206C38">
        <w:rPr>
          <w:rFonts w:ascii="Times New Roman" w:hAnsi="Times New Roman" w:cs="Times New Roman"/>
          <w:color w:val="000000" w:themeColor="text1"/>
          <w:lang w:eastAsia="zh-CN"/>
        </w:rPr>
        <w:t xml:space="preserve">ean scores </w:t>
      </w:r>
      <w:r>
        <w:rPr>
          <w:rFonts w:ascii="Times New Roman" w:hAnsi="Times New Roman" w:cs="Times New Roman"/>
          <w:color w:val="000000" w:themeColor="text1"/>
          <w:lang w:eastAsia="zh-CN"/>
        </w:rPr>
        <w:t xml:space="preserve">for each </w:t>
      </w:r>
      <w:r w:rsidRPr="00206C38">
        <w:rPr>
          <w:rFonts w:ascii="Times New Roman" w:hAnsi="Times New Roman" w:cs="Times New Roman"/>
          <w:color w:val="000000" w:themeColor="text1"/>
          <w:lang w:eastAsia="zh-CN"/>
        </w:rPr>
        <w:t>emotion across 14 days were first calculated for each person. The</w:t>
      </w:r>
      <w:r>
        <w:rPr>
          <w:rFonts w:ascii="Times New Roman" w:hAnsi="Times New Roman" w:cs="Times New Roman"/>
          <w:color w:val="000000" w:themeColor="text1"/>
          <w:lang w:eastAsia="zh-CN"/>
        </w:rPr>
        <w:t>se mean values were then</w:t>
      </w:r>
      <w:r w:rsidRPr="00206C38">
        <w:rPr>
          <w:rFonts w:ascii="Times New Roman" w:hAnsi="Times New Roman" w:cs="Times New Roman"/>
          <w:color w:val="000000" w:themeColor="text1"/>
          <w:lang w:eastAsia="zh-CN"/>
        </w:rPr>
        <w:t xml:space="preserve"> </w:t>
      </w:r>
      <w:r w:rsidRPr="00206C38">
        <w:rPr>
          <w:rFonts w:ascii="Times New Roman" w:hAnsi="Times New Roman" w:cs="Times New Roman"/>
        </w:rPr>
        <w:t>correlat</w:t>
      </w:r>
      <w:r>
        <w:rPr>
          <w:rFonts w:ascii="Times New Roman" w:hAnsi="Times New Roman" w:cs="Times New Roman"/>
        </w:rPr>
        <w:t>ed with one another</w:t>
      </w:r>
      <w:r w:rsidRPr="00206C38">
        <w:rPr>
          <w:rFonts w:ascii="Times New Roman" w:hAnsi="Times New Roman" w:cs="Times New Roman"/>
        </w:rPr>
        <w:t xml:space="preserve">. </w:t>
      </w:r>
      <w:r w:rsidRPr="00206C38">
        <w:rPr>
          <w:rFonts w:ascii="Times New Roman" w:hAnsi="Times New Roman" w:cs="Times New Roman"/>
          <w:color w:val="000000" w:themeColor="text1"/>
          <w:lang w:eastAsia="zh-CN"/>
        </w:rPr>
        <w:t>Experiences of the 5 positive emotions were significantly correlated, indicating that participants who were more likely to experience one positive emotion during the period of the study were also more likely to experience other positive emotions. Experiences of the three negative emotions were also significantly correlated, indicating that participants who were more likely to experience one negative emotion during the 14 days of the study were also more likely to experience other negative emotions.</w:t>
      </w:r>
      <w:r>
        <w:rPr>
          <w:rFonts w:ascii="Times New Roman" w:hAnsi="Times New Roman" w:cs="Times New Roman"/>
          <w:color w:val="000000" w:themeColor="text1"/>
          <w:lang w:eastAsia="zh-CN"/>
        </w:rPr>
        <w:t xml:space="preserve"> Positive and negative emotions were generally not significantly correlated with one another.</w:t>
      </w:r>
    </w:p>
    <w:p w14:paraId="33FBB4B6" w14:textId="0F4078BB" w:rsidR="00B212FA" w:rsidRPr="00307F23" w:rsidRDefault="00B212FA" w:rsidP="00B212FA">
      <w:pPr>
        <w:jc w:val="center"/>
        <w:rPr>
          <w:rFonts w:ascii="Times New Roman" w:hAnsi="Times New Roman" w:cs="Times New Roman"/>
        </w:rPr>
      </w:pPr>
      <w:r w:rsidRPr="00307F23">
        <w:rPr>
          <w:rFonts w:ascii="Times New Roman" w:hAnsi="Times New Roman" w:cs="Times New Roman"/>
        </w:rPr>
        <w:t xml:space="preserve">Table </w:t>
      </w:r>
      <w:r w:rsidR="00A67A07" w:rsidRPr="00307F23">
        <w:rPr>
          <w:rFonts w:ascii="Times New Roman" w:hAnsi="Times New Roman" w:cs="Times New Roman"/>
        </w:rPr>
        <w:t>S</w:t>
      </w:r>
      <w:r w:rsidR="007E0611">
        <w:rPr>
          <w:rFonts w:ascii="Times New Roman" w:hAnsi="Times New Roman" w:cs="Times New Roman"/>
        </w:rPr>
        <w:t>2</w:t>
      </w:r>
    </w:p>
    <w:p w14:paraId="5A5079C4" w14:textId="77777777" w:rsidR="00B212FA" w:rsidRPr="00307F23" w:rsidRDefault="00B212FA" w:rsidP="00B212FA">
      <w:pPr>
        <w:jc w:val="center"/>
        <w:rPr>
          <w:rFonts w:ascii="Times New Roman" w:hAnsi="Times New Roman" w:cs="Times New Roman"/>
        </w:rPr>
      </w:pPr>
    </w:p>
    <w:p w14:paraId="5C5C3143" w14:textId="4B3576D5" w:rsidR="00B212FA" w:rsidRPr="00307F23" w:rsidRDefault="00B212FA" w:rsidP="00B212FA">
      <w:pPr>
        <w:jc w:val="center"/>
        <w:rPr>
          <w:rFonts w:ascii="Times New Roman" w:hAnsi="Times New Roman" w:cs="Times New Roman"/>
        </w:rPr>
      </w:pPr>
      <w:r w:rsidRPr="00307F23">
        <w:rPr>
          <w:rFonts w:ascii="Times New Roman" w:hAnsi="Times New Roman" w:cs="Times New Roman"/>
        </w:rPr>
        <w:t>Correlation Matrix for Emotion</w:t>
      </w:r>
      <w:r w:rsidR="00FD3C75">
        <w:rPr>
          <w:rFonts w:ascii="Times New Roman" w:hAnsi="Times New Roman" w:cs="Times New Roman"/>
        </w:rPr>
        <w:t>al</w:t>
      </w:r>
      <w:r w:rsidRPr="00307F23">
        <w:rPr>
          <w:rFonts w:ascii="Times New Roman" w:hAnsi="Times New Roman" w:cs="Times New Roman"/>
        </w:rPr>
        <w:t xml:space="preserve"> Experience</w:t>
      </w:r>
      <w:r w:rsidR="00244E7B" w:rsidRPr="00307F23">
        <w:rPr>
          <w:rFonts w:ascii="Times New Roman" w:hAnsi="Times New Roman" w:cs="Times New Roman"/>
        </w:rPr>
        <w:t xml:space="preserve"> at the Day and Person Levels</w:t>
      </w:r>
    </w:p>
    <w:p w14:paraId="16D07F98" w14:textId="77777777" w:rsidR="00244E7B" w:rsidRPr="00206C38" w:rsidRDefault="00244E7B" w:rsidP="00B212FA">
      <w:pPr>
        <w:jc w:val="center"/>
        <w:rPr>
          <w:rFonts w:ascii="Times New Roman" w:hAnsi="Times New Roman" w:cs="Times New Roman"/>
          <w:i/>
        </w:rPr>
      </w:pPr>
    </w:p>
    <w:tbl>
      <w:tblPr>
        <w:tblW w:w="8865" w:type="dxa"/>
        <w:jc w:val="center"/>
        <w:tblBorders>
          <w:top w:val="single" w:sz="8" w:space="0" w:color="auto"/>
          <w:bottom w:val="single" w:sz="8" w:space="0" w:color="auto"/>
        </w:tblBorders>
        <w:tblLayout w:type="fixed"/>
        <w:tblLook w:val="04A0" w:firstRow="1" w:lastRow="0" w:firstColumn="1" w:lastColumn="0" w:noHBand="0" w:noVBand="1"/>
      </w:tblPr>
      <w:tblGrid>
        <w:gridCol w:w="1728"/>
        <w:gridCol w:w="892"/>
        <w:gridCol w:w="892"/>
        <w:gridCol w:w="892"/>
        <w:gridCol w:w="892"/>
        <w:gridCol w:w="892"/>
        <w:gridCol w:w="892"/>
        <w:gridCol w:w="892"/>
        <w:gridCol w:w="893"/>
      </w:tblGrid>
      <w:tr w:rsidR="00A67A07" w:rsidRPr="00206C38" w14:paraId="026351C5" w14:textId="77777777" w:rsidTr="00A67A07">
        <w:trPr>
          <w:trHeight w:val="270"/>
          <w:jc w:val="center"/>
        </w:trPr>
        <w:tc>
          <w:tcPr>
            <w:tcW w:w="1728" w:type="dxa"/>
            <w:tcBorders>
              <w:top w:val="single" w:sz="8" w:space="0" w:color="auto"/>
              <w:bottom w:val="single" w:sz="8" w:space="0" w:color="auto"/>
              <w:right w:val="single" w:sz="8" w:space="0" w:color="auto"/>
            </w:tcBorders>
            <w:shd w:val="clear" w:color="auto" w:fill="auto"/>
            <w:noWrap/>
            <w:vAlign w:val="bottom"/>
            <w:hideMark/>
          </w:tcPr>
          <w:p w14:paraId="57DAC81B" w14:textId="77777777" w:rsidR="00A67A07" w:rsidRPr="00206C38" w:rsidRDefault="00A67A07" w:rsidP="00A67A07">
            <w:pPr>
              <w:ind w:firstLine="720"/>
              <w:rPr>
                <w:rFonts w:ascii="Times New Roman" w:eastAsia="Times New Roman" w:hAnsi="Times New Roman" w:cs="Times New Roman"/>
                <w:color w:val="000000"/>
              </w:rPr>
            </w:pPr>
          </w:p>
        </w:tc>
        <w:tc>
          <w:tcPr>
            <w:tcW w:w="892" w:type="dxa"/>
            <w:tcBorders>
              <w:top w:val="single" w:sz="8" w:space="0" w:color="auto"/>
              <w:bottom w:val="single" w:sz="8" w:space="0" w:color="auto"/>
              <w:right w:val="nil"/>
            </w:tcBorders>
          </w:tcPr>
          <w:p w14:paraId="7F3B9BCE"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92" w:type="dxa"/>
            <w:tcBorders>
              <w:top w:val="single" w:sz="8" w:space="0" w:color="auto"/>
              <w:left w:val="nil"/>
              <w:bottom w:val="single" w:sz="8" w:space="0" w:color="auto"/>
            </w:tcBorders>
            <w:shd w:val="clear" w:color="auto" w:fill="auto"/>
            <w:noWrap/>
            <w:vAlign w:val="bottom"/>
            <w:hideMark/>
          </w:tcPr>
          <w:p w14:paraId="2CD53289"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2</w:t>
            </w:r>
          </w:p>
        </w:tc>
        <w:tc>
          <w:tcPr>
            <w:tcW w:w="892" w:type="dxa"/>
            <w:tcBorders>
              <w:top w:val="single" w:sz="8" w:space="0" w:color="auto"/>
              <w:bottom w:val="single" w:sz="8" w:space="0" w:color="auto"/>
            </w:tcBorders>
            <w:shd w:val="clear" w:color="auto" w:fill="auto"/>
            <w:noWrap/>
            <w:vAlign w:val="bottom"/>
            <w:hideMark/>
          </w:tcPr>
          <w:p w14:paraId="0A007FA0"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3</w:t>
            </w:r>
          </w:p>
        </w:tc>
        <w:tc>
          <w:tcPr>
            <w:tcW w:w="892" w:type="dxa"/>
            <w:tcBorders>
              <w:top w:val="single" w:sz="8" w:space="0" w:color="auto"/>
              <w:bottom w:val="single" w:sz="8" w:space="0" w:color="auto"/>
            </w:tcBorders>
            <w:shd w:val="clear" w:color="auto" w:fill="auto"/>
            <w:noWrap/>
            <w:vAlign w:val="bottom"/>
            <w:hideMark/>
          </w:tcPr>
          <w:p w14:paraId="502CC609"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4</w:t>
            </w:r>
          </w:p>
        </w:tc>
        <w:tc>
          <w:tcPr>
            <w:tcW w:w="892" w:type="dxa"/>
            <w:tcBorders>
              <w:top w:val="single" w:sz="8" w:space="0" w:color="auto"/>
              <w:bottom w:val="single" w:sz="8" w:space="0" w:color="auto"/>
            </w:tcBorders>
            <w:shd w:val="clear" w:color="auto" w:fill="auto"/>
            <w:noWrap/>
            <w:vAlign w:val="bottom"/>
            <w:hideMark/>
          </w:tcPr>
          <w:p w14:paraId="60B627DA"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5</w:t>
            </w:r>
          </w:p>
        </w:tc>
        <w:tc>
          <w:tcPr>
            <w:tcW w:w="892" w:type="dxa"/>
            <w:tcBorders>
              <w:top w:val="single" w:sz="8" w:space="0" w:color="auto"/>
              <w:bottom w:val="single" w:sz="8" w:space="0" w:color="auto"/>
            </w:tcBorders>
            <w:shd w:val="clear" w:color="auto" w:fill="auto"/>
            <w:noWrap/>
            <w:vAlign w:val="bottom"/>
            <w:hideMark/>
          </w:tcPr>
          <w:p w14:paraId="4723B534"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6</w:t>
            </w:r>
          </w:p>
        </w:tc>
        <w:tc>
          <w:tcPr>
            <w:tcW w:w="892" w:type="dxa"/>
            <w:tcBorders>
              <w:top w:val="single" w:sz="8" w:space="0" w:color="auto"/>
              <w:bottom w:val="single" w:sz="8" w:space="0" w:color="auto"/>
            </w:tcBorders>
            <w:shd w:val="clear" w:color="auto" w:fill="auto"/>
            <w:noWrap/>
            <w:vAlign w:val="bottom"/>
            <w:hideMark/>
          </w:tcPr>
          <w:p w14:paraId="3FEB7205"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7</w:t>
            </w:r>
          </w:p>
        </w:tc>
        <w:tc>
          <w:tcPr>
            <w:tcW w:w="893" w:type="dxa"/>
            <w:tcBorders>
              <w:top w:val="single" w:sz="8" w:space="0" w:color="auto"/>
              <w:bottom w:val="single" w:sz="8" w:space="0" w:color="auto"/>
            </w:tcBorders>
            <w:shd w:val="clear" w:color="auto" w:fill="auto"/>
            <w:noWrap/>
            <w:vAlign w:val="bottom"/>
            <w:hideMark/>
          </w:tcPr>
          <w:p w14:paraId="4681F365"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8</w:t>
            </w:r>
          </w:p>
        </w:tc>
      </w:tr>
      <w:tr w:rsidR="00A67A07" w:rsidRPr="00206C38" w14:paraId="7D1C842D" w14:textId="77777777" w:rsidTr="00A67A07">
        <w:trPr>
          <w:trHeight w:val="270"/>
          <w:jc w:val="center"/>
        </w:trPr>
        <w:tc>
          <w:tcPr>
            <w:tcW w:w="1728" w:type="dxa"/>
            <w:tcBorders>
              <w:top w:val="single" w:sz="8" w:space="0" w:color="auto"/>
              <w:right w:val="single" w:sz="8" w:space="0" w:color="auto"/>
            </w:tcBorders>
            <w:shd w:val="clear" w:color="auto" w:fill="auto"/>
            <w:noWrap/>
            <w:vAlign w:val="bottom"/>
            <w:hideMark/>
          </w:tcPr>
          <w:p w14:paraId="3744B182" w14:textId="77777777" w:rsidR="00A67A07" w:rsidRPr="00206C38" w:rsidRDefault="00A67A07"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1. Joy</w:t>
            </w:r>
          </w:p>
        </w:tc>
        <w:tc>
          <w:tcPr>
            <w:tcW w:w="892" w:type="dxa"/>
            <w:tcBorders>
              <w:top w:val="single" w:sz="8" w:space="0" w:color="auto"/>
              <w:right w:val="nil"/>
            </w:tcBorders>
          </w:tcPr>
          <w:p w14:paraId="615A91E2" w14:textId="77777777" w:rsidR="00A67A07" w:rsidRPr="00206C38" w:rsidRDefault="00A67A07" w:rsidP="00A67A07">
            <w:pPr>
              <w:jc w:val="center"/>
              <w:rPr>
                <w:rFonts w:ascii="Times New Roman" w:eastAsia="Times New Roman" w:hAnsi="Times New Roman" w:cs="Times New Roman"/>
              </w:rPr>
            </w:pPr>
          </w:p>
        </w:tc>
        <w:tc>
          <w:tcPr>
            <w:tcW w:w="892" w:type="dxa"/>
            <w:tcBorders>
              <w:top w:val="single" w:sz="8" w:space="0" w:color="auto"/>
              <w:left w:val="nil"/>
            </w:tcBorders>
            <w:shd w:val="clear" w:color="auto" w:fill="auto"/>
            <w:noWrap/>
            <w:vAlign w:val="bottom"/>
            <w:hideMark/>
          </w:tcPr>
          <w:p w14:paraId="6A9B6AC8"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.61</w:t>
            </w:r>
          </w:p>
        </w:tc>
        <w:tc>
          <w:tcPr>
            <w:tcW w:w="892" w:type="dxa"/>
            <w:tcBorders>
              <w:top w:val="single" w:sz="8" w:space="0" w:color="auto"/>
            </w:tcBorders>
            <w:shd w:val="clear" w:color="auto" w:fill="auto"/>
            <w:noWrap/>
            <w:vAlign w:val="bottom"/>
            <w:hideMark/>
          </w:tcPr>
          <w:p w14:paraId="675C7922"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.56</w:t>
            </w:r>
          </w:p>
        </w:tc>
        <w:tc>
          <w:tcPr>
            <w:tcW w:w="892" w:type="dxa"/>
            <w:tcBorders>
              <w:top w:val="single" w:sz="8" w:space="0" w:color="auto"/>
            </w:tcBorders>
            <w:shd w:val="clear" w:color="auto" w:fill="auto"/>
            <w:noWrap/>
            <w:vAlign w:val="bottom"/>
            <w:hideMark/>
          </w:tcPr>
          <w:p w14:paraId="619FFE91"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.52</w:t>
            </w:r>
          </w:p>
        </w:tc>
        <w:tc>
          <w:tcPr>
            <w:tcW w:w="892" w:type="dxa"/>
            <w:tcBorders>
              <w:top w:val="single" w:sz="8" w:space="0" w:color="auto"/>
            </w:tcBorders>
            <w:shd w:val="clear" w:color="auto" w:fill="auto"/>
            <w:noWrap/>
            <w:vAlign w:val="bottom"/>
            <w:hideMark/>
          </w:tcPr>
          <w:p w14:paraId="51F5EC1F"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.48</w:t>
            </w:r>
          </w:p>
        </w:tc>
        <w:tc>
          <w:tcPr>
            <w:tcW w:w="892" w:type="dxa"/>
            <w:tcBorders>
              <w:top w:val="single" w:sz="8" w:space="0" w:color="auto"/>
            </w:tcBorders>
            <w:shd w:val="clear" w:color="auto" w:fill="auto"/>
            <w:noWrap/>
            <w:vAlign w:val="bottom"/>
            <w:hideMark/>
          </w:tcPr>
          <w:p w14:paraId="62704D3B"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-.26</w:t>
            </w:r>
          </w:p>
        </w:tc>
        <w:tc>
          <w:tcPr>
            <w:tcW w:w="892" w:type="dxa"/>
            <w:tcBorders>
              <w:top w:val="single" w:sz="8" w:space="0" w:color="auto"/>
            </w:tcBorders>
            <w:shd w:val="clear" w:color="auto" w:fill="auto"/>
            <w:noWrap/>
            <w:vAlign w:val="bottom"/>
            <w:hideMark/>
          </w:tcPr>
          <w:p w14:paraId="094FC6D3"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-.22</w:t>
            </w:r>
          </w:p>
        </w:tc>
        <w:tc>
          <w:tcPr>
            <w:tcW w:w="893" w:type="dxa"/>
            <w:tcBorders>
              <w:top w:val="single" w:sz="8" w:space="0" w:color="auto"/>
            </w:tcBorders>
            <w:shd w:val="clear" w:color="auto" w:fill="auto"/>
            <w:noWrap/>
            <w:vAlign w:val="bottom"/>
            <w:hideMark/>
          </w:tcPr>
          <w:p w14:paraId="548B3FD4"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-.16</w:t>
            </w:r>
          </w:p>
        </w:tc>
      </w:tr>
      <w:tr w:rsidR="00A67A07" w:rsidRPr="00206C38" w14:paraId="3B341BA6" w14:textId="77777777" w:rsidTr="00A67A07">
        <w:trPr>
          <w:trHeight w:val="270"/>
          <w:jc w:val="center"/>
        </w:trPr>
        <w:tc>
          <w:tcPr>
            <w:tcW w:w="1728" w:type="dxa"/>
            <w:tcBorders>
              <w:right w:val="single" w:sz="8" w:space="0" w:color="auto"/>
            </w:tcBorders>
            <w:shd w:val="clear" w:color="auto" w:fill="auto"/>
            <w:noWrap/>
            <w:vAlign w:val="bottom"/>
            <w:hideMark/>
          </w:tcPr>
          <w:p w14:paraId="4A079C39" w14:textId="77777777" w:rsidR="00A67A07" w:rsidRPr="00206C38" w:rsidRDefault="00A67A07"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2. Excitement </w:t>
            </w:r>
          </w:p>
        </w:tc>
        <w:tc>
          <w:tcPr>
            <w:tcW w:w="892" w:type="dxa"/>
            <w:tcBorders>
              <w:right w:val="nil"/>
            </w:tcBorders>
          </w:tcPr>
          <w:p w14:paraId="21010383"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892" w:type="dxa"/>
            <w:tcBorders>
              <w:left w:val="nil"/>
            </w:tcBorders>
            <w:shd w:val="clear" w:color="auto" w:fill="auto"/>
            <w:noWrap/>
            <w:vAlign w:val="bottom"/>
            <w:hideMark/>
          </w:tcPr>
          <w:p w14:paraId="3EF07309" w14:textId="77777777" w:rsidR="00A67A07" w:rsidRPr="00206C38" w:rsidRDefault="00A67A07" w:rsidP="00A67A07">
            <w:pPr>
              <w:jc w:val="center"/>
              <w:rPr>
                <w:rFonts w:ascii="Times New Roman" w:eastAsia="Times New Roman" w:hAnsi="Times New Roman" w:cs="Times New Roman"/>
                <w:color w:val="000000"/>
              </w:rPr>
            </w:pPr>
          </w:p>
        </w:tc>
        <w:tc>
          <w:tcPr>
            <w:tcW w:w="892" w:type="dxa"/>
            <w:shd w:val="clear" w:color="auto" w:fill="auto"/>
            <w:noWrap/>
            <w:vAlign w:val="bottom"/>
            <w:hideMark/>
          </w:tcPr>
          <w:p w14:paraId="2979EDD2"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.49</w:t>
            </w:r>
          </w:p>
        </w:tc>
        <w:tc>
          <w:tcPr>
            <w:tcW w:w="892" w:type="dxa"/>
            <w:shd w:val="clear" w:color="auto" w:fill="auto"/>
            <w:noWrap/>
            <w:vAlign w:val="bottom"/>
            <w:hideMark/>
          </w:tcPr>
          <w:p w14:paraId="45A56B0E"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.50</w:t>
            </w:r>
          </w:p>
        </w:tc>
        <w:tc>
          <w:tcPr>
            <w:tcW w:w="892" w:type="dxa"/>
            <w:shd w:val="clear" w:color="auto" w:fill="auto"/>
            <w:noWrap/>
            <w:vAlign w:val="bottom"/>
            <w:hideMark/>
          </w:tcPr>
          <w:p w14:paraId="7608C2C9"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.53</w:t>
            </w:r>
          </w:p>
        </w:tc>
        <w:tc>
          <w:tcPr>
            <w:tcW w:w="892" w:type="dxa"/>
            <w:shd w:val="clear" w:color="auto" w:fill="auto"/>
            <w:noWrap/>
            <w:vAlign w:val="bottom"/>
            <w:hideMark/>
          </w:tcPr>
          <w:p w14:paraId="49259CE5"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-.22</w:t>
            </w:r>
          </w:p>
        </w:tc>
        <w:tc>
          <w:tcPr>
            <w:tcW w:w="892" w:type="dxa"/>
            <w:shd w:val="clear" w:color="auto" w:fill="auto"/>
            <w:noWrap/>
            <w:vAlign w:val="bottom"/>
            <w:hideMark/>
          </w:tcPr>
          <w:p w14:paraId="4300CB0B"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-.16</w:t>
            </w:r>
          </w:p>
        </w:tc>
        <w:tc>
          <w:tcPr>
            <w:tcW w:w="893" w:type="dxa"/>
            <w:shd w:val="clear" w:color="auto" w:fill="auto"/>
            <w:noWrap/>
            <w:vAlign w:val="bottom"/>
            <w:hideMark/>
          </w:tcPr>
          <w:p w14:paraId="107A3446"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-.11</w:t>
            </w:r>
          </w:p>
        </w:tc>
      </w:tr>
      <w:tr w:rsidR="00A67A07" w:rsidRPr="00206C38" w14:paraId="670BA373" w14:textId="77777777" w:rsidTr="00A67A07">
        <w:trPr>
          <w:trHeight w:val="270"/>
          <w:jc w:val="center"/>
        </w:trPr>
        <w:tc>
          <w:tcPr>
            <w:tcW w:w="1728" w:type="dxa"/>
            <w:tcBorders>
              <w:right w:val="single" w:sz="8" w:space="0" w:color="auto"/>
            </w:tcBorders>
            <w:shd w:val="clear" w:color="auto" w:fill="auto"/>
            <w:noWrap/>
            <w:vAlign w:val="bottom"/>
            <w:hideMark/>
          </w:tcPr>
          <w:p w14:paraId="59158E50" w14:textId="77777777" w:rsidR="00A67A07" w:rsidRPr="00206C38" w:rsidRDefault="00A67A07"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3. Contentment </w:t>
            </w:r>
          </w:p>
        </w:tc>
        <w:tc>
          <w:tcPr>
            <w:tcW w:w="892" w:type="dxa"/>
            <w:tcBorders>
              <w:right w:val="nil"/>
            </w:tcBorders>
          </w:tcPr>
          <w:p w14:paraId="2B017931"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892" w:type="dxa"/>
            <w:tcBorders>
              <w:left w:val="nil"/>
            </w:tcBorders>
            <w:shd w:val="clear" w:color="auto" w:fill="auto"/>
            <w:noWrap/>
            <w:vAlign w:val="bottom"/>
            <w:hideMark/>
          </w:tcPr>
          <w:p w14:paraId="72931661"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892" w:type="dxa"/>
            <w:shd w:val="clear" w:color="auto" w:fill="auto"/>
            <w:noWrap/>
            <w:vAlign w:val="bottom"/>
            <w:hideMark/>
          </w:tcPr>
          <w:p w14:paraId="0FCE6F51" w14:textId="77777777" w:rsidR="00A67A07" w:rsidRPr="00206C38" w:rsidRDefault="00A67A07" w:rsidP="00A67A07">
            <w:pPr>
              <w:jc w:val="center"/>
              <w:rPr>
                <w:rFonts w:ascii="Times New Roman" w:eastAsia="Times New Roman" w:hAnsi="Times New Roman" w:cs="Times New Roman"/>
                <w:color w:val="000000"/>
              </w:rPr>
            </w:pPr>
          </w:p>
        </w:tc>
        <w:tc>
          <w:tcPr>
            <w:tcW w:w="892" w:type="dxa"/>
            <w:shd w:val="clear" w:color="auto" w:fill="auto"/>
            <w:noWrap/>
            <w:vAlign w:val="bottom"/>
            <w:hideMark/>
          </w:tcPr>
          <w:p w14:paraId="7D913570"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.50</w:t>
            </w:r>
          </w:p>
        </w:tc>
        <w:tc>
          <w:tcPr>
            <w:tcW w:w="892" w:type="dxa"/>
            <w:shd w:val="clear" w:color="auto" w:fill="auto"/>
            <w:noWrap/>
            <w:vAlign w:val="bottom"/>
            <w:hideMark/>
          </w:tcPr>
          <w:p w14:paraId="46BC00AC"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.40</w:t>
            </w:r>
          </w:p>
        </w:tc>
        <w:tc>
          <w:tcPr>
            <w:tcW w:w="892" w:type="dxa"/>
            <w:shd w:val="clear" w:color="auto" w:fill="auto"/>
            <w:noWrap/>
            <w:vAlign w:val="bottom"/>
            <w:hideMark/>
          </w:tcPr>
          <w:p w14:paraId="3572B168"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-.29</w:t>
            </w:r>
          </w:p>
        </w:tc>
        <w:tc>
          <w:tcPr>
            <w:tcW w:w="892" w:type="dxa"/>
            <w:shd w:val="clear" w:color="auto" w:fill="auto"/>
            <w:noWrap/>
            <w:vAlign w:val="bottom"/>
            <w:hideMark/>
          </w:tcPr>
          <w:p w14:paraId="0C0CC457"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-.21</w:t>
            </w:r>
          </w:p>
        </w:tc>
        <w:tc>
          <w:tcPr>
            <w:tcW w:w="893" w:type="dxa"/>
            <w:shd w:val="clear" w:color="auto" w:fill="auto"/>
            <w:noWrap/>
            <w:vAlign w:val="bottom"/>
            <w:hideMark/>
          </w:tcPr>
          <w:p w14:paraId="60D5041C"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-.13</w:t>
            </w:r>
          </w:p>
        </w:tc>
      </w:tr>
      <w:tr w:rsidR="00A67A07" w:rsidRPr="00206C38" w14:paraId="1F8518F9" w14:textId="77777777" w:rsidTr="00A67A07">
        <w:trPr>
          <w:trHeight w:val="270"/>
          <w:jc w:val="center"/>
        </w:trPr>
        <w:tc>
          <w:tcPr>
            <w:tcW w:w="1728" w:type="dxa"/>
            <w:tcBorders>
              <w:right w:val="single" w:sz="8" w:space="0" w:color="auto"/>
            </w:tcBorders>
            <w:shd w:val="clear" w:color="auto" w:fill="auto"/>
            <w:noWrap/>
            <w:vAlign w:val="bottom"/>
            <w:hideMark/>
          </w:tcPr>
          <w:p w14:paraId="448A6797" w14:textId="77777777" w:rsidR="00A67A07" w:rsidRPr="00206C38" w:rsidRDefault="00A67A07"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4. Gratitude </w:t>
            </w:r>
          </w:p>
        </w:tc>
        <w:tc>
          <w:tcPr>
            <w:tcW w:w="892" w:type="dxa"/>
            <w:tcBorders>
              <w:right w:val="nil"/>
            </w:tcBorders>
          </w:tcPr>
          <w:p w14:paraId="0CB4EC84"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892" w:type="dxa"/>
            <w:tcBorders>
              <w:left w:val="nil"/>
            </w:tcBorders>
            <w:shd w:val="clear" w:color="auto" w:fill="auto"/>
            <w:noWrap/>
            <w:vAlign w:val="bottom"/>
            <w:hideMark/>
          </w:tcPr>
          <w:p w14:paraId="13E24392"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892" w:type="dxa"/>
            <w:shd w:val="clear" w:color="auto" w:fill="auto"/>
            <w:noWrap/>
            <w:vAlign w:val="bottom"/>
            <w:hideMark/>
          </w:tcPr>
          <w:p w14:paraId="6A46F3AE"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892" w:type="dxa"/>
            <w:shd w:val="clear" w:color="auto" w:fill="auto"/>
            <w:noWrap/>
            <w:vAlign w:val="bottom"/>
            <w:hideMark/>
          </w:tcPr>
          <w:p w14:paraId="3EFF4A87" w14:textId="77777777" w:rsidR="00A67A07" w:rsidRPr="00206C38" w:rsidRDefault="00A67A07" w:rsidP="00A67A07">
            <w:pPr>
              <w:jc w:val="center"/>
              <w:rPr>
                <w:rFonts w:ascii="Times New Roman" w:eastAsia="Times New Roman" w:hAnsi="Times New Roman" w:cs="Times New Roman"/>
                <w:color w:val="000000"/>
              </w:rPr>
            </w:pPr>
          </w:p>
        </w:tc>
        <w:tc>
          <w:tcPr>
            <w:tcW w:w="892" w:type="dxa"/>
            <w:shd w:val="clear" w:color="auto" w:fill="auto"/>
            <w:noWrap/>
            <w:vAlign w:val="bottom"/>
            <w:hideMark/>
          </w:tcPr>
          <w:p w14:paraId="62DB0198"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.43</w:t>
            </w:r>
          </w:p>
        </w:tc>
        <w:tc>
          <w:tcPr>
            <w:tcW w:w="892" w:type="dxa"/>
            <w:shd w:val="clear" w:color="auto" w:fill="auto"/>
            <w:noWrap/>
            <w:vAlign w:val="bottom"/>
            <w:hideMark/>
          </w:tcPr>
          <w:p w14:paraId="06D91B49"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-.14</w:t>
            </w:r>
          </w:p>
        </w:tc>
        <w:tc>
          <w:tcPr>
            <w:tcW w:w="892" w:type="dxa"/>
            <w:shd w:val="clear" w:color="auto" w:fill="auto"/>
            <w:noWrap/>
            <w:vAlign w:val="bottom"/>
            <w:hideMark/>
          </w:tcPr>
          <w:p w14:paraId="51F864AF"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-.08</w:t>
            </w:r>
          </w:p>
        </w:tc>
        <w:tc>
          <w:tcPr>
            <w:tcW w:w="893" w:type="dxa"/>
            <w:shd w:val="clear" w:color="auto" w:fill="auto"/>
            <w:noWrap/>
            <w:vAlign w:val="bottom"/>
            <w:hideMark/>
          </w:tcPr>
          <w:p w14:paraId="413B6B03"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.01</w:t>
            </w:r>
          </w:p>
        </w:tc>
      </w:tr>
      <w:tr w:rsidR="00A67A07" w:rsidRPr="00206C38" w14:paraId="2C8C02A5" w14:textId="77777777" w:rsidTr="00A67A07">
        <w:trPr>
          <w:trHeight w:val="270"/>
          <w:jc w:val="center"/>
        </w:trPr>
        <w:tc>
          <w:tcPr>
            <w:tcW w:w="1728" w:type="dxa"/>
            <w:tcBorders>
              <w:right w:val="single" w:sz="8" w:space="0" w:color="auto"/>
            </w:tcBorders>
            <w:shd w:val="clear" w:color="auto" w:fill="auto"/>
            <w:noWrap/>
            <w:vAlign w:val="bottom"/>
            <w:hideMark/>
          </w:tcPr>
          <w:p w14:paraId="501BDBDA" w14:textId="77777777" w:rsidR="00A67A07" w:rsidRPr="00206C38" w:rsidRDefault="00A67A07"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5. Pride </w:t>
            </w:r>
          </w:p>
        </w:tc>
        <w:tc>
          <w:tcPr>
            <w:tcW w:w="892" w:type="dxa"/>
            <w:tcBorders>
              <w:right w:val="nil"/>
            </w:tcBorders>
          </w:tcPr>
          <w:p w14:paraId="57CE1A67"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892" w:type="dxa"/>
            <w:tcBorders>
              <w:left w:val="nil"/>
            </w:tcBorders>
            <w:shd w:val="clear" w:color="auto" w:fill="auto"/>
            <w:noWrap/>
            <w:vAlign w:val="bottom"/>
            <w:hideMark/>
          </w:tcPr>
          <w:p w14:paraId="18D7C3F4"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.67**</w:t>
            </w:r>
          </w:p>
        </w:tc>
        <w:tc>
          <w:tcPr>
            <w:tcW w:w="892" w:type="dxa"/>
            <w:shd w:val="clear" w:color="auto" w:fill="auto"/>
            <w:noWrap/>
            <w:vAlign w:val="bottom"/>
            <w:hideMark/>
          </w:tcPr>
          <w:p w14:paraId="288515A6"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892" w:type="dxa"/>
            <w:shd w:val="clear" w:color="auto" w:fill="auto"/>
            <w:noWrap/>
            <w:vAlign w:val="bottom"/>
            <w:hideMark/>
          </w:tcPr>
          <w:p w14:paraId="149C4904" w14:textId="77777777" w:rsidR="00A67A07" w:rsidRPr="00206C38" w:rsidRDefault="00A32306"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892" w:type="dxa"/>
            <w:shd w:val="clear" w:color="auto" w:fill="auto"/>
            <w:noWrap/>
            <w:vAlign w:val="bottom"/>
            <w:hideMark/>
          </w:tcPr>
          <w:p w14:paraId="4AA9CB69" w14:textId="77777777" w:rsidR="00A67A07" w:rsidRPr="00206C38" w:rsidRDefault="00A67A07" w:rsidP="00A67A07">
            <w:pPr>
              <w:jc w:val="center"/>
              <w:rPr>
                <w:rFonts w:ascii="Times New Roman" w:eastAsia="Times New Roman" w:hAnsi="Times New Roman" w:cs="Times New Roman"/>
                <w:color w:val="000000"/>
              </w:rPr>
            </w:pPr>
          </w:p>
        </w:tc>
        <w:tc>
          <w:tcPr>
            <w:tcW w:w="892" w:type="dxa"/>
            <w:shd w:val="clear" w:color="auto" w:fill="auto"/>
            <w:noWrap/>
            <w:vAlign w:val="bottom"/>
            <w:hideMark/>
          </w:tcPr>
          <w:p w14:paraId="6EED5462"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-.16</w:t>
            </w:r>
          </w:p>
        </w:tc>
        <w:tc>
          <w:tcPr>
            <w:tcW w:w="892" w:type="dxa"/>
            <w:shd w:val="clear" w:color="auto" w:fill="auto"/>
            <w:noWrap/>
            <w:vAlign w:val="bottom"/>
            <w:hideMark/>
          </w:tcPr>
          <w:p w14:paraId="21CB1A41"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-.12</w:t>
            </w:r>
          </w:p>
        </w:tc>
        <w:tc>
          <w:tcPr>
            <w:tcW w:w="893" w:type="dxa"/>
            <w:shd w:val="clear" w:color="auto" w:fill="auto"/>
            <w:noWrap/>
            <w:vAlign w:val="bottom"/>
            <w:hideMark/>
          </w:tcPr>
          <w:p w14:paraId="07BB03C3"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-.07</w:t>
            </w:r>
          </w:p>
        </w:tc>
      </w:tr>
      <w:tr w:rsidR="00A67A07" w:rsidRPr="00206C38" w14:paraId="7DA12075" w14:textId="77777777" w:rsidTr="00A67A07">
        <w:trPr>
          <w:trHeight w:val="270"/>
          <w:jc w:val="center"/>
        </w:trPr>
        <w:tc>
          <w:tcPr>
            <w:tcW w:w="1728" w:type="dxa"/>
            <w:tcBorders>
              <w:right w:val="single" w:sz="8" w:space="0" w:color="auto"/>
            </w:tcBorders>
            <w:shd w:val="clear" w:color="auto" w:fill="auto"/>
            <w:noWrap/>
            <w:vAlign w:val="bottom"/>
            <w:hideMark/>
          </w:tcPr>
          <w:p w14:paraId="124E2D44" w14:textId="77777777" w:rsidR="00A67A07" w:rsidRPr="00206C38" w:rsidRDefault="00A67A07"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6. Anxiety </w:t>
            </w:r>
          </w:p>
        </w:tc>
        <w:tc>
          <w:tcPr>
            <w:tcW w:w="892" w:type="dxa"/>
            <w:tcBorders>
              <w:right w:val="nil"/>
            </w:tcBorders>
          </w:tcPr>
          <w:p w14:paraId="5C2B3B74"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92" w:type="dxa"/>
            <w:tcBorders>
              <w:left w:val="nil"/>
            </w:tcBorders>
            <w:shd w:val="clear" w:color="auto" w:fill="auto"/>
            <w:noWrap/>
            <w:vAlign w:val="bottom"/>
            <w:hideMark/>
          </w:tcPr>
          <w:p w14:paraId="0194C25D"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.03</w:t>
            </w:r>
          </w:p>
        </w:tc>
        <w:tc>
          <w:tcPr>
            <w:tcW w:w="892" w:type="dxa"/>
            <w:shd w:val="clear" w:color="auto" w:fill="auto"/>
            <w:noWrap/>
            <w:vAlign w:val="bottom"/>
            <w:hideMark/>
          </w:tcPr>
          <w:p w14:paraId="42F10882"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892" w:type="dxa"/>
            <w:shd w:val="clear" w:color="auto" w:fill="auto"/>
            <w:noWrap/>
            <w:vAlign w:val="bottom"/>
            <w:hideMark/>
          </w:tcPr>
          <w:p w14:paraId="33E028D6" w14:textId="77777777" w:rsidR="00A67A07" w:rsidRPr="00206C38" w:rsidRDefault="00A32306"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c>
          <w:tcPr>
            <w:tcW w:w="892" w:type="dxa"/>
            <w:shd w:val="clear" w:color="auto" w:fill="auto"/>
            <w:noWrap/>
            <w:vAlign w:val="bottom"/>
            <w:hideMark/>
          </w:tcPr>
          <w:p w14:paraId="398B753B" w14:textId="77777777" w:rsidR="00A67A07" w:rsidRPr="00206C38" w:rsidRDefault="00A32306"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892" w:type="dxa"/>
            <w:shd w:val="clear" w:color="auto" w:fill="auto"/>
            <w:noWrap/>
            <w:vAlign w:val="bottom"/>
            <w:hideMark/>
          </w:tcPr>
          <w:p w14:paraId="361D29F5" w14:textId="77777777" w:rsidR="00A67A07" w:rsidRPr="00206C38" w:rsidRDefault="00A67A07" w:rsidP="00A67A07">
            <w:pPr>
              <w:jc w:val="center"/>
              <w:rPr>
                <w:rFonts w:ascii="Times New Roman" w:eastAsia="Times New Roman" w:hAnsi="Times New Roman" w:cs="Times New Roman"/>
                <w:color w:val="000000"/>
              </w:rPr>
            </w:pPr>
          </w:p>
        </w:tc>
        <w:tc>
          <w:tcPr>
            <w:tcW w:w="892" w:type="dxa"/>
            <w:shd w:val="clear" w:color="auto" w:fill="auto"/>
            <w:noWrap/>
            <w:vAlign w:val="bottom"/>
            <w:hideMark/>
          </w:tcPr>
          <w:p w14:paraId="17DF6776"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.49</w:t>
            </w:r>
          </w:p>
        </w:tc>
        <w:tc>
          <w:tcPr>
            <w:tcW w:w="893" w:type="dxa"/>
            <w:shd w:val="clear" w:color="auto" w:fill="auto"/>
            <w:noWrap/>
            <w:vAlign w:val="bottom"/>
            <w:hideMark/>
          </w:tcPr>
          <w:p w14:paraId="7090C9F8"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.46</w:t>
            </w:r>
          </w:p>
        </w:tc>
      </w:tr>
      <w:tr w:rsidR="00A67A07" w:rsidRPr="00206C38" w14:paraId="37498FF0" w14:textId="77777777" w:rsidTr="00A67A07">
        <w:trPr>
          <w:trHeight w:val="270"/>
          <w:jc w:val="center"/>
        </w:trPr>
        <w:tc>
          <w:tcPr>
            <w:tcW w:w="1728" w:type="dxa"/>
            <w:tcBorders>
              <w:right w:val="single" w:sz="8" w:space="0" w:color="auto"/>
            </w:tcBorders>
            <w:shd w:val="clear" w:color="auto" w:fill="auto"/>
            <w:noWrap/>
            <w:vAlign w:val="bottom"/>
            <w:hideMark/>
          </w:tcPr>
          <w:p w14:paraId="296721F7" w14:textId="77777777" w:rsidR="00A67A07" w:rsidRPr="00206C38" w:rsidRDefault="00A67A07"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7. Anger </w:t>
            </w:r>
          </w:p>
        </w:tc>
        <w:tc>
          <w:tcPr>
            <w:tcW w:w="892" w:type="dxa"/>
            <w:tcBorders>
              <w:right w:val="nil"/>
            </w:tcBorders>
          </w:tcPr>
          <w:p w14:paraId="748EC523"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892" w:type="dxa"/>
            <w:tcBorders>
              <w:left w:val="nil"/>
            </w:tcBorders>
            <w:shd w:val="clear" w:color="auto" w:fill="auto"/>
            <w:noWrap/>
            <w:vAlign w:val="bottom"/>
            <w:hideMark/>
          </w:tcPr>
          <w:p w14:paraId="242DC9B3"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892" w:type="dxa"/>
            <w:shd w:val="clear" w:color="auto" w:fill="auto"/>
            <w:noWrap/>
            <w:vAlign w:val="bottom"/>
            <w:hideMark/>
          </w:tcPr>
          <w:p w14:paraId="0B9FA6C8"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w:t>
            </w:r>
          </w:p>
        </w:tc>
        <w:tc>
          <w:tcPr>
            <w:tcW w:w="892" w:type="dxa"/>
            <w:shd w:val="clear" w:color="auto" w:fill="auto"/>
            <w:noWrap/>
            <w:vAlign w:val="bottom"/>
            <w:hideMark/>
          </w:tcPr>
          <w:p w14:paraId="06CDF677" w14:textId="77777777" w:rsidR="00A67A07" w:rsidRPr="00206C38" w:rsidRDefault="00A32306"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892" w:type="dxa"/>
            <w:shd w:val="clear" w:color="auto" w:fill="auto"/>
            <w:noWrap/>
            <w:vAlign w:val="bottom"/>
            <w:hideMark/>
          </w:tcPr>
          <w:p w14:paraId="2674E25D" w14:textId="77777777" w:rsidR="00A67A07" w:rsidRPr="00206C38" w:rsidRDefault="00A32306"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892" w:type="dxa"/>
            <w:shd w:val="clear" w:color="auto" w:fill="auto"/>
            <w:noWrap/>
            <w:vAlign w:val="bottom"/>
            <w:hideMark/>
          </w:tcPr>
          <w:p w14:paraId="6D1CC6ED" w14:textId="77777777" w:rsidR="00A67A07" w:rsidRPr="00206C38" w:rsidRDefault="00A32306"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892" w:type="dxa"/>
            <w:shd w:val="clear" w:color="auto" w:fill="auto"/>
            <w:noWrap/>
            <w:vAlign w:val="bottom"/>
            <w:hideMark/>
          </w:tcPr>
          <w:p w14:paraId="04085455" w14:textId="77777777" w:rsidR="00A67A07" w:rsidRPr="00206C38" w:rsidRDefault="00A67A07" w:rsidP="00A67A07">
            <w:pPr>
              <w:jc w:val="center"/>
              <w:rPr>
                <w:rFonts w:ascii="Times New Roman" w:eastAsia="Times New Roman" w:hAnsi="Times New Roman" w:cs="Times New Roman"/>
                <w:color w:val="000000"/>
              </w:rPr>
            </w:pPr>
          </w:p>
        </w:tc>
        <w:tc>
          <w:tcPr>
            <w:tcW w:w="893" w:type="dxa"/>
            <w:shd w:val="clear" w:color="auto" w:fill="auto"/>
            <w:noWrap/>
            <w:vAlign w:val="bottom"/>
            <w:hideMark/>
          </w:tcPr>
          <w:p w14:paraId="4E97F973" w14:textId="77777777" w:rsidR="00A67A07" w:rsidRPr="00206C38" w:rsidRDefault="00A67A07"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.37</w:t>
            </w:r>
          </w:p>
        </w:tc>
      </w:tr>
      <w:tr w:rsidR="00A67A07" w:rsidRPr="00206C38" w14:paraId="0ED3F54D" w14:textId="77777777" w:rsidTr="00A32306">
        <w:trPr>
          <w:trHeight w:val="270"/>
          <w:jc w:val="center"/>
        </w:trPr>
        <w:tc>
          <w:tcPr>
            <w:tcW w:w="1728" w:type="dxa"/>
            <w:tcBorders>
              <w:right w:val="single" w:sz="8" w:space="0" w:color="auto"/>
            </w:tcBorders>
            <w:shd w:val="clear" w:color="auto" w:fill="auto"/>
            <w:noWrap/>
            <w:vAlign w:val="bottom"/>
            <w:hideMark/>
          </w:tcPr>
          <w:p w14:paraId="1C23B7E4" w14:textId="77777777" w:rsidR="00A67A07" w:rsidRPr="00206C38" w:rsidRDefault="00A67A07"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8. Sadness </w:t>
            </w:r>
          </w:p>
        </w:tc>
        <w:tc>
          <w:tcPr>
            <w:tcW w:w="892" w:type="dxa"/>
            <w:tcBorders>
              <w:bottom w:val="single" w:sz="8" w:space="0" w:color="auto"/>
              <w:right w:val="nil"/>
            </w:tcBorders>
          </w:tcPr>
          <w:p w14:paraId="2152672B"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w:t>
            </w:r>
          </w:p>
        </w:tc>
        <w:tc>
          <w:tcPr>
            <w:tcW w:w="892" w:type="dxa"/>
            <w:tcBorders>
              <w:left w:val="nil"/>
            </w:tcBorders>
            <w:shd w:val="clear" w:color="auto" w:fill="auto"/>
            <w:noWrap/>
            <w:vAlign w:val="bottom"/>
            <w:hideMark/>
          </w:tcPr>
          <w:p w14:paraId="714C9F14" w14:textId="77777777" w:rsidR="00A67A07" w:rsidRPr="00206C38" w:rsidRDefault="00A67A07"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w:t>
            </w:r>
          </w:p>
        </w:tc>
        <w:tc>
          <w:tcPr>
            <w:tcW w:w="892" w:type="dxa"/>
            <w:shd w:val="clear" w:color="auto" w:fill="auto"/>
            <w:noWrap/>
            <w:vAlign w:val="bottom"/>
            <w:hideMark/>
          </w:tcPr>
          <w:p w14:paraId="237FC6E4" w14:textId="77777777" w:rsidR="00A67A07" w:rsidRPr="00A32306" w:rsidRDefault="00A32306" w:rsidP="00A32306">
            <w:pPr>
              <w:jc w:val="center"/>
            </w:pPr>
            <w:r>
              <w:rPr>
                <w:rFonts w:ascii="Times New Roman" w:eastAsia="Times New Roman" w:hAnsi="Times New Roman" w:cs="Times New Roman"/>
                <w:color w:val="000000"/>
              </w:rPr>
              <w:t>.13</w:t>
            </w:r>
          </w:p>
        </w:tc>
        <w:tc>
          <w:tcPr>
            <w:tcW w:w="892" w:type="dxa"/>
            <w:shd w:val="clear" w:color="auto" w:fill="auto"/>
            <w:noWrap/>
            <w:vAlign w:val="bottom"/>
            <w:hideMark/>
          </w:tcPr>
          <w:p w14:paraId="77FDDFC8" w14:textId="77777777" w:rsidR="00A67A07" w:rsidRPr="00206C38" w:rsidRDefault="00A32306"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892" w:type="dxa"/>
            <w:shd w:val="clear" w:color="auto" w:fill="auto"/>
            <w:noWrap/>
            <w:vAlign w:val="bottom"/>
            <w:hideMark/>
          </w:tcPr>
          <w:p w14:paraId="617EFC62" w14:textId="77777777" w:rsidR="00A67A07" w:rsidRPr="00206C38" w:rsidRDefault="00A32306"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p>
        </w:tc>
        <w:tc>
          <w:tcPr>
            <w:tcW w:w="892" w:type="dxa"/>
            <w:shd w:val="clear" w:color="auto" w:fill="auto"/>
            <w:noWrap/>
            <w:vAlign w:val="bottom"/>
            <w:hideMark/>
          </w:tcPr>
          <w:p w14:paraId="5FA517D6" w14:textId="77777777" w:rsidR="00A67A07" w:rsidRPr="00206C38" w:rsidRDefault="00A32306"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892" w:type="dxa"/>
            <w:shd w:val="clear" w:color="auto" w:fill="auto"/>
            <w:noWrap/>
            <w:vAlign w:val="bottom"/>
            <w:hideMark/>
          </w:tcPr>
          <w:p w14:paraId="5B905D95" w14:textId="77777777" w:rsidR="00A67A07" w:rsidRPr="00206C38" w:rsidRDefault="00A32306"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893" w:type="dxa"/>
            <w:shd w:val="clear" w:color="auto" w:fill="auto"/>
            <w:noWrap/>
            <w:vAlign w:val="bottom"/>
            <w:hideMark/>
          </w:tcPr>
          <w:p w14:paraId="4C630C19" w14:textId="77777777" w:rsidR="00A67A07" w:rsidRPr="00206C38" w:rsidRDefault="00A67A07" w:rsidP="00A67A07">
            <w:pPr>
              <w:jc w:val="center"/>
              <w:rPr>
                <w:rFonts w:ascii="Times New Roman" w:eastAsia="Times New Roman" w:hAnsi="Times New Roman" w:cs="Times New Roman"/>
                <w:color w:val="000000"/>
              </w:rPr>
            </w:pPr>
          </w:p>
        </w:tc>
      </w:tr>
    </w:tbl>
    <w:p w14:paraId="747632C2" w14:textId="4AD70FD9" w:rsidR="00A32306" w:rsidRPr="00206C38" w:rsidRDefault="00A32306" w:rsidP="001F4F75">
      <w:pPr>
        <w:ind w:firstLine="270"/>
        <w:rPr>
          <w:rFonts w:ascii="Times New Roman" w:hAnsi="Times New Roman" w:cs="Times New Roman"/>
          <w:i/>
        </w:rPr>
      </w:pPr>
      <w:r>
        <w:rPr>
          <w:rFonts w:ascii="Times New Roman" w:hAnsi="Times New Roman" w:cs="Times New Roman"/>
        </w:rPr>
        <w:t xml:space="preserve">Note. </w:t>
      </w:r>
      <w:r w:rsidRPr="00206C38">
        <w:rPr>
          <w:rFonts w:ascii="Times New Roman" w:hAnsi="Times New Roman" w:cs="Times New Roman"/>
          <w:i/>
        </w:rPr>
        <w:t>**p&lt;</w:t>
      </w:r>
      <w:r w:rsidRPr="00206C38">
        <w:rPr>
          <w:rFonts w:ascii="Times New Roman" w:hAnsi="Times New Roman" w:cs="Times New Roman"/>
        </w:rPr>
        <w:t>.01</w:t>
      </w:r>
      <w:r w:rsidRPr="00206C38">
        <w:rPr>
          <w:rFonts w:ascii="Times New Roman" w:hAnsi="Times New Roman" w:cs="Times New Roman"/>
          <w:i/>
        </w:rPr>
        <w:t>, *p&lt;.</w:t>
      </w:r>
      <w:r w:rsidRPr="00206C38">
        <w:rPr>
          <w:rFonts w:ascii="Times New Roman" w:hAnsi="Times New Roman" w:cs="Times New Roman"/>
        </w:rPr>
        <w:t>05.</w:t>
      </w:r>
      <w:r w:rsidR="00701DBD">
        <w:rPr>
          <w:rFonts w:ascii="Times New Roman" w:hAnsi="Times New Roman" w:cs="Times New Roman"/>
        </w:rPr>
        <w:t xml:space="preserve"> Day-level correlations are reported above the diagonal; person-level </w:t>
      </w:r>
      <w:r w:rsidR="001F4F75">
        <w:rPr>
          <w:rFonts w:ascii="Times New Roman" w:hAnsi="Times New Roman" w:cs="Times New Roman"/>
        </w:rPr>
        <w:tab/>
      </w:r>
      <w:r w:rsidR="00701DBD">
        <w:rPr>
          <w:rFonts w:ascii="Times New Roman" w:hAnsi="Times New Roman" w:cs="Times New Roman"/>
        </w:rPr>
        <w:t>correlations appear below the diagonal.</w:t>
      </w:r>
    </w:p>
    <w:p w14:paraId="7586279F" w14:textId="77777777" w:rsidR="00B212FA" w:rsidRPr="00206C38" w:rsidRDefault="00B212FA" w:rsidP="00B212FA">
      <w:pPr>
        <w:rPr>
          <w:rFonts w:ascii="Times New Roman" w:hAnsi="Times New Roman" w:cs="Times New Roman"/>
        </w:rPr>
      </w:pPr>
    </w:p>
    <w:p w14:paraId="63BC9718" w14:textId="1069656C" w:rsidR="00701DBD" w:rsidRDefault="00B212FA" w:rsidP="00701DBD">
      <w:pPr>
        <w:spacing w:line="480" w:lineRule="auto"/>
        <w:ind w:firstLine="720"/>
        <w:rPr>
          <w:rFonts w:ascii="Times New Roman" w:hAnsi="Times New Roman" w:cs="Times New Roman"/>
        </w:rPr>
      </w:pPr>
      <w:r w:rsidRPr="00206C38">
        <w:rPr>
          <w:rFonts w:ascii="Times New Roman" w:hAnsi="Times New Roman" w:cs="Times New Roman"/>
        </w:rPr>
        <w:t xml:space="preserve">Next, we examined the correlations </w:t>
      </w:r>
      <w:r w:rsidR="00701DBD">
        <w:rPr>
          <w:rFonts w:ascii="Times New Roman" w:hAnsi="Times New Roman" w:cs="Times New Roman"/>
        </w:rPr>
        <w:t>for emotion expression</w:t>
      </w:r>
      <w:r w:rsidRPr="00206C38">
        <w:rPr>
          <w:rFonts w:ascii="Times New Roman" w:hAnsi="Times New Roman" w:cs="Times New Roman"/>
        </w:rPr>
        <w:t xml:space="preserve">. </w:t>
      </w:r>
      <w:r w:rsidR="00701DBD">
        <w:rPr>
          <w:rFonts w:ascii="Times New Roman" w:hAnsi="Times New Roman" w:cs="Times New Roman"/>
        </w:rPr>
        <w:t>Table S</w:t>
      </w:r>
      <w:r w:rsidR="00307F23">
        <w:rPr>
          <w:rFonts w:ascii="Times New Roman" w:hAnsi="Times New Roman" w:cs="Times New Roman"/>
        </w:rPr>
        <w:t>5</w:t>
      </w:r>
      <w:r w:rsidR="00701DBD">
        <w:rPr>
          <w:rFonts w:ascii="Times New Roman" w:hAnsi="Times New Roman" w:cs="Times New Roman"/>
        </w:rPr>
        <w:t xml:space="preserve"> shows the day-level correlations, calculated in the same manner as described above for emotion experience. E</w:t>
      </w:r>
      <w:r w:rsidRPr="00206C38">
        <w:rPr>
          <w:rFonts w:ascii="Times New Roman" w:hAnsi="Times New Roman" w:cs="Times New Roman"/>
        </w:rPr>
        <w:t xml:space="preserve">xpressions of positive emotions were highly correlated with each other, </w:t>
      </w:r>
      <w:r w:rsidR="00701DBD">
        <w:rPr>
          <w:rFonts w:ascii="Times New Roman" w:hAnsi="Times New Roman" w:cs="Times New Roman"/>
        </w:rPr>
        <w:t xml:space="preserve">as were correlations for expression of negative emotions. This </w:t>
      </w:r>
      <w:r w:rsidRPr="00206C38">
        <w:rPr>
          <w:rFonts w:ascii="Times New Roman" w:hAnsi="Times New Roman" w:cs="Times New Roman"/>
        </w:rPr>
        <w:t>indicat</w:t>
      </w:r>
      <w:r w:rsidR="00701DBD">
        <w:rPr>
          <w:rFonts w:ascii="Times New Roman" w:hAnsi="Times New Roman" w:cs="Times New Roman"/>
        </w:rPr>
        <w:t>es</w:t>
      </w:r>
      <w:r w:rsidRPr="00206C38">
        <w:rPr>
          <w:rFonts w:ascii="Times New Roman" w:hAnsi="Times New Roman" w:cs="Times New Roman"/>
        </w:rPr>
        <w:t xml:space="preserve"> that on days when participants expressed one positive</w:t>
      </w:r>
      <w:r w:rsidR="00701DBD">
        <w:rPr>
          <w:rFonts w:ascii="Times New Roman" w:hAnsi="Times New Roman" w:cs="Times New Roman"/>
        </w:rPr>
        <w:t xml:space="preserve"> or negative</w:t>
      </w:r>
      <w:r w:rsidRPr="00206C38">
        <w:rPr>
          <w:rFonts w:ascii="Times New Roman" w:hAnsi="Times New Roman" w:cs="Times New Roman"/>
        </w:rPr>
        <w:t xml:space="preserve"> emotion, they were also likely to express  other emotions</w:t>
      </w:r>
      <w:r w:rsidR="00701DBD">
        <w:rPr>
          <w:rFonts w:ascii="Times New Roman" w:hAnsi="Times New Roman" w:cs="Times New Roman"/>
        </w:rPr>
        <w:t xml:space="preserve"> of the same valence</w:t>
      </w:r>
      <w:r w:rsidRPr="00206C38">
        <w:rPr>
          <w:rFonts w:ascii="Times New Roman" w:hAnsi="Times New Roman" w:cs="Times New Roman"/>
        </w:rPr>
        <w:t xml:space="preserve">. </w:t>
      </w:r>
      <w:r w:rsidR="00701DBD">
        <w:rPr>
          <w:rFonts w:ascii="Times New Roman" w:hAnsi="Times New Roman" w:cs="Times New Roman"/>
        </w:rPr>
        <w:t>E</w:t>
      </w:r>
      <w:r w:rsidRPr="00206C38">
        <w:rPr>
          <w:rFonts w:ascii="Times New Roman" w:hAnsi="Times New Roman" w:cs="Times New Roman"/>
        </w:rPr>
        <w:t xml:space="preserve">xpressions of </w:t>
      </w:r>
      <w:r w:rsidR="00701DBD">
        <w:rPr>
          <w:rFonts w:ascii="Times New Roman" w:hAnsi="Times New Roman" w:cs="Times New Roman"/>
        </w:rPr>
        <w:t>positive emotions were positively but weakly correlated with expressions of negative emotions, indicating that on days when emotions of one valence were expressed, there was a slight tendency to also express emotions of the other valence.</w:t>
      </w:r>
    </w:p>
    <w:p w14:paraId="734FFBCF" w14:textId="1CA2B131" w:rsidR="00701DBD" w:rsidRPr="00701DBD" w:rsidRDefault="00701DBD" w:rsidP="00701DBD">
      <w:pPr>
        <w:spacing w:line="480" w:lineRule="auto"/>
        <w:ind w:firstLine="720"/>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B</w:t>
      </w:r>
      <w:r w:rsidRPr="00206C38">
        <w:rPr>
          <w:rFonts w:ascii="Times New Roman" w:hAnsi="Times New Roman" w:cs="Times New Roman"/>
          <w:color w:val="000000" w:themeColor="text1"/>
          <w:lang w:eastAsia="zh-CN"/>
        </w:rPr>
        <w:t xml:space="preserve">ivariate correlations </w:t>
      </w:r>
      <w:r>
        <w:rPr>
          <w:rFonts w:ascii="Times New Roman" w:hAnsi="Times New Roman" w:cs="Times New Roman"/>
          <w:color w:val="000000" w:themeColor="text1"/>
          <w:lang w:eastAsia="zh-CN"/>
        </w:rPr>
        <w:t>among</w:t>
      </w:r>
      <w:r w:rsidRPr="00206C38">
        <w:rPr>
          <w:rFonts w:ascii="Times New Roman" w:hAnsi="Times New Roman" w:cs="Times New Roman"/>
          <w:color w:val="000000" w:themeColor="text1"/>
          <w:lang w:eastAsia="zh-CN"/>
        </w:rPr>
        <w:t xml:space="preserve"> the expressions of 8 emotions at the person-level </w:t>
      </w:r>
      <w:r>
        <w:rPr>
          <w:rFonts w:ascii="Times New Roman" w:hAnsi="Times New Roman" w:cs="Times New Roman"/>
          <w:color w:val="000000" w:themeColor="text1"/>
          <w:lang w:eastAsia="zh-CN"/>
        </w:rPr>
        <w:t>a</w:t>
      </w:r>
      <w:r w:rsidRPr="00206C38">
        <w:rPr>
          <w:rFonts w:ascii="Times New Roman" w:hAnsi="Times New Roman" w:cs="Times New Roman"/>
          <w:color w:val="000000" w:themeColor="text1"/>
          <w:lang w:eastAsia="zh-CN"/>
        </w:rPr>
        <w:t xml:space="preserve">re </w:t>
      </w:r>
      <w:r>
        <w:rPr>
          <w:rFonts w:ascii="Times New Roman" w:hAnsi="Times New Roman" w:cs="Times New Roman"/>
          <w:color w:val="000000" w:themeColor="text1"/>
          <w:lang w:eastAsia="zh-CN"/>
        </w:rPr>
        <w:t xml:space="preserve">reported below the diagonal in </w:t>
      </w:r>
      <w:r w:rsidRPr="00206C38">
        <w:rPr>
          <w:rFonts w:ascii="Times New Roman" w:hAnsi="Times New Roman" w:cs="Times New Roman"/>
          <w:color w:val="000000" w:themeColor="text1"/>
          <w:lang w:eastAsia="zh-CN"/>
        </w:rPr>
        <w:t xml:space="preserve">Table </w:t>
      </w:r>
      <w:r>
        <w:rPr>
          <w:rFonts w:ascii="Times New Roman" w:hAnsi="Times New Roman" w:cs="Times New Roman"/>
          <w:color w:val="000000" w:themeColor="text1"/>
          <w:lang w:eastAsia="zh-CN"/>
        </w:rPr>
        <w:t>S</w:t>
      </w:r>
      <w:r w:rsidR="007E0611">
        <w:rPr>
          <w:rFonts w:ascii="Times New Roman" w:hAnsi="Times New Roman" w:cs="Times New Roman"/>
          <w:color w:val="000000" w:themeColor="text1"/>
          <w:lang w:eastAsia="zh-CN"/>
        </w:rPr>
        <w:t>3</w:t>
      </w:r>
      <w:r w:rsidRPr="00206C38">
        <w:rPr>
          <w:rFonts w:ascii="Times New Roman" w:hAnsi="Times New Roman" w:cs="Times New Roman"/>
          <w:color w:val="000000" w:themeColor="text1"/>
          <w:lang w:eastAsia="zh-CN"/>
        </w:rPr>
        <w:t>. Most emotion expressions were significantly and positively correlated with each other</w:t>
      </w:r>
      <w:r>
        <w:rPr>
          <w:rFonts w:ascii="Times New Roman" w:hAnsi="Times New Roman" w:cs="Times New Roman"/>
          <w:color w:val="000000" w:themeColor="text1"/>
          <w:lang w:eastAsia="zh-CN"/>
        </w:rPr>
        <w:t>, but these correlations were appreciably larger for emotions of the same valence</w:t>
      </w:r>
      <w:r w:rsidRPr="00206C38">
        <w:rPr>
          <w:rFonts w:ascii="Times New Roman" w:hAnsi="Times New Roman" w:cs="Times New Roman"/>
          <w:color w:val="000000" w:themeColor="text1"/>
          <w:lang w:eastAsia="zh-CN"/>
        </w:rPr>
        <w:t xml:space="preserve">. </w:t>
      </w:r>
    </w:p>
    <w:p w14:paraId="6A6A05AC" w14:textId="15B5A793" w:rsidR="00B212FA" w:rsidRPr="00307F23" w:rsidRDefault="00B179E1" w:rsidP="00B212FA">
      <w:pPr>
        <w:jc w:val="center"/>
        <w:rPr>
          <w:rFonts w:ascii="Times New Roman" w:hAnsi="Times New Roman" w:cs="Times New Roman"/>
        </w:rPr>
      </w:pPr>
      <w:r w:rsidRPr="00307F23">
        <w:rPr>
          <w:rFonts w:ascii="Times New Roman" w:hAnsi="Times New Roman" w:cs="Times New Roman"/>
        </w:rPr>
        <w:t>Table S</w:t>
      </w:r>
      <w:r w:rsidR="007E0611">
        <w:rPr>
          <w:rFonts w:ascii="Times New Roman" w:hAnsi="Times New Roman" w:cs="Times New Roman"/>
        </w:rPr>
        <w:t>3</w:t>
      </w:r>
    </w:p>
    <w:p w14:paraId="00687E5D" w14:textId="77777777" w:rsidR="00B212FA" w:rsidRPr="00307F23" w:rsidRDefault="00B212FA" w:rsidP="00B212FA">
      <w:pPr>
        <w:jc w:val="center"/>
        <w:rPr>
          <w:rFonts w:ascii="Times New Roman" w:hAnsi="Times New Roman" w:cs="Times New Roman"/>
        </w:rPr>
      </w:pPr>
    </w:p>
    <w:p w14:paraId="1823B667" w14:textId="5D1C93C8" w:rsidR="00B179E1" w:rsidRPr="00307F23" w:rsidRDefault="00B179E1" w:rsidP="00B179E1">
      <w:pPr>
        <w:jc w:val="center"/>
        <w:rPr>
          <w:rFonts w:ascii="Times New Roman" w:hAnsi="Times New Roman" w:cs="Times New Roman"/>
        </w:rPr>
      </w:pPr>
      <w:r w:rsidRPr="00307F23">
        <w:rPr>
          <w:rFonts w:ascii="Times New Roman" w:hAnsi="Times New Roman" w:cs="Times New Roman"/>
        </w:rPr>
        <w:t>Correlation Matrix for Emotion</w:t>
      </w:r>
      <w:r w:rsidR="00FD3C75">
        <w:rPr>
          <w:rFonts w:ascii="Times New Roman" w:hAnsi="Times New Roman" w:cs="Times New Roman"/>
        </w:rPr>
        <w:t>al</w:t>
      </w:r>
      <w:r w:rsidRPr="00307F23">
        <w:rPr>
          <w:rFonts w:ascii="Times New Roman" w:hAnsi="Times New Roman" w:cs="Times New Roman"/>
        </w:rPr>
        <w:t xml:space="preserve"> Expression at the Day and Person Levels</w:t>
      </w:r>
    </w:p>
    <w:p w14:paraId="6348C704" w14:textId="77777777" w:rsidR="00B212FA" w:rsidRPr="00206C38" w:rsidRDefault="00B212FA" w:rsidP="00B212FA">
      <w:pPr>
        <w:jc w:val="center"/>
        <w:rPr>
          <w:rFonts w:ascii="Times New Roman" w:hAnsi="Times New Roman" w:cs="Times New Roman"/>
          <w:i/>
        </w:rPr>
      </w:pPr>
    </w:p>
    <w:tbl>
      <w:tblPr>
        <w:tblW w:w="8892" w:type="dxa"/>
        <w:jc w:val="center"/>
        <w:tblBorders>
          <w:top w:val="single" w:sz="8" w:space="0" w:color="auto"/>
          <w:bottom w:val="single" w:sz="8" w:space="0" w:color="auto"/>
        </w:tblBorders>
        <w:tblLayout w:type="fixed"/>
        <w:tblLook w:val="04A0" w:firstRow="1" w:lastRow="0" w:firstColumn="1" w:lastColumn="0" w:noHBand="0" w:noVBand="1"/>
      </w:tblPr>
      <w:tblGrid>
        <w:gridCol w:w="1728"/>
        <w:gridCol w:w="895"/>
        <w:gridCol w:w="896"/>
        <w:gridCol w:w="895"/>
        <w:gridCol w:w="896"/>
        <w:gridCol w:w="895"/>
        <w:gridCol w:w="896"/>
        <w:gridCol w:w="895"/>
        <w:gridCol w:w="896"/>
      </w:tblGrid>
      <w:tr w:rsidR="00B179E1" w:rsidRPr="00206C38" w14:paraId="6183DFD2" w14:textId="77777777" w:rsidTr="00B179E1">
        <w:trPr>
          <w:trHeight w:val="288"/>
          <w:jc w:val="center"/>
        </w:trPr>
        <w:tc>
          <w:tcPr>
            <w:tcW w:w="1728" w:type="dxa"/>
            <w:tcBorders>
              <w:top w:val="single" w:sz="8" w:space="0" w:color="auto"/>
              <w:bottom w:val="single" w:sz="8" w:space="0" w:color="auto"/>
              <w:right w:val="single" w:sz="8" w:space="0" w:color="auto"/>
            </w:tcBorders>
            <w:shd w:val="clear" w:color="auto" w:fill="auto"/>
            <w:noWrap/>
            <w:vAlign w:val="bottom"/>
            <w:hideMark/>
          </w:tcPr>
          <w:p w14:paraId="7A07DBE3" w14:textId="77777777" w:rsidR="00B179E1" w:rsidRPr="00206C38" w:rsidRDefault="00B179E1" w:rsidP="00A67A07">
            <w:pPr>
              <w:ind w:firstLine="720"/>
              <w:rPr>
                <w:rFonts w:ascii="Times New Roman" w:eastAsia="Times New Roman" w:hAnsi="Times New Roman" w:cs="Times New Roman"/>
                <w:color w:val="000000"/>
              </w:rPr>
            </w:pPr>
          </w:p>
        </w:tc>
        <w:tc>
          <w:tcPr>
            <w:tcW w:w="895" w:type="dxa"/>
            <w:tcBorders>
              <w:top w:val="single" w:sz="8" w:space="0" w:color="auto"/>
              <w:bottom w:val="single" w:sz="8" w:space="0" w:color="auto"/>
              <w:right w:val="nil"/>
            </w:tcBorders>
          </w:tcPr>
          <w:p w14:paraId="4309178B" w14:textId="396C84F9"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96" w:type="dxa"/>
            <w:tcBorders>
              <w:top w:val="single" w:sz="8" w:space="0" w:color="auto"/>
              <w:left w:val="nil"/>
              <w:bottom w:val="single" w:sz="8" w:space="0" w:color="auto"/>
            </w:tcBorders>
            <w:shd w:val="clear" w:color="auto" w:fill="auto"/>
            <w:noWrap/>
            <w:vAlign w:val="bottom"/>
            <w:hideMark/>
          </w:tcPr>
          <w:p w14:paraId="1A8B81D6" w14:textId="689F5191"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2</w:t>
            </w:r>
          </w:p>
        </w:tc>
        <w:tc>
          <w:tcPr>
            <w:tcW w:w="895" w:type="dxa"/>
            <w:tcBorders>
              <w:top w:val="single" w:sz="8" w:space="0" w:color="auto"/>
              <w:bottom w:val="single" w:sz="8" w:space="0" w:color="auto"/>
            </w:tcBorders>
            <w:shd w:val="clear" w:color="auto" w:fill="auto"/>
            <w:noWrap/>
            <w:vAlign w:val="bottom"/>
            <w:hideMark/>
          </w:tcPr>
          <w:p w14:paraId="7500B7A5"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3</w:t>
            </w:r>
          </w:p>
        </w:tc>
        <w:tc>
          <w:tcPr>
            <w:tcW w:w="896" w:type="dxa"/>
            <w:tcBorders>
              <w:top w:val="single" w:sz="8" w:space="0" w:color="auto"/>
              <w:bottom w:val="single" w:sz="8" w:space="0" w:color="auto"/>
            </w:tcBorders>
            <w:shd w:val="clear" w:color="auto" w:fill="auto"/>
            <w:noWrap/>
            <w:vAlign w:val="bottom"/>
            <w:hideMark/>
          </w:tcPr>
          <w:p w14:paraId="37922B07"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4</w:t>
            </w:r>
          </w:p>
        </w:tc>
        <w:tc>
          <w:tcPr>
            <w:tcW w:w="895" w:type="dxa"/>
            <w:tcBorders>
              <w:top w:val="single" w:sz="8" w:space="0" w:color="auto"/>
              <w:bottom w:val="single" w:sz="8" w:space="0" w:color="auto"/>
            </w:tcBorders>
            <w:shd w:val="clear" w:color="auto" w:fill="auto"/>
            <w:noWrap/>
            <w:vAlign w:val="bottom"/>
            <w:hideMark/>
          </w:tcPr>
          <w:p w14:paraId="7D898F92"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5</w:t>
            </w:r>
          </w:p>
        </w:tc>
        <w:tc>
          <w:tcPr>
            <w:tcW w:w="896" w:type="dxa"/>
            <w:tcBorders>
              <w:top w:val="single" w:sz="8" w:space="0" w:color="auto"/>
              <w:bottom w:val="single" w:sz="8" w:space="0" w:color="auto"/>
            </w:tcBorders>
            <w:shd w:val="clear" w:color="auto" w:fill="auto"/>
            <w:noWrap/>
            <w:vAlign w:val="bottom"/>
            <w:hideMark/>
          </w:tcPr>
          <w:p w14:paraId="2155C0B0"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6</w:t>
            </w:r>
          </w:p>
        </w:tc>
        <w:tc>
          <w:tcPr>
            <w:tcW w:w="895" w:type="dxa"/>
            <w:tcBorders>
              <w:top w:val="single" w:sz="8" w:space="0" w:color="auto"/>
              <w:bottom w:val="single" w:sz="8" w:space="0" w:color="auto"/>
            </w:tcBorders>
            <w:shd w:val="clear" w:color="auto" w:fill="auto"/>
            <w:noWrap/>
            <w:vAlign w:val="bottom"/>
            <w:hideMark/>
          </w:tcPr>
          <w:p w14:paraId="71CDE219"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7</w:t>
            </w:r>
          </w:p>
        </w:tc>
        <w:tc>
          <w:tcPr>
            <w:tcW w:w="896" w:type="dxa"/>
            <w:tcBorders>
              <w:top w:val="single" w:sz="8" w:space="0" w:color="auto"/>
              <w:bottom w:val="single" w:sz="8" w:space="0" w:color="auto"/>
            </w:tcBorders>
            <w:shd w:val="clear" w:color="auto" w:fill="auto"/>
            <w:noWrap/>
            <w:vAlign w:val="bottom"/>
            <w:hideMark/>
          </w:tcPr>
          <w:p w14:paraId="0267C1D6"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color w:val="000000"/>
              </w:rPr>
              <w:t>8</w:t>
            </w:r>
          </w:p>
        </w:tc>
      </w:tr>
      <w:tr w:rsidR="00B179E1" w:rsidRPr="00206C38" w14:paraId="09D188F1" w14:textId="77777777" w:rsidTr="00B179E1">
        <w:trPr>
          <w:trHeight w:val="288"/>
          <w:jc w:val="center"/>
        </w:trPr>
        <w:tc>
          <w:tcPr>
            <w:tcW w:w="1728" w:type="dxa"/>
            <w:tcBorders>
              <w:top w:val="single" w:sz="8" w:space="0" w:color="auto"/>
              <w:right w:val="single" w:sz="8" w:space="0" w:color="auto"/>
            </w:tcBorders>
            <w:shd w:val="clear" w:color="auto" w:fill="auto"/>
            <w:noWrap/>
            <w:vAlign w:val="bottom"/>
            <w:hideMark/>
          </w:tcPr>
          <w:p w14:paraId="1B2E5429" w14:textId="77777777" w:rsidR="00B179E1" w:rsidRPr="00206C38" w:rsidRDefault="00B179E1"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1. Joy</w:t>
            </w:r>
          </w:p>
        </w:tc>
        <w:tc>
          <w:tcPr>
            <w:tcW w:w="895" w:type="dxa"/>
            <w:tcBorders>
              <w:top w:val="single" w:sz="8" w:space="0" w:color="auto"/>
              <w:right w:val="nil"/>
            </w:tcBorders>
          </w:tcPr>
          <w:p w14:paraId="785ECD5E" w14:textId="77777777" w:rsidR="00B179E1" w:rsidRPr="00206C38" w:rsidRDefault="00B179E1" w:rsidP="00A67A07">
            <w:pPr>
              <w:jc w:val="center"/>
              <w:rPr>
                <w:rFonts w:ascii="Times New Roman" w:eastAsia="Times New Roman" w:hAnsi="Times New Roman" w:cs="Times New Roman"/>
              </w:rPr>
            </w:pPr>
          </w:p>
        </w:tc>
        <w:tc>
          <w:tcPr>
            <w:tcW w:w="896" w:type="dxa"/>
            <w:tcBorders>
              <w:top w:val="single" w:sz="8" w:space="0" w:color="auto"/>
              <w:left w:val="nil"/>
            </w:tcBorders>
            <w:shd w:val="clear" w:color="auto" w:fill="auto"/>
            <w:noWrap/>
            <w:vAlign w:val="bottom"/>
            <w:hideMark/>
          </w:tcPr>
          <w:p w14:paraId="5B5F5D58" w14:textId="4ED9109A"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.60</w:t>
            </w:r>
          </w:p>
        </w:tc>
        <w:tc>
          <w:tcPr>
            <w:tcW w:w="895" w:type="dxa"/>
            <w:tcBorders>
              <w:top w:val="single" w:sz="8" w:space="0" w:color="auto"/>
            </w:tcBorders>
            <w:shd w:val="clear" w:color="auto" w:fill="auto"/>
            <w:noWrap/>
            <w:vAlign w:val="bottom"/>
            <w:hideMark/>
          </w:tcPr>
          <w:p w14:paraId="748CD880"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.63</w:t>
            </w:r>
          </w:p>
        </w:tc>
        <w:tc>
          <w:tcPr>
            <w:tcW w:w="896" w:type="dxa"/>
            <w:tcBorders>
              <w:top w:val="single" w:sz="8" w:space="0" w:color="auto"/>
            </w:tcBorders>
            <w:shd w:val="clear" w:color="auto" w:fill="auto"/>
            <w:noWrap/>
            <w:vAlign w:val="bottom"/>
            <w:hideMark/>
          </w:tcPr>
          <w:p w14:paraId="5A5A970B"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.53</w:t>
            </w:r>
          </w:p>
        </w:tc>
        <w:tc>
          <w:tcPr>
            <w:tcW w:w="895" w:type="dxa"/>
            <w:tcBorders>
              <w:top w:val="single" w:sz="8" w:space="0" w:color="auto"/>
            </w:tcBorders>
            <w:shd w:val="clear" w:color="auto" w:fill="auto"/>
            <w:noWrap/>
            <w:vAlign w:val="bottom"/>
            <w:hideMark/>
          </w:tcPr>
          <w:p w14:paraId="6061543D"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.46</w:t>
            </w:r>
          </w:p>
        </w:tc>
        <w:tc>
          <w:tcPr>
            <w:tcW w:w="896" w:type="dxa"/>
            <w:tcBorders>
              <w:top w:val="single" w:sz="8" w:space="0" w:color="auto"/>
            </w:tcBorders>
            <w:shd w:val="clear" w:color="auto" w:fill="auto"/>
            <w:noWrap/>
            <w:vAlign w:val="bottom"/>
            <w:hideMark/>
          </w:tcPr>
          <w:p w14:paraId="10E9A0CC"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.04</w:t>
            </w:r>
          </w:p>
        </w:tc>
        <w:tc>
          <w:tcPr>
            <w:tcW w:w="895" w:type="dxa"/>
            <w:tcBorders>
              <w:top w:val="single" w:sz="8" w:space="0" w:color="auto"/>
            </w:tcBorders>
            <w:shd w:val="clear" w:color="auto" w:fill="auto"/>
            <w:noWrap/>
            <w:vAlign w:val="bottom"/>
            <w:hideMark/>
          </w:tcPr>
          <w:p w14:paraId="6DCA7684"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.02</w:t>
            </w:r>
          </w:p>
        </w:tc>
        <w:tc>
          <w:tcPr>
            <w:tcW w:w="896" w:type="dxa"/>
            <w:tcBorders>
              <w:top w:val="single" w:sz="8" w:space="0" w:color="auto"/>
            </w:tcBorders>
            <w:shd w:val="clear" w:color="auto" w:fill="auto"/>
            <w:noWrap/>
            <w:vAlign w:val="bottom"/>
            <w:hideMark/>
          </w:tcPr>
          <w:p w14:paraId="0B319FF1"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.11</w:t>
            </w:r>
          </w:p>
        </w:tc>
      </w:tr>
      <w:tr w:rsidR="00B179E1" w:rsidRPr="00206C38" w14:paraId="1ED28DBC" w14:textId="77777777" w:rsidTr="00B179E1">
        <w:trPr>
          <w:trHeight w:val="288"/>
          <w:jc w:val="center"/>
        </w:trPr>
        <w:tc>
          <w:tcPr>
            <w:tcW w:w="1728" w:type="dxa"/>
            <w:tcBorders>
              <w:right w:val="single" w:sz="8" w:space="0" w:color="auto"/>
            </w:tcBorders>
            <w:shd w:val="clear" w:color="auto" w:fill="auto"/>
            <w:noWrap/>
            <w:vAlign w:val="bottom"/>
            <w:hideMark/>
          </w:tcPr>
          <w:p w14:paraId="467F355B" w14:textId="77777777" w:rsidR="00B179E1" w:rsidRPr="00206C38" w:rsidRDefault="00B179E1"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2. Excitement </w:t>
            </w:r>
          </w:p>
        </w:tc>
        <w:tc>
          <w:tcPr>
            <w:tcW w:w="895" w:type="dxa"/>
            <w:tcBorders>
              <w:right w:val="nil"/>
            </w:tcBorders>
          </w:tcPr>
          <w:p w14:paraId="6981FE19" w14:textId="133607AC"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p>
        </w:tc>
        <w:tc>
          <w:tcPr>
            <w:tcW w:w="896" w:type="dxa"/>
            <w:tcBorders>
              <w:left w:val="nil"/>
            </w:tcBorders>
            <w:shd w:val="clear" w:color="auto" w:fill="auto"/>
            <w:noWrap/>
            <w:vAlign w:val="bottom"/>
            <w:hideMark/>
          </w:tcPr>
          <w:p w14:paraId="192EB98E" w14:textId="67F97ECA" w:rsidR="00B179E1" w:rsidRPr="00206C38" w:rsidRDefault="00B179E1" w:rsidP="00A67A07">
            <w:pPr>
              <w:jc w:val="center"/>
              <w:rPr>
                <w:rFonts w:ascii="Times New Roman" w:eastAsia="Times New Roman" w:hAnsi="Times New Roman" w:cs="Times New Roman"/>
                <w:color w:val="000000"/>
              </w:rPr>
            </w:pPr>
          </w:p>
        </w:tc>
        <w:tc>
          <w:tcPr>
            <w:tcW w:w="895" w:type="dxa"/>
            <w:shd w:val="clear" w:color="auto" w:fill="auto"/>
            <w:noWrap/>
            <w:vAlign w:val="bottom"/>
            <w:hideMark/>
          </w:tcPr>
          <w:p w14:paraId="309139BB"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.53</w:t>
            </w:r>
          </w:p>
        </w:tc>
        <w:tc>
          <w:tcPr>
            <w:tcW w:w="896" w:type="dxa"/>
            <w:shd w:val="clear" w:color="auto" w:fill="auto"/>
            <w:noWrap/>
            <w:vAlign w:val="bottom"/>
            <w:hideMark/>
          </w:tcPr>
          <w:p w14:paraId="4E6076CD"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.46</w:t>
            </w:r>
          </w:p>
        </w:tc>
        <w:tc>
          <w:tcPr>
            <w:tcW w:w="895" w:type="dxa"/>
            <w:shd w:val="clear" w:color="auto" w:fill="auto"/>
            <w:noWrap/>
            <w:vAlign w:val="bottom"/>
            <w:hideMark/>
          </w:tcPr>
          <w:p w14:paraId="65BA7554"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.49</w:t>
            </w:r>
          </w:p>
        </w:tc>
        <w:tc>
          <w:tcPr>
            <w:tcW w:w="896" w:type="dxa"/>
            <w:shd w:val="clear" w:color="auto" w:fill="auto"/>
            <w:noWrap/>
            <w:vAlign w:val="bottom"/>
            <w:hideMark/>
          </w:tcPr>
          <w:p w14:paraId="3D341612"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.00</w:t>
            </w:r>
          </w:p>
        </w:tc>
        <w:tc>
          <w:tcPr>
            <w:tcW w:w="895" w:type="dxa"/>
            <w:shd w:val="clear" w:color="auto" w:fill="auto"/>
            <w:noWrap/>
            <w:vAlign w:val="bottom"/>
            <w:hideMark/>
          </w:tcPr>
          <w:p w14:paraId="123F825D"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.03</w:t>
            </w:r>
          </w:p>
        </w:tc>
        <w:tc>
          <w:tcPr>
            <w:tcW w:w="896" w:type="dxa"/>
            <w:shd w:val="clear" w:color="auto" w:fill="auto"/>
            <w:noWrap/>
            <w:vAlign w:val="bottom"/>
            <w:hideMark/>
          </w:tcPr>
          <w:p w14:paraId="2978EAC0"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.08</w:t>
            </w:r>
          </w:p>
        </w:tc>
      </w:tr>
      <w:tr w:rsidR="00B179E1" w:rsidRPr="00206C38" w14:paraId="6E1F396C" w14:textId="77777777" w:rsidTr="00B179E1">
        <w:trPr>
          <w:trHeight w:val="288"/>
          <w:jc w:val="center"/>
        </w:trPr>
        <w:tc>
          <w:tcPr>
            <w:tcW w:w="1728" w:type="dxa"/>
            <w:tcBorders>
              <w:right w:val="single" w:sz="8" w:space="0" w:color="auto"/>
            </w:tcBorders>
            <w:shd w:val="clear" w:color="auto" w:fill="auto"/>
            <w:noWrap/>
            <w:vAlign w:val="bottom"/>
            <w:hideMark/>
          </w:tcPr>
          <w:p w14:paraId="0E9431CD" w14:textId="77777777" w:rsidR="00B179E1" w:rsidRPr="00206C38" w:rsidRDefault="00B179E1"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3. Contentment </w:t>
            </w:r>
          </w:p>
        </w:tc>
        <w:tc>
          <w:tcPr>
            <w:tcW w:w="895" w:type="dxa"/>
            <w:tcBorders>
              <w:right w:val="nil"/>
            </w:tcBorders>
          </w:tcPr>
          <w:p w14:paraId="38E4EF54" w14:textId="1AD10257"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.75**</w:t>
            </w:r>
          </w:p>
        </w:tc>
        <w:tc>
          <w:tcPr>
            <w:tcW w:w="896" w:type="dxa"/>
            <w:tcBorders>
              <w:left w:val="nil"/>
            </w:tcBorders>
            <w:shd w:val="clear" w:color="auto" w:fill="auto"/>
            <w:noWrap/>
            <w:vAlign w:val="bottom"/>
            <w:hideMark/>
          </w:tcPr>
          <w:p w14:paraId="66474A68" w14:textId="663C1EDC"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895" w:type="dxa"/>
            <w:shd w:val="clear" w:color="auto" w:fill="auto"/>
            <w:noWrap/>
            <w:vAlign w:val="bottom"/>
            <w:hideMark/>
          </w:tcPr>
          <w:p w14:paraId="57FE55D1" w14:textId="77777777" w:rsidR="00B179E1" w:rsidRPr="00206C38" w:rsidRDefault="00B179E1" w:rsidP="00A67A07">
            <w:pPr>
              <w:jc w:val="center"/>
              <w:rPr>
                <w:rFonts w:ascii="Times New Roman" w:eastAsia="Times New Roman" w:hAnsi="Times New Roman" w:cs="Times New Roman"/>
                <w:color w:val="000000"/>
              </w:rPr>
            </w:pPr>
          </w:p>
        </w:tc>
        <w:tc>
          <w:tcPr>
            <w:tcW w:w="896" w:type="dxa"/>
            <w:shd w:val="clear" w:color="auto" w:fill="auto"/>
            <w:noWrap/>
            <w:vAlign w:val="bottom"/>
            <w:hideMark/>
          </w:tcPr>
          <w:p w14:paraId="532F0B31"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.58</w:t>
            </w:r>
          </w:p>
        </w:tc>
        <w:tc>
          <w:tcPr>
            <w:tcW w:w="895" w:type="dxa"/>
            <w:shd w:val="clear" w:color="auto" w:fill="auto"/>
            <w:noWrap/>
            <w:vAlign w:val="bottom"/>
            <w:hideMark/>
          </w:tcPr>
          <w:p w14:paraId="4ECD2F97"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.44</w:t>
            </w:r>
          </w:p>
        </w:tc>
        <w:tc>
          <w:tcPr>
            <w:tcW w:w="896" w:type="dxa"/>
            <w:shd w:val="clear" w:color="auto" w:fill="auto"/>
            <w:noWrap/>
            <w:vAlign w:val="bottom"/>
            <w:hideMark/>
          </w:tcPr>
          <w:p w14:paraId="30A79710"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.02</w:t>
            </w:r>
          </w:p>
        </w:tc>
        <w:tc>
          <w:tcPr>
            <w:tcW w:w="895" w:type="dxa"/>
            <w:shd w:val="clear" w:color="auto" w:fill="auto"/>
            <w:noWrap/>
            <w:vAlign w:val="bottom"/>
            <w:hideMark/>
          </w:tcPr>
          <w:p w14:paraId="285B072C"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.04</w:t>
            </w:r>
          </w:p>
        </w:tc>
        <w:tc>
          <w:tcPr>
            <w:tcW w:w="896" w:type="dxa"/>
            <w:shd w:val="clear" w:color="auto" w:fill="auto"/>
            <w:noWrap/>
            <w:vAlign w:val="bottom"/>
            <w:hideMark/>
          </w:tcPr>
          <w:p w14:paraId="472EEBF7"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.14</w:t>
            </w:r>
          </w:p>
        </w:tc>
      </w:tr>
      <w:tr w:rsidR="00B179E1" w:rsidRPr="00206C38" w14:paraId="2711CBBE" w14:textId="77777777" w:rsidTr="00B179E1">
        <w:trPr>
          <w:trHeight w:val="288"/>
          <w:jc w:val="center"/>
        </w:trPr>
        <w:tc>
          <w:tcPr>
            <w:tcW w:w="1728" w:type="dxa"/>
            <w:tcBorders>
              <w:right w:val="single" w:sz="8" w:space="0" w:color="auto"/>
            </w:tcBorders>
            <w:shd w:val="clear" w:color="auto" w:fill="auto"/>
            <w:noWrap/>
            <w:vAlign w:val="bottom"/>
            <w:hideMark/>
          </w:tcPr>
          <w:p w14:paraId="3EEAC425" w14:textId="77777777" w:rsidR="00B179E1" w:rsidRPr="00206C38" w:rsidRDefault="00B179E1"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4. Gratitude </w:t>
            </w:r>
          </w:p>
        </w:tc>
        <w:tc>
          <w:tcPr>
            <w:tcW w:w="895" w:type="dxa"/>
            <w:tcBorders>
              <w:right w:val="nil"/>
            </w:tcBorders>
          </w:tcPr>
          <w:p w14:paraId="3AD1AFBD" w14:textId="5F538790"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.68**</w:t>
            </w:r>
          </w:p>
        </w:tc>
        <w:tc>
          <w:tcPr>
            <w:tcW w:w="896" w:type="dxa"/>
            <w:tcBorders>
              <w:left w:val="nil"/>
            </w:tcBorders>
            <w:shd w:val="clear" w:color="auto" w:fill="auto"/>
            <w:noWrap/>
            <w:vAlign w:val="bottom"/>
            <w:hideMark/>
          </w:tcPr>
          <w:p w14:paraId="4F738619" w14:textId="2B78DB47"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895" w:type="dxa"/>
            <w:shd w:val="clear" w:color="auto" w:fill="auto"/>
            <w:noWrap/>
            <w:vAlign w:val="bottom"/>
            <w:hideMark/>
          </w:tcPr>
          <w:p w14:paraId="1DEC51F0" w14:textId="39F32A30"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.74**</w:t>
            </w:r>
          </w:p>
        </w:tc>
        <w:tc>
          <w:tcPr>
            <w:tcW w:w="896" w:type="dxa"/>
            <w:shd w:val="clear" w:color="auto" w:fill="auto"/>
            <w:noWrap/>
            <w:vAlign w:val="bottom"/>
            <w:hideMark/>
          </w:tcPr>
          <w:p w14:paraId="0E102A66" w14:textId="77777777" w:rsidR="00B179E1" w:rsidRPr="00206C38" w:rsidRDefault="00B179E1" w:rsidP="00A67A07">
            <w:pPr>
              <w:jc w:val="center"/>
              <w:rPr>
                <w:rFonts w:ascii="Times New Roman" w:eastAsia="Times New Roman" w:hAnsi="Times New Roman" w:cs="Times New Roman"/>
                <w:color w:val="000000"/>
              </w:rPr>
            </w:pPr>
          </w:p>
        </w:tc>
        <w:tc>
          <w:tcPr>
            <w:tcW w:w="895" w:type="dxa"/>
            <w:shd w:val="clear" w:color="auto" w:fill="auto"/>
            <w:noWrap/>
            <w:vAlign w:val="bottom"/>
            <w:hideMark/>
          </w:tcPr>
          <w:p w14:paraId="1D37461A"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.40</w:t>
            </w:r>
          </w:p>
        </w:tc>
        <w:tc>
          <w:tcPr>
            <w:tcW w:w="896" w:type="dxa"/>
            <w:shd w:val="clear" w:color="auto" w:fill="auto"/>
            <w:noWrap/>
            <w:vAlign w:val="bottom"/>
            <w:hideMark/>
          </w:tcPr>
          <w:p w14:paraId="6C890C04"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.09</w:t>
            </w:r>
          </w:p>
        </w:tc>
        <w:tc>
          <w:tcPr>
            <w:tcW w:w="895" w:type="dxa"/>
            <w:shd w:val="clear" w:color="auto" w:fill="auto"/>
            <w:noWrap/>
            <w:vAlign w:val="bottom"/>
            <w:hideMark/>
          </w:tcPr>
          <w:p w14:paraId="609ED49C"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.06</w:t>
            </w:r>
          </w:p>
        </w:tc>
        <w:tc>
          <w:tcPr>
            <w:tcW w:w="896" w:type="dxa"/>
            <w:shd w:val="clear" w:color="auto" w:fill="auto"/>
            <w:noWrap/>
            <w:vAlign w:val="bottom"/>
            <w:hideMark/>
          </w:tcPr>
          <w:p w14:paraId="484F58E3"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.16</w:t>
            </w:r>
          </w:p>
        </w:tc>
      </w:tr>
      <w:tr w:rsidR="00B179E1" w:rsidRPr="00206C38" w14:paraId="5B60D7FA" w14:textId="77777777" w:rsidTr="00B179E1">
        <w:trPr>
          <w:trHeight w:val="288"/>
          <w:jc w:val="center"/>
        </w:trPr>
        <w:tc>
          <w:tcPr>
            <w:tcW w:w="1728" w:type="dxa"/>
            <w:tcBorders>
              <w:right w:val="single" w:sz="8" w:space="0" w:color="auto"/>
            </w:tcBorders>
            <w:shd w:val="clear" w:color="auto" w:fill="auto"/>
            <w:noWrap/>
            <w:vAlign w:val="bottom"/>
            <w:hideMark/>
          </w:tcPr>
          <w:p w14:paraId="70C1F23D" w14:textId="77777777" w:rsidR="00B179E1" w:rsidRPr="00206C38" w:rsidRDefault="00B179E1"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5. Pride </w:t>
            </w:r>
          </w:p>
        </w:tc>
        <w:tc>
          <w:tcPr>
            <w:tcW w:w="895" w:type="dxa"/>
            <w:tcBorders>
              <w:right w:val="nil"/>
            </w:tcBorders>
          </w:tcPr>
          <w:p w14:paraId="2546EE18" w14:textId="228495DA"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896" w:type="dxa"/>
            <w:tcBorders>
              <w:left w:val="nil"/>
            </w:tcBorders>
            <w:shd w:val="clear" w:color="auto" w:fill="auto"/>
            <w:noWrap/>
            <w:vAlign w:val="bottom"/>
            <w:hideMark/>
          </w:tcPr>
          <w:p w14:paraId="5B771388" w14:textId="56810836"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895" w:type="dxa"/>
            <w:shd w:val="clear" w:color="auto" w:fill="auto"/>
            <w:noWrap/>
            <w:vAlign w:val="bottom"/>
            <w:hideMark/>
          </w:tcPr>
          <w:p w14:paraId="02352E8A" w14:textId="40A63380"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896" w:type="dxa"/>
            <w:shd w:val="clear" w:color="auto" w:fill="auto"/>
            <w:noWrap/>
            <w:vAlign w:val="bottom"/>
            <w:hideMark/>
          </w:tcPr>
          <w:p w14:paraId="4D470759" w14:textId="642674CD" w:rsidR="00B179E1" w:rsidRPr="00206C38" w:rsidRDefault="00DC21AF"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895" w:type="dxa"/>
            <w:shd w:val="clear" w:color="auto" w:fill="auto"/>
            <w:noWrap/>
            <w:vAlign w:val="bottom"/>
            <w:hideMark/>
          </w:tcPr>
          <w:p w14:paraId="38F1C969" w14:textId="77777777" w:rsidR="00B179E1" w:rsidRPr="00206C38" w:rsidRDefault="00B179E1" w:rsidP="00A67A07">
            <w:pPr>
              <w:jc w:val="center"/>
              <w:rPr>
                <w:rFonts w:ascii="Times New Roman" w:eastAsia="Times New Roman" w:hAnsi="Times New Roman" w:cs="Times New Roman"/>
                <w:color w:val="000000"/>
              </w:rPr>
            </w:pPr>
          </w:p>
        </w:tc>
        <w:tc>
          <w:tcPr>
            <w:tcW w:w="896" w:type="dxa"/>
            <w:shd w:val="clear" w:color="auto" w:fill="auto"/>
            <w:noWrap/>
            <w:vAlign w:val="bottom"/>
            <w:hideMark/>
          </w:tcPr>
          <w:p w14:paraId="2EC89717"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-.01</w:t>
            </w:r>
          </w:p>
        </w:tc>
        <w:tc>
          <w:tcPr>
            <w:tcW w:w="895" w:type="dxa"/>
            <w:shd w:val="clear" w:color="auto" w:fill="auto"/>
            <w:noWrap/>
            <w:vAlign w:val="bottom"/>
            <w:hideMark/>
          </w:tcPr>
          <w:p w14:paraId="60590DF1"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.01</w:t>
            </w:r>
          </w:p>
        </w:tc>
        <w:tc>
          <w:tcPr>
            <w:tcW w:w="896" w:type="dxa"/>
            <w:shd w:val="clear" w:color="auto" w:fill="auto"/>
            <w:noWrap/>
            <w:vAlign w:val="bottom"/>
            <w:hideMark/>
          </w:tcPr>
          <w:p w14:paraId="5378C66B"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.08</w:t>
            </w:r>
          </w:p>
        </w:tc>
      </w:tr>
      <w:tr w:rsidR="00B179E1" w:rsidRPr="00206C38" w14:paraId="64EAC7A8" w14:textId="77777777" w:rsidTr="00B179E1">
        <w:trPr>
          <w:trHeight w:val="288"/>
          <w:jc w:val="center"/>
        </w:trPr>
        <w:tc>
          <w:tcPr>
            <w:tcW w:w="1728" w:type="dxa"/>
            <w:tcBorders>
              <w:right w:val="single" w:sz="8" w:space="0" w:color="auto"/>
            </w:tcBorders>
            <w:shd w:val="clear" w:color="auto" w:fill="auto"/>
            <w:noWrap/>
            <w:vAlign w:val="bottom"/>
            <w:hideMark/>
          </w:tcPr>
          <w:p w14:paraId="2D4A7B3F" w14:textId="77777777" w:rsidR="00B179E1" w:rsidRPr="00206C38" w:rsidRDefault="00B179E1"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6. Anxiety </w:t>
            </w:r>
          </w:p>
        </w:tc>
        <w:tc>
          <w:tcPr>
            <w:tcW w:w="895" w:type="dxa"/>
            <w:tcBorders>
              <w:right w:val="nil"/>
            </w:tcBorders>
          </w:tcPr>
          <w:p w14:paraId="126F0A27" w14:textId="53758D4F"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896" w:type="dxa"/>
            <w:tcBorders>
              <w:left w:val="nil"/>
            </w:tcBorders>
            <w:shd w:val="clear" w:color="auto" w:fill="auto"/>
            <w:noWrap/>
            <w:vAlign w:val="bottom"/>
            <w:hideMark/>
          </w:tcPr>
          <w:p w14:paraId="1D66E92B" w14:textId="2F24DC28"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895" w:type="dxa"/>
            <w:shd w:val="clear" w:color="auto" w:fill="auto"/>
            <w:noWrap/>
            <w:vAlign w:val="bottom"/>
            <w:hideMark/>
          </w:tcPr>
          <w:p w14:paraId="100BE2D4" w14:textId="43129AF4"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896" w:type="dxa"/>
            <w:shd w:val="clear" w:color="auto" w:fill="auto"/>
            <w:noWrap/>
            <w:vAlign w:val="bottom"/>
            <w:hideMark/>
          </w:tcPr>
          <w:p w14:paraId="33098814" w14:textId="325BC7D9" w:rsidR="00B179E1" w:rsidRPr="00206C38" w:rsidRDefault="00DC21AF"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895" w:type="dxa"/>
            <w:shd w:val="clear" w:color="auto" w:fill="auto"/>
            <w:noWrap/>
            <w:vAlign w:val="bottom"/>
            <w:hideMark/>
          </w:tcPr>
          <w:p w14:paraId="0FB62F6D" w14:textId="00179A9D" w:rsidR="00B179E1" w:rsidRPr="00206C38" w:rsidRDefault="00DC21AF"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896" w:type="dxa"/>
            <w:shd w:val="clear" w:color="auto" w:fill="auto"/>
            <w:noWrap/>
            <w:vAlign w:val="bottom"/>
            <w:hideMark/>
          </w:tcPr>
          <w:p w14:paraId="5B461900" w14:textId="77777777" w:rsidR="00B179E1" w:rsidRPr="00206C38" w:rsidRDefault="00B179E1" w:rsidP="00A67A07">
            <w:pPr>
              <w:jc w:val="center"/>
              <w:rPr>
                <w:rFonts w:ascii="Times New Roman" w:eastAsia="Times New Roman" w:hAnsi="Times New Roman" w:cs="Times New Roman"/>
                <w:color w:val="000000"/>
              </w:rPr>
            </w:pPr>
          </w:p>
        </w:tc>
        <w:tc>
          <w:tcPr>
            <w:tcW w:w="895" w:type="dxa"/>
            <w:shd w:val="clear" w:color="auto" w:fill="auto"/>
            <w:noWrap/>
            <w:vAlign w:val="bottom"/>
            <w:hideMark/>
          </w:tcPr>
          <w:p w14:paraId="2B39FBE1"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.46</w:t>
            </w:r>
          </w:p>
        </w:tc>
        <w:tc>
          <w:tcPr>
            <w:tcW w:w="896" w:type="dxa"/>
            <w:shd w:val="clear" w:color="auto" w:fill="auto"/>
            <w:noWrap/>
            <w:vAlign w:val="bottom"/>
            <w:hideMark/>
          </w:tcPr>
          <w:p w14:paraId="6A80A946"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.43</w:t>
            </w:r>
          </w:p>
        </w:tc>
      </w:tr>
      <w:tr w:rsidR="00B179E1" w:rsidRPr="00206C38" w14:paraId="46BDA2A1" w14:textId="77777777" w:rsidTr="00B179E1">
        <w:trPr>
          <w:trHeight w:val="288"/>
          <w:jc w:val="center"/>
        </w:trPr>
        <w:tc>
          <w:tcPr>
            <w:tcW w:w="1728" w:type="dxa"/>
            <w:tcBorders>
              <w:right w:val="single" w:sz="8" w:space="0" w:color="auto"/>
            </w:tcBorders>
            <w:shd w:val="clear" w:color="auto" w:fill="auto"/>
            <w:noWrap/>
            <w:vAlign w:val="bottom"/>
            <w:hideMark/>
          </w:tcPr>
          <w:p w14:paraId="1DFA6115" w14:textId="77777777" w:rsidR="00B179E1" w:rsidRPr="00206C38" w:rsidRDefault="00B179E1"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7. Anger </w:t>
            </w:r>
          </w:p>
        </w:tc>
        <w:tc>
          <w:tcPr>
            <w:tcW w:w="895" w:type="dxa"/>
            <w:tcBorders>
              <w:right w:val="nil"/>
            </w:tcBorders>
          </w:tcPr>
          <w:p w14:paraId="1EEED842" w14:textId="5FBAE39E"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896" w:type="dxa"/>
            <w:tcBorders>
              <w:left w:val="nil"/>
            </w:tcBorders>
            <w:shd w:val="clear" w:color="auto" w:fill="auto"/>
            <w:noWrap/>
            <w:vAlign w:val="bottom"/>
            <w:hideMark/>
          </w:tcPr>
          <w:p w14:paraId="296B2F6F" w14:textId="341EAA85"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895" w:type="dxa"/>
            <w:shd w:val="clear" w:color="auto" w:fill="auto"/>
            <w:noWrap/>
            <w:vAlign w:val="bottom"/>
            <w:hideMark/>
          </w:tcPr>
          <w:p w14:paraId="10076FC6" w14:textId="3BCF5A3B"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896" w:type="dxa"/>
            <w:shd w:val="clear" w:color="auto" w:fill="auto"/>
            <w:noWrap/>
            <w:vAlign w:val="bottom"/>
            <w:hideMark/>
          </w:tcPr>
          <w:p w14:paraId="0857A61F" w14:textId="060E8E7A" w:rsidR="00B179E1" w:rsidRPr="00206C38" w:rsidRDefault="00DC21AF"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895" w:type="dxa"/>
            <w:shd w:val="clear" w:color="auto" w:fill="auto"/>
            <w:noWrap/>
            <w:vAlign w:val="bottom"/>
            <w:hideMark/>
          </w:tcPr>
          <w:p w14:paraId="258CA6AA" w14:textId="24933282" w:rsidR="00B179E1" w:rsidRPr="00206C38" w:rsidRDefault="00DC21AF"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896" w:type="dxa"/>
            <w:shd w:val="clear" w:color="auto" w:fill="auto"/>
            <w:noWrap/>
            <w:vAlign w:val="bottom"/>
            <w:hideMark/>
          </w:tcPr>
          <w:p w14:paraId="1FE29277" w14:textId="6FFD5B9E" w:rsidR="00B179E1" w:rsidRPr="00206C38" w:rsidRDefault="00DC21AF"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895" w:type="dxa"/>
            <w:shd w:val="clear" w:color="auto" w:fill="auto"/>
            <w:noWrap/>
            <w:vAlign w:val="bottom"/>
            <w:hideMark/>
          </w:tcPr>
          <w:p w14:paraId="52199660" w14:textId="77777777" w:rsidR="00B179E1" w:rsidRPr="00206C38" w:rsidRDefault="00B179E1" w:rsidP="00A67A07">
            <w:pPr>
              <w:jc w:val="center"/>
              <w:rPr>
                <w:rFonts w:ascii="Times New Roman" w:eastAsia="Times New Roman" w:hAnsi="Times New Roman" w:cs="Times New Roman"/>
                <w:color w:val="000000"/>
              </w:rPr>
            </w:pPr>
          </w:p>
        </w:tc>
        <w:tc>
          <w:tcPr>
            <w:tcW w:w="896" w:type="dxa"/>
            <w:shd w:val="clear" w:color="auto" w:fill="auto"/>
            <w:noWrap/>
            <w:vAlign w:val="bottom"/>
            <w:hideMark/>
          </w:tcPr>
          <w:p w14:paraId="3AAAD517" w14:textId="77777777" w:rsidR="00B179E1" w:rsidRPr="00206C38" w:rsidRDefault="00B179E1" w:rsidP="00A67A07">
            <w:pPr>
              <w:jc w:val="center"/>
              <w:rPr>
                <w:rFonts w:ascii="Times New Roman" w:eastAsia="Times New Roman" w:hAnsi="Times New Roman" w:cs="Times New Roman"/>
                <w:color w:val="000000"/>
              </w:rPr>
            </w:pPr>
            <w:r w:rsidRPr="00206C38">
              <w:rPr>
                <w:rFonts w:ascii="Times New Roman" w:eastAsia="Times New Roman" w:hAnsi="Times New Roman" w:cs="Times New Roman"/>
              </w:rPr>
              <w:t>.36</w:t>
            </w:r>
          </w:p>
        </w:tc>
      </w:tr>
      <w:tr w:rsidR="00B179E1" w:rsidRPr="00206C38" w14:paraId="13744756" w14:textId="77777777" w:rsidTr="00B179E1">
        <w:trPr>
          <w:trHeight w:val="288"/>
          <w:jc w:val="center"/>
        </w:trPr>
        <w:tc>
          <w:tcPr>
            <w:tcW w:w="1728" w:type="dxa"/>
            <w:tcBorders>
              <w:right w:val="single" w:sz="8" w:space="0" w:color="auto"/>
            </w:tcBorders>
            <w:shd w:val="clear" w:color="auto" w:fill="auto"/>
            <w:noWrap/>
            <w:vAlign w:val="bottom"/>
            <w:hideMark/>
          </w:tcPr>
          <w:p w14:paraId="7414DB11" w14:textId="77777777" w:rsidR="00B179E1" w:rsidRPr="00206C38" w:rsidRDefault="00B179E1" w:rsidP="00A67A07">
            <w:pPr>
              <w:rPr>
                <w:rFonts w:ascii="Times New Roman" w:eastAsia="Times New Roman" w:hAnsi="Times New Roman" w:cs="Times New Roman"/>
                <w:color w:val="000000"/>
              </w:rPr>
            </w:pPr>
            <w:r w:rsidRPr="00206C38">
              <w:rPr>
                <w:rFonts w:ascii="Times New Roman" w:eastAsia="Times New Roman" w:hAnsi="Times New Roman" w:cs="Times New Roman"/>
                <w:color w:val="000000"/>
              </w:rPr>
              <w:t xml:space="preserve">8. Sadness </w:t>
            </w:r>
          </w:p>
        </w:tc>
        <w:tc>
          <w:tcPr>
            <w:tcW w:w="895" w:type="dxa"/>
            <w:tcBorders>
              <w:bottom w:val="single" w:sz="8" w:space="0" w:color="auto"/>
              <w:right w:val="nil"/>
            </w:tcBorders>
          </w:tcPr>
          <w:p w14:paraId="148E7D60" w14:textId="1FBB0F06"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896" w:type="dxa"/>
            <w:tcBorders>
              <w:left w:val="nil"/>
            </w:tcBorders>
            <w:shd w:val="clear" w:color="auto" w:fill="auto"/>
            <w:noWrap/>
            <w:vAlign w:val="bottom"/>
            <w:hideMark/>
          </w:tcPr>
          <w:p w14:paraId="5F25208C" w14:textId="17808ECE" w:rsidR="00B179E1" w:rsidRPr="00206C38" w:rsidRDefault="00B179E1"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895" w:type="dxa"/>
            <w:shd w:val="clear" w:color="auto" w:fill="auto"/>
            <w:noWrap/>
            <w:vAlign w:val="bottom"/>
            <w:hideMark/>
          </w:tcPr>
          <w:p w14:paraId="2E5E80FD" w14:textId="70DB0F0B" w:rsidR="00B179E1" w:rsidRPr="00B179E1" w:rsidRDefault="00B179E1" w:rsidP="00B179E1">
            <w:pPr>
              <w:jc w:val="center"/>
            </w:pPr>
            <w:r>
              <w:t>.37**</w:t>
            </w:r>
          </w:p>
        </w:tc>
        <w:tc>
          <w:tcPr>
            <w:tcW w:w="896" w:type="dxa"/>
            <w:shd w:val="clear" w:color="auto" w:fill="auto"/>
            <w:noWrap/>
            <w:vAlign w:val="bottom"/>
            <w:hideMark/>
          </w:tcPr>
          <w:p w14:paraId="7A87337D" w14:textId="777C8C19" w:rsidR="00B179E1" w:rsidRPr="00206C38" w:rsidRDefault="00DC21AF"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895" w:type="dxa"/>
            <w:shd w:val="clear" w:color="auto" w:fill="auto"/>
            <w:noWrap/>
            <w:vAlign w:val="bottom"/>
            <w:hideMark/>
          </w:tcPr>
          <w:p w14:paraId="2FCF2A7D" w14:textId="3E0564EB" w:rsidR="00B179E1" w:rsidRPr="00206C38" w:rsidRDefault="00DC21AF"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896" w:type="dxa"/>
            <w:shd w:val="clear" w:color="auto" w:fill="auto"/>
            <w:noWrap/>
            <w:vAlign w:val="bottom"/>
            <w:hideMark/>
          </w:tcPr>
          <w:p w14:paraId="399DBC6D" w14:textId="65B0AAD7" w:rsidR="00B179E1" w:rsidRPr="00206C38" w:rsidRDefault="00DC21AF"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895" w:type="dxa"/>
            <w:shd w:val="clear" w:color="auto" w:fill="auto"/>
            <w:noWrap/>
            <w:vAlign w:val="bottom"/>
            <w:hideMark/>
          </w:tcPr>
          <w:p w14:paraId="73527238" w14:textId="4596F06B" w:rsidR="00B179E1" w:rsidRPr="00206C38" w:rsidRDefault="00DC21AF" w:rsidP="00A67A0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896" w:type="dxa"/>
            <w:shd w:val="clear" w:color="auto" w:fill="auto"/>
            <w:noWrap/>
            <w:vAlign w:val="bottom"/>
            <w:hideMark/>
          </w:tcPr>
          <w:p w14:paraId="3CF4B944" w14:textId="77777777" w:rsidR="00B179E1" w:rsidRPr="00206C38" w:rsidRDefault="00B179E1" w:rsidP="00A67A07">
            <w:pPr>
              <w:jc w:val="center"/>
              <w:rPr>
                <w:rFonts w:ascii="Times New Roman" w:eastAsia="Times New Roman" w:hAnsi="Times New Roman" w:cs="Times New Roman"/>
                <w:color w:val="000000"/>
              </w:rPr>
            </w:pPr>
          </w:p>
        </w:tc>
      </w:tr>
    </w:tbl>
    <w:p w14:paraId="50E2FB42" w14:textId="3787E202" w:rsidR="00701DBD" w:rsidRPr="00206C38" w:rsidRDefault="00701DBD" w:rsidP="001F4F75">
      <w:pPr>
        <w:ind w:firstLine="270"/>
        <w:rPr>
          <w:rFonts w:ascii="Times New Roman" w:hAnsi="Times New Roman" w:cs="Times New Roman"/>
          <w:i/>
        </w:rPr>
      </w:pPr>
      <w:r w:rsidRPr="001F4F75">
        <w:rPr>
          <w:rFonts w:ascii="Times New Roman" w:hAnsi="Times New Roman" w:cs="Times New Roman"/>
        </w:rPr>
        <w:t>Note.</w:t>
      </w:r>
      <w:r>
        <w:rPr>
          <w:rFonts w:ascii="Times New Roman" w:hAnsi="Times New Roman" w:cs="Times New Roman"/>
        </w:rPr>
        <w:t xml:space="preserve"> </w:t>
      </w:r>
      <w:r w:rsidRPr="00206C38">
        <w:rPr>
          <w:rFonts w:ascii="Times New Roman" w:hAnsi="Times New Roman" w:cs="Times New Roman"/>
          <w:i/>
        </w:rPr>
        <w:t>**p&lt;</w:t>
      </w:r>
      <w:r w:rsidRPr="00206C38">
        <w:rPr>
          <w:rFonts w:ascii="Times New Roman" w:hAnsi="Times New Roman" w:cs="Times New Roman"/>
        </w:rPr>
        <w:t>.01</w:t>
      </w:r>
      <w:r w:rsidRPr="00206C38">
        <w:rPr>
          <w:rFonts w:ascii="Times New Roman" w:hAnsi="Times New Roman" w:cs="Times New Roman"/>
          <w:i/>
        </w:rPr>
        <w:t>, *p&lt;.</w:t>
      </w:r>
      <w:r w:rsidRPr="00206C38">
        <w:rPr>
          <w:rFonts w:ascii="Times New Roman" w:hAnsi="Times New Roman" w:cs="Times New Roman"/>
        </w:rPr>
        <w:t>05.</w:t>
      </w:r>
      <w:r>
        <w:rPr>
          <w:rFonts w:ascii="Times New Roman" w:hAnsi="Times New Roman" w:cs="Times New Roman"/>
        </w:rPr>
        <w:t xml:space="preserve"> Day-level correlations are reported above the diagonal; person-level </w:t>
      </w:r>
      <w:r w:rsidR="001F4F75">
        <w:rPr>
          <w:rFonts w:ascii="Times New Roman" w:hAnsi="Times New Roman" w:cs="Times New Roman"/>
        </w:rPr>
        <w:tab/>
      </w:r>
      <w:r>
        <w:rPr>
          <w:rFonts w:ascii="Times New Roman" w:hAnsi="Times New Roman" w:cs="Times New Roman"/>
        </w:rPr>
        <w:t>correlations appear below the diagonal.</w:t>
      </w:r>
    </w:p>
    <w:p w14:paraId="6EE17BB7" w14:textId="77777777" w:rsidR="00B212FA" w:rsidRDefault="00B212FA" w:rsidP="00B212FA">
      <w:pPr>
        <w:rPr>
          <w:rFonts w:ascii="Times New Roman" w:hAnsi="Times New Roman" w:cs="Times New Roman"/>
        </w:rPr>
      </w:pPr>
    </w:p>
    <w:p w14:paraId="2C5E47A9" w14:textId="77777777" w:rsidR="00FD3C75" w:rsidRDefault="00FD3C75" w:rsidP="00B212FA">
      <w:pPr>
        <w:rPr>
          <w:rFonts w:ascii="Times New Roman" w:hAnsi="Times New Roman" w:cs="Times New Roman"/>
        </w:rPr>
      </w:pPr>
    </w:p>
    <w:p w14:paraId="37EFD65E" w14:textId="77777777" w:rsidR="00FD3C75" w:rsidRDefault="00FD3C75" w:rsidP="00B212FA">
      <w:pPr>
        <w:rPr>
          <w:rFonts w:ascii="Times New Roman" w:hAnsi="Times New Roman" w:cs="Times New Roman"/>
        </w:rPr>
      </w:pPr>
    </w:p>
    <w:p w14:paraId="06FFA1EE" w14:textId="010AB2EB" w:rsidR="00FD3C75" w:rsidRDefault="00FD3C75">
      <w:pPr>
        <w:rPr>
          <w:rFonts w:ascii="Times New Roman" w:hAnsi="Times New Roman" w:cs="Times New Roman"/>
        </w:rPr>
      </w:pPr>
      <w:r>
        <w:rPr>
          <w:rFonts w:ascii="Times New Roman" w:hAnsi="Times New Roman" w:cs="Times New Roman"/>
        </w:rPr>
        <w:br w:type="page"/>
      </w:r>
    </w:p>
    <w:p w14:paraId="127EA02A" w14:textId="77777777" w:rsidR="00FD3C75" w:rsidRDefault="00FD3C75" w:rsidP="00B212FA">
      <w:pPr>
        <w:rPr>
          <w:rFonts w:ascii="Times New Roman" w:hAnsi="Times New Roman" w:cs="Times New Roman"/>
        </w:rPr>
      </w:pPr>
    </w:p>
    <w:p w14:paraId="6CA8B3DF" w14:textId="62473865" w:rsidR="00B212FA" w:rsidRDefault="00551CB7" w:rsidP="0075147A">
      <w:pPr>
        <w:jc w:val="center"/>
        <w:rPr>
          <w:rFonts w:ascii="Times New Roman" w:hAnsi="Times New Roman" w:cs="Times New Roman"/>
          <w:b/>
        </w:rPr>
      </w:pPr>
      <w:r>
        <w:rPr>
          <w:rFonts w:ascii="Times New Roman" w:hAnsi="Times New Roman" w:cs="Times New Roman"/>
          <w:b/>
        </w:rPr>
        <w:t xml:space="preserve">Study </w:t>
      </w:r>
      <w:r w:rsidR="007E0611">
        <w:rPr>
          <w:rFonts w:ascii="Times New Roman" w:hAnsi="Times New Roman" w:cs="Times New Roman"/>
          <w:b/>
        </w:rPr>
        <w:t>2</w:t>
      </w:r>
    </w:p>
    <w:p w14:paraId="61947F5E" w14:textId="77777777" w:rsidR="005E3A3D" w:rsidRDefault="005E3A3D" w:rsidP="0075147A">
      <w:pPr>
        <w:jc w:val="center"/>
        <w:rPr>
          <w:rFonts w:ascii="Times New Roman" w:hAnsi="Times New Roman" w:cs="Times New Roman"/>
          <w:b/>
        </w:rPr>
      </w:pPr>
    </w:p>
    <w:p w14:paraId="18E71C35" w14:textId="7718BD88" w:rsidR="005E3A3D" w:rsidRDefault="00F45B23" w:rsidP="00F45B23">
      <w:pPr>
        <w:spacing w:line="480" w:lineRule="auto"/>
        <w:jc w:val="center"/>
        <w:rPr>
          <w:rFonts w:ascii="Times New Roman" w:hAnsi="Times New Roman" w:cs="Times New Roman"/>
          <w:b/>
        </w:rPr>
      </w:pPr>
      <w:r>
        <w:rPr>
          <w:rFonts w:ascii="Times New Roman" w:hAnsi="Times New Roman" w:cs="Times New Roman"/>
          <w:b/>
        </w:rPr>
        <w:t>Verbatim</w:t>
      </w:r>
      <w:r w:rsidR="005E3A3D">
        <w:rPr>
          <w:rFonts w:ascii="Times New Roman" w:hAnsi="Times New Roman" w:cs="Times New Roman"/>
          <w:b/>
        </w:rPr>
        <w:t xml:space="preserve"> Instructions Given to Participants</w:t>
      </w:r>
    </w:p>
    <w:p w14:paraId="0B527ADF" w14:textId="18186793" w:rsidR="005E3A3D" w:rsidRPr="002E6E7E" w:rsidRDefault="005E3A3D" w:rsidP="005E3A3D">
      <w:pPr>
        <w:widowControl w:val="0"/>
        <w:spacing w:line="480" w:lineRule="auto"/>
        <w:ind w:firstLine="720"/>
        <w:contextualSpacing/>
        <w:rPr>
          <w:rFonts w:ascii="Times New Roman" w:hAnsi="Times New Roman" w:cs="Times New Roman"/>
        </w:rPr>
      </w:pPr>
      <w:r w:rsidRPr="002E6E7E">
        <w:rPr>
          <w:rFonts w:ascii="Times New Roman" w:hAnsi="Times New Roman" w:cs="Times New Roman"/>
        </w:rPr>
        <w:t>T</w:t>
      </w:r>
      <w:r>
        <w:rPr>
          <w:rFonts w:ascii="Times New Roman" w:hAnsi="Times New Roman" w:cs="Times New Roman"/>
        </w:rPr>
        <w:t>o begin, t</w:t>
      </w:r>
      <w:r w:rsidRPr="002E6E7E">
        <w:rPr>
          <w:rFonts w:ascii="Times New Roman" w:hAnsi="Times New Roman" w:cs="Times New Roman"/>
        </w:rPr>
        <w:t>he experimenter read the following instructions</w:t>
      </w:r>
      <w:r>
        <w:rPr>
          <w:rFonts w:ascii="Times New Roman" w:hAnsi="Times New Roman" w:cs="Times New Roman"/>
        </w:rPr>
        <w:t xml:space="preserve"> to participants</w:t>
      </w:r>
      <w:r w:rsidRPr="002E6E7E">
        <w:rPr>
          <w:rFonts w:ascii="Times New Roman" w:hAnsi="Times New Roman" w:cs="Times New Roman"/>
        </w:rPr>
        <w:t>:</w:t>
      </w:r>
    </w:p>
    <w:p w14:paraId="764085B0" w14:textId="77777777" w:rsidR="005E3A3D" w:rsidRPr="002E6E7E" w:rsidRDefault="005E3A3D" w:rsidP="005E3A3D">
      <w:pPr>
        <w:widowControl w:val="0"/>
        <w:spacing w:line="480" w:lineRule="auto"/>
        <w:ind w:left="720" w:firstLine="720"/>
        <w:rPr>
          <w:rFonts w:ascii="Times New Roman" w:hAnsi="Times New Roman" w:cs="Times New Roman"/>
          <w:i/>
        </w:rPr>
      </w:pPr>
      <w:r w:rsidRPr="002E6E7E">
        <w:rPr>
          <w:rFonts w:ascii="Times New Roman" w:eastAsia="Times New Roman" w:hAnsi="Times New Roman" w:cs="Times New Roman"/>
          <w:i/>
          <w:iCs/>
          <w:shd w:val="clear" w:color="auto" w:fill="FFFFFF"/>
        </w:rPr>
        <w:t xml:space="preserve">For this part of the study, we would like you to give a 5-minute speech about your strengths and weaknesses. </w:t>
      </w:r>
      <w:r w:rsidRPr="002E6E7E">
        <w:rPr>
          <w:rFonts w:ascii="Times New Roman" w:hAnsi="Times New Roman" w:cs="Times New Roman"/>
          <w:i/>
        </w:rPr>
        <w:t xml:space="preserve">In addition to me, there will be another evaluator reviewing the quality of your speech. Your performance will also be recorded by a video camera (pointing at the camera), and </w:t>
      </w:r>
      <w:r w:rsidRPr="002E6E7E">
        <w:rPr>
          <w:rFonts w:ascii="Times New Roman" w:eastAsia="Times New Roman" w:hAnsi="Times New Roman" w:cs="Times New Roman"/>
          <w:i/>
          <w:iCs/>
          <w:shd w:val="clear" w:color="auto" w:fill="FFFFFF"/>
        </w:rPr>
        <w:t xml:space="preserve">will be reviewed by researchers involved in the study. The researchers on our study team are non-verbal behavior specialists, who will watch this video and code your non-verbal behaviors, such as posture, voice, and facial expression. </w:t>
      </w:r>
    </w:p>
    <w:p w14:paraId="2455B87C" w14:textId="77777777" w:rsidR="005E3A3D" w:rsidRPr="002E6E7E" w:rsidRDefault="005E3A3D" w:rsidP="005E3A3D">
      <w:pPr>
        <w:widowControl w:val="0"/>
        <w:spacing w:line="480" w:lineRule="auto"/>
        <w:ind w:left="720" w:firstLine="720"/>
        <w:rPr>
          <w:rFonts w:ascii="Times New Roman" w:hAnsi="Times New Roman" w:cs="Times New Roman"/>
          <w:i/>
        </w:rPr>
      </w:pPr>
      <w:r w:rsidRPr="002E6E7E">
        <w:rPr>
          <w:rFonts w:ascii="Times New Roman" w:hAnsi="Times New Roman" w:cs="Times New Roman"/>
          <w:i/>
          <w:iCs/>
          <w:color w:val="212121"/>
        </w:rPr>
        <w:t xml:space="preserve">To provide more detail, you will be giving a speech for 5 </w:t>
      </w:r>
      <w:r w:rsidRPr="002E6E7E">
        <w:rPr>
          <w:rFonts w:ascii="Times New Roman" w:hAnsi="Times New Roman" w:cs="Times New Roman"/>
          <w:i/>
          <w:iCs/>
          <w:color w:val="212121"/>
          <w:lang w:eastAsia="zh-CN"/>
        </w:rPr>
        <w:t xml:space="preserve">minutes. </w:t>
      </w:r>
      <w:r w:rsidRPr="002E6E7E">
        <w:rPr>
          <w:rFonts w:ascii="Times New Roman" w:eastAsia="Times New Roman" w:hAnsi="Times New Roman" w:cs="Times New Roman"/>
          <w:i/>
          <w:iCs/>
          <w:shd w:val="clear" w:color="auto" w:fill="FFFFFF"/>
        </w:rPr>
        <w:t>Specifically,</w:t>
      </w:r>
      <w:r w:rsidRPr="002E6E7E">
        <w:rPr>
          <w:rFonts w:ascii="Times New Roman" w:eastAsia="Times New Roman" w:hAnsi="Times New Roman" w:cs="Times New Roman"/>
          <w:i/>
          <w:iCs/>
          <w:shd w:val="clear" w:color="auto" w:fill="FFFFFF"/>
          <w:lang w:eastAsia="zh-CN"/>
        </w:rPr>
        <w:t xml:space="preserve"> </w:t>
      </w:r>
      <w:r w:rsidRPr="002E6E7E">
        <w:rPr>
          <w:rFonts w:ascii="Times New Roman" w:hAnsi="Times New Roman" w:cs="Times New Roman"/>
          <w:i/>
        </w:rPr>
        <w:t xml:space="preserve">you will be asked to describe why you would be a good candidate for your dream job. </w:t>
      </w:r>
    </w:p>
    <w:p w14:paraId="07933728" w14:textId="77777777" w:rsidR="005E3A3D" w:rsidRPr="002E6E7E" w:rsidRDefault="005E3A3D" w:rsidP="005E3A3D">
      <w:pPr>
        <w:widowControl w:val="0"/>
        <w:spacing w:line="480" w:lineRule="auto"/>
        <w:ind w:left="720"/>
        <w:rPr>
          <w:rFonts w:ascii="Times New Roman" w:hAnsi="Times New Roman" w:cs="Times New Roman"/>
          <w:i/>
        </w:rPr>
      </w:pPr>
      <w:r w:rsidRPr="002E6E7E">
        <w:rPr>
          <w:rFonts w:ascii="Times New Roman" w:hAnsi="Times New Roman" w:cs="Times New Roman"/>
          <w:i/>
        </w:rPr>
        <w:t>In the speech, you will be asked to first state what your dream job is, and then elaborate on what skills, talents or characteristics do you have that would make you a good candidate for that position. You will then be asked to describe some of your weaknesses and how you plan to overcome them.</w:t>
      </w:r>
    </w:p>
    <w:p w14:paraId="35B79F4C" w14:textId="77777777" w:rsidR="005E3A3D" w:rsidRPr="002E6E7E" w:rsidRDefault="005E3A3D" w:rsidP="005E3A3D">
      <w:pPr>
        <w:widowControl w:val="0"/>
        <w:spacing w:line="480" w:lineRule="auto"/>
        <w:ind w:left="720" w:firstLine="720"/>
        <w:rPr>
          <w:rFonts w:ascii="Times New Roman" w:eastAsia="Times New Roman" w:hAnsi="Times New Roman" w:cs="Times New Roman"/>
          <w:i/>
          <w:iCs/>
          <w:shd w:val="clear" w:color="auto" w:fill="FFFFFF"/>
          <w:lang w:eastAsia="zh-CN"/>
        </w:rPr>
      </w:pPr>
      <w:r w:rsidRPr="002E6E7E">
        <w:rPr>
          <w:rFonts w:ascii="Times New Roman" w:eastAsia="Times New Roman" w:hAnsi="Times New Roman" w:cs="Times New Roman"/>
          <w:i/>
          <w:iCs/>
          <w:shd w:val="clear" w:color="auto" w:fill="FFFFFF"/>
        </w:rPr>
        <w:t xml:space="preserve">When you deliver your speech, please sit up straight and look at the video camera. </w:t>
      </w:r>
      <w:r w:rsidRPr="002E6E7E">
        <w:rPr>
          <w:rFonts w:ascii="Times New Roman" w:eastAsia="Times New Roman" w:hAnsi="Times New Roman" w:cs="Times New Roman"/>
          <w:i/>
          <w:iCs/>
          <w:shd w:val="clear" w:color="auto" w:fill="FFFFFF"/>
          <w:lang w:eastAsia="zh-CN"/>
        </w:rPr>
        <w:t>I</w:t>
      </w:r>
      <w:r w:rsidRPr="002E6E7E">
        <w:rPr>
          <w:rFonts w:ascii="Times New Roman" w:eastAsia="Times New Roman" w:hAnsi="Times New Roman" w:cs="Times New Roman"/>
          <w:i/>
          <w:color w:val="212121"/>
          <w:shd w:val="clear" w:color="auto" w:fill="FFFFFF"/>
        </w:rPr>
        <w:t>t is important that you try and be as thorough as possible. Please try to talk for the full 5 minutes without any pauses for more than a few seconds.</w:t>
      </w:r>
    </w:p>
    <w:p w14:paraId="6066EF10" w14:textId="77777777" w:rsidR="005E3A3D" w:rsidRPr="00B66725" w:rsidRDefault="005E3A3D" w:rsidP="005E3A3D">
      <w:pPr>
        <w:widowControl w:val="0"/>
        <w:spacing w:line="480" w:lineRule="auto"/>
        <w:ind w:left="720" w:firstLine="720"/>
        <w:rPr>
          <w:rFonts w:ascii="Times New Roman" w:eastAsia="Times New Roman" w:hAnsi="Times New Roman" w:cs="Times New Roman"/>
          <w:i/>
        </w:rPr>
      </w:pPr>
      <w:r w:rsidRPr="002E6E7E">
        <w:rPr>
          <w:rFonts w:ascii="Times New Roman" w:eastAsia="Times New Roman" w:hAnsi="Times New Roman" w:cs="Times New Roman"/>
          <w:i/>
          <w:iCs/>
          <w:shd w:val="clear" w:color="auto" w:fill="FFFFFF"/>
        </w:rPr>
        <w:t xml:space="preserve">You will have 3 minutes to prepare your thoughts before starting the speech. We’d like you to prepare mentally without taking any notes. Please prepare yourself well so that you can talk about your strengths and weaknesses for several minutes without </w:t>
      </w:r>
      <w:r w:rsidRPr="00C062A8">
        <w:rPr>
          <w:rFonts w:ascii="Times New Roman" w:eastAsia="Times New Roman" w:hAnsi="Times New Roman" w:cs="Times New Roman"/>
          <w:i/>
          <w:iCs/>
          <w:shd w:val="clear" w:color="auto" w:fill="FFFFFF"/>
        </w:rPr>
        <w:t xml:space="preserve">interruption since this will make the best </w:t>
      </w:r>
      <w:r w:rsidRPr="00F54234">
        <w:rPr>
          <w:rFonts w:ascii="Times New Roman" w:eastAsia="Times New Roman" w:hAnsi="Times New Roman" w:cs="Times New Roman"/>
          <w:i/>
          <w:iCs/>
          <w:shd w:val="clear" w:color="auto" w:fill="FFFFFF"/>
        </w:rPr>
        <w:t>impression.</w:t>
      </w:r>
    </w:p>
    <w:p w14:paraId="67EE2B73" w14:textId="77777777" w:rsidR="005E3A3D" w:rsidRPr="00752B84" w:rsidRDefault="005E3A3D" w:rsidP="005E3A3D">
      <w:pPr>
        <w:widowControl w:val="0"/>
        <w:spacing w:line="480" w:lineRule="auto"/>
        <w:ind w:firstLine="720"/>
        <w:rPr>
          <w:rFonts w:ascii="Times New Roman" w:hAnsi="Times New Roman" w:cs="Times New Roman"/>
          <w:shd w:val="clear" w:color="auto" w:fill="FFFFFF"/>
        </w:rPr>
      </w:pPr>
      <w:r w:rsidRPr="00752B84">
        <w:rPr>
          <w:rFonts w:ascii="Times New Roman" w:hAnsi="Times New Roman" w:cs="Times New Roman"/>
          <w:shd w:val="clear" w:color="auto" w:fill="FFFFFF"/>
        </w:rPr>
        <w:t>After delivering these instructions, the experimenter introduced a writing task that was designed to allow anxiety expression. To minimize suspicion and demand characteristics, the task was described as follows:</w:t>
      </w:r>
    </w:p>
    <w:p w14:paraId="3705D789" w14:textId="77777777" w:rsidR="005E3A3D" w:rsidRPr="002E6E7E" w:rsidRDefault="005E3A3D" w:rsidP="005E3A3D">
      <w:pPr>
        <w:widowControl w:val="0"/>
        <w:spacing w:line="480" w:lineRule="auto"/>
        <w:ind w:left="630" w:firstLine="720"/>
        <w:rPr>
          <w:rFonts w:ascii="Times New Roman" w:hAnsi="Times New Roman" w:cs="Times New Roman"/>
          <w:lang w:eastAsia="zh-CN"/>
        </w:rPr>
      </w:pPr>
      <w:r w:rsidRPr="002E6E7E">
        <w:rPr>
          <w:rFonts w:ascii="Times New Roman" w:hAnsi="Times New Roman" w:cs="Times New Roman"/>
          <w:i/>
          <w:iCs/>
          <w:color w:val="212121"/>
        </w:rPr>
        <w:t>Before you begin, there is one more task we’d like you to do.</w:t>
      </w:r>
      <w:r w:rsidRPr="002E6E7E">
        <w:rPr>
          <w:rFonts w:ascii="Times New Roman" w:hAnsi="Times New Roman" w:cs="Times New Roman"/>
          <w:i/>
        </w:rPr>
        <w:t xml:space="preserve"> </w:t>
      </w:r>
      <w:r w:rsidRPr="002E6E7E">
        <w:rPr>
          <w:rFonts w:ascii="Times New Roman" w:eastAsia="Times New Roman" w:hAnsi="Times New Roman" w:cs="Times New Roman"/>
          <w:i/>
          <w:iCs/>
          <w:shd w:val="clear" w:color="auto" w:fill="FFFFFF"/>
        </w:rPr>
        <w:t>We’re interested in looking at how different relationships influence performance on a speech task. Each participant in our study has been randomly assigned to perform different tasks before preparing for the speech. Your assigned task is to write an email to your romantic partner from our lab email account, and talk about this experiment to them.</w:t>
      </w:r>
    </w:p>
    <w:p w14:paraId="762A66CD" w14:textId="77777777" w:rsidR="005E3A3D" w:rsidRPr="002E6E7E" w:rsidRDefault="005E3A3D" w:rsidP="005E3A3D">
      <w:pPr>
        <w:widowControl w:val="0"/>
        <w:spacing w:line="480" w:lineRule="auto"/>
        <w:ind w:firstLine="720"/>
        <w:rPr>
          <w:rFonts w:ascii="Times New Roman" w:eastAsia="Times New Roman" w:hAnsi="Times New Roman" w:cs="Times New Roman"/>
          <w:iCs/>
          <w:shd w:val="clear" w:color="auto" w:fill="FFFFFF"/>
        </w:rPr>
      </w:pPr>
      <w:r w:rsidRPr="002E6E7E">
        <w:rPr>
          <w:rFonts w:ascii="Times New Roman" w:eastAsia="Times New Roman" w:hAnsi="Times New Roman" w:cs="Times New Roman"/>
          <w:iCs/>
          <w:shd w:val="clear" w:color="auto" w:fill="FFFFFF"/>
        </w:rPr>
        <w:t>The experimenter then opened the lab email account and typed in the partner’s email address</w:t>
      </w:r>
      <w:r>
        <w:rPr>
          <w:rFonts w:ascii="Times New Roman" w:eastAsia="Times New Roman" w:hAnsi="Times New Roman" w:cs="Times New Roman"/>
          <w:iCs/>
          <w:shd w:val="clear" w:color="auto" w:fill="FFFFFF"/>
        </w:rPr>
        <w:t>, which</w:t>
      </w:r>
      <w:r w:rsidRPr="002E6E7E">
        <w:rPr>
          <w:rFonts w:ascii="Times New Roman" w:eastAsia="Times New Roman" w:hAnsi="Times New Roman" w:cs="Times New Roman"/>
          <w:iCs/>
          <w:shd w:val="clear" w:color="auto" w:fill="FFFFFF"/>
        </w:rPr>
        <w:t xml:space="preserve"> participant</w:t>
      </w:r>
      <w:r>
        <w:rPr>
          <w:rFonts w:ascii="Times New Roman" w:eastAsia="Times New Roman" w:hAnsi="Times New Roman" w:cs="Times New Roman"/>
          <w:iCs/>
          <w:shd w:val="clear" w:color="auto" w:fill="FFFFFF"/>
        </w:rPr>
        <w:t>s</w:t>
      </w:r>
      <w:r w:rsidRPr="002E6E7E">
        <w:rPr>
          <w:rFonts w:ascii="Times New Roman" w:eastAsia="Times New Roman" w:hAnsi="Times New Roman" w:cs="Times New Roman"/>
          <w:iCs/>
          <w:shd w:val="clear" w:color="auto" w:fill="FFFFFF"/>
        </w:rPr>
        <w:t xml:space="preserve"> had provided in the pre-assessment. Afterwards, they read the following instructions to the participants:</w:t>
      </w:r>
    </w:p>
    <w:p w14:paraId="53B6C3FA" w14:textId="77777777" w:rsidR="005E3A3D" w:rsidRPr="00C062A8" w:rsidRDefault="005E3A3D" w:rsidP="005E3A3D">
      <w:pPr>
        <w:widowControl w:val="0"/>
        <w:spacing w:line="480" w:lineRule="auto"/>
        <w:ind w:left="720"/>
        <w:rPr>
          <w:rFonts w:ascii="Times New Roman" w:hAnsi="Times New Roman" w:cs="Times New Roman"/>
          <w:i/>
        </w:rPr>
      </w:pPr>
      <w:r w:rsidRPr="002E6E7E">
        <w:rPr>
          <w:rFonts w:ascii="Times New Roman" w:hAnsi="Times New Roman" w:cs="Times New Roman"/>
        </w:rPr>
        <w:t xml:space="preserve"> </w:t>
      </w:r>
      <w:r w:rsidRPr="002E6E7E">
        <w:rPr>
          <w:rFonts w:ascii="Times New Roman" w:hAnsi="Times New Roman" w:cs="Times New Roman"/>
        </w:rPr>
        <w:tab/>
      </w:r>
      <w:r w:rsidRPr="002E6E7E">
        <w:rPr>
          <w:rFonts w:ascii="Times New Roman" w:hAnsi="Times New Roman" w:cs="Times New Roman"/>
          <w:i/>
        </w:rPr>
        <w:t xml:space="preserve">In the textbox, we’d like you to write an email to your partner, and tell them about the task you are about to participate in. In this email, we will ask you to tell them about the task you are about to participate in. You could describe what you’ll be doing in the </w:t>
      </w:r>
      <w:r w:rsidRPr="00C062A8">
        <w:rPr>
          <w:rFonts w:ascii="Times New Roman" w:hAnsi="Times New Roman" w:cs="Times New Roman"/>
          <w:i/>
        </w:rPr>
        <w:t xml:space="preserve">upcoming task, how do you feel about the upcoming task, etc. </w:t>
      </w:r>
    </w:p>
    <w:p w14:paraId="25893141" w14:textId="77777777" w:rsidR="005E3A3D" w:rsidRDefault="005E3A3D" w:rsidP="005E3A3D">
      <w:pPr>
        <w:widowControl w:val="0"/>
        <w:spacing w:line="480" w:lineRule="auto"/>
        <w:ind w:left="720" w:firstLine="720"/>
        <w:rPr>
          <w:rFonts w:ascii="Times New Roman" w:hAnsi="Times New Roman" w:cs="Times New Roman"/>
          <w:i/>
        </w:rPr>
      </w:pPr>
      <w:r w:rsidRPr="00F54234">
        <w:rPr>
          <w:rFonts w:ascii="Times New Roman" w:hAnsi="Times New Roman" w:cs="Times New Roman"/>
          <w:i/>
        </w:rPr>
        <w:t>After you’re done, we will ask you to send the email to your partner. Please notify me before you hit the send button.</w:t>
      </w:r>
    </w:p>
    <w:p w14:paraId="1D0A7552" w14:textId="77777777" w:rsidR="005E3A3D" w:rsidRDefault="005E3A3D" w:rsidP="005E3A3D">
      <w:pPr>
        <w:widowControl w:val="0"/>
        <w:spacing w:line="480" w:lineRule="auto"/>
        <w:ind w:firstLine="720"/>
        <w:rPr>
          <w:rFonts w:ascii="Times New Roman" w:hAnsi="Times New Roman" w:cs="Times New Roman"/>
        </w:rPr>
      </w:pPr>
      <w:r w:rsidRPr="00C062A8">
        <w:rPr>
          <w:rFonts w:ascii="Times New Roman" w:hAnsi="Times New Roman" w:cs="Times New Roman"/>
          <w:shd w:val="clear" w:color="auto" w:fill="FFFFFF"/>
        </w:rPr>
        <w:t>Participants were allowed as much time as needed to write. After they were finished, the experimenter sent the email to the participant's partner.</w:t>
      </w:r>
      <w:r w:rsidRPr="00C062A8">
        <w:rPr>
          <w:rFonts w:ascii="Times New Roman" w:hAnsi="Times New Roman" w:cs="Times New Roman"/>
        </w:rPr>
        <w:t xml:space="preserve"> </w:t>
      </w:r>
    </w:p>
    <w:p w14:paraId="73F9C3B2" w14:textId="77777777" w:rsidR="00637511" w:rsidRDefault="00637511" w:rsidP="005E3A3D">
      <w:pPr>
        <w:widowControl w:val="0"/>
        <w:spacing w:line="480" w:lineRule="auto"/>
        <w:ind w:firstLine="720"/>
        <w:rPr>
          <w:rFonts w:ascii="Times New Roman" w:hAnsi="Times New Roman" w:cs="Times New Roman"/>
        </w:rPr>
      </w:pPr>
    </w:p>
    <w:p w14:paraId="4D4A8C28" w14:textId="041AA9E1" w:rsidR="00637511" w:rsidRPr="009C38F7" w:rsidRDefault="00637511" w:rsidP="00637511">
      <w:pPr>
        <w:jc w:val="center"/>
        <w:rPr>
          <w:rFonts w:ascii="Times" w:hAnsi="Times"/>
        </w:rPr>
      </w:pPr>
      <w:r w:rsidRPr="00991393">
        <w:rPr>
          <w:rFonts w:ascii="Times" w:hAnsi="Times"/>
          <w:b/>
        </w:rPr>
        <w:t xml:space="preserve">Appendix </w:t>
      </w:r>
      <w:r>
        <w:rPr>
          <w:rFonts w:ascii="Times" w:hAnsi="Times"/>
          <w:b/>
        </w:rPr>
        <w:t>C</w:t>
      </w:r>
      <w:r w:rsidRPr="00991393">
        <w:rPr>
          <w:rFonts w:ascii="Times" w:hAnsi="Times"/>
          <w:b/>
        </w:rPr>
        <w:t>.</w:t>
      </w:r>
      <w:r>
        <w:rPr>
          <w:rFonts w:ascii="Times" w:hAnsi="Times"/>
        </w:rPr>
        <w:t xml:space="preserve"> Instructions used for coding emails in Study 2.</w:t>
      </w:r>
    </w:p>
    <w:p w14:paraId="1170EBA1" w14:textId="77777777" w:rsidR="00637511" w:rsidRPr="005F7C75" w:rsidRDefault="00637511" w:rsidP="00637511">
      <w:pPr>
        <w:jc w:val="center"/>
        <w:rPr>
          <w:rFonts w:ascii="Times" w:hAnsi="Times"/>
          <w:b/>
        </w:rPr>
      </w:pPr>
    </w:p>
    <w:p w14:paraId="340C3EE1" w14:textId="77777777" w:rsidR="00637511" w:rsidRPr="005F7C75" w:rsidRDefault="00637511" w:rsidP="00637511">
      <w:pPr>
        <w:pStyle w:val="ListParagraph"/>
        <w:numPr>
          <w:ilvl w:val="0"/>
          <w:numId w:val="4"/>
        </w:numPr>
        <w:rPr>
          <w:rFonts w:ascii="Times" w:hAnsi="Times"/>
          <w:b/>
        </w:rPr>
      </w:pPr>
      <w:r w:rsidRPr="00361A99">
        <w:rPr>
          <w:rFonts w:ascii="Times" w:hAnsi="Times"/>
          <w:b/>
        </w:rPr>
        <w:t>Anxiety expressed to partner.</w:t>
      </w:r>
    </w:p>
    <w:p w14:paraId="54D50AD7" w14:textId="77777777" w:rsidR="00637511" w:rsidRPr="00361A99" w:rsidRDefault="00637511" w:rsidP="00637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rPr>
      </w:pPr>
      <w:r w:rsidRPr="00361A99">
        <w:rPr>
          <w:rFonts w:ascii="Times" w:hAnsi="Times" w:cs="Helvetica Neue"/>
        </w:rPr>
        <w:t xml:space="preserve">This code evaluates the level of explicitly stated </w:t>
      </w:r>
      <w:r>
        <w:rPr>
          <w:rFonts w:ascii="Times" w:hAnsi="Times" w:cs="Helvetica Neue"/>
        </w:rPr>
        <w:t xml:space="preserve">anxiety, </w:t>
      </w:r>
      <w:r w:rsidRPr="00361A99">
        <w:rPr>
          <w:rFonts w:ascii="Times" w:hAnsi="Times" w:cs="Helvetica Neue"/>
        </w:rPr>
        <w:t>or described</w:t>
      </w:r>
      <w:r>
        <w:rPr>
          <w:rFonts w:ascii="Times" w:hAnsi="Times" w:cs="Helvetica Neue"/>
        </w:rPr>
        <w:t>/ implied</w:t>
      </w:r>
      <w:r w:rsidRPr="00361A99">
        <w:rPr>
          <w:rFonts w:ascii="Times" w:hAnsi="Times" w:cs="Helvetica Neue"/>
        </w:rPr>
        <w:t xml:space="preserve"> anxiety the email conveys. </w:t>
      </w:r>
    </w:p>
    <w:p w14:paraId="0C0DB06D" w14:textId="77777777" w:rsidR="00637511" w:rsidRPr="00361A99" w:rsidRDefault="00637511" w:rsidP="00637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rPr>
      </w:pPr>
      <w:r w:rsidRPr="00771C5F">
        <w:rPr>
          <w:rFonts w:ascii="Times" w:hAnsi="Times" w:cs="Helvetica Neue"/>
          <w:u w:val="single"/>
        </w:rPr>
        <w:t xml:space="preserve">Explicit </w:t>
      </w:r>
      <w:r w:rsidRPr="00361A99">
        <w:rPr>
          <w:rFonts w:ascii="Times" w:hAnsi="Times" w:cs="Helvetica Neue"/>
        </w:rPr>
        <w:t>statement of anxiety: </w:t>
      </w:r>
    </w:p>
    <w:p w14:paraId="043602AB" w14:textId="77777777" w:rsidR="00637511" w:rsidRPr="00361A99" w:rsidRDefault="00637511" w:rsidP="0063751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rPr>
      </w:pPr>
      <w:r w:rsidRPr="00361A99">
        <w:rPr>
          <w:rFonts w:ascii="Times" w:hAnsi="Times" w:cs="Helvetica Neue"/>
        </w:rPr>
        <w:t>“I’m nervous” or “... makes me anxious”</w:t>
      </w:r>
    </w:p>
    <w:p w14:paraId="27110F06" w14:textId="77777777" w:rsidR="00637511" w:rsidRPr="00361A99" w:rsidRDefault="00637511" w:rsidP="0063751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rPr>
      </w:pPr>
      <w:r w:rsidRPr="00361A99">
        <w:rPr>
          <w:rFonts w:ascii="Times" w:hAnsi="Times" w:cs="Helvetica Neue"/>
        </w:rPr>
        <w:t>emojis that convey distress: “:'(“ “:/"</w:t>
      </w:r>
    </w:p>
    <w:p w14:paraId="547A15CC" w14:textId="77777777" w:rsidR="00637511" w:rsidRPr="00361A99" w:rsidRDefault="00637511" w:rsidP="00637511">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rPr>
      </w:pPr>
      <w:r w:rsidRPr="00361A99">
        <w:rPr>
          <w:rFonts w:ascii="Times" w:hAnsi="Times" w:cs="Helvetica Neue"/>
        </w:rPr>
        <w:t xml:space="preserve">Example of mixed expression of anxiety: “it’s scary but whatever”, “It can be a little scary I guess” </w:t>
      </w:r>
      <w:r w:rsidRPr="00361A99">
        <w:rPr>
          <w:rFonts w:ascii="Times" w:hAnsi="Times" w:cs="Helvetica Neue"/>
        </w:rPr>
        <w:tab/>
      </w:r>
    </w:p>
    <w:p w14:paraId="6A8A065E" w14:textId="77777777" w:rsidR="00637511" w:rsidRDefault="00637511" w:rsidP="0063751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w:hAnsi="Times" w:cs="Helvetica Neue"/>
          <w:u w:val="single"/>
        </w:rPr>
      </w:pPr>
    </w:p>
    <w:p w14:paraId="6AA30AEC" w14:textId="77777777" w:rsidR="00637511" w:rsidRPr="00361A99" w:rsidRDefault="00637511" w:rsidP="0063751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Times" w:hAnsi="Times" w:cs="Helvetica Neue"/>
        </w:rPr>
      </w:pPr>
      <w:r w:rsidRPr="00771C5F">
        <w:rPr>
          <w:rFonts w:ascii="Times" w:hAnsi="Times" w:cs="Helvetica Neue"/>
          <w:u w:val="single"/>
        </w:rPr>
        <w:t xml:space="preserve">Implied </w:t>
      </w:r>
      <w:r>
        <w:rPr>
          <w:rFonts w:ascii="Times" w:hAnsi="Times" w:cs="Helvetica Neue"/>
        </w:rPr>
        <w:t>anxiety:</w:t>
      </w:r>
    </w:p>
    <w:p w14:paraId="0BE6FB72" w14:textId="77777777" w:rsidR="00637511" w:rsidRPr="00361A99" w:rsidRDefault="00637511" w:rsidP="00637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rPr>
      </w:pPr>
      <w:r>
        <w:rPr>
          <w:rFonts w:ascii="Times" w:hAnsi="Times" w:cs="Helvetica Neue"/>
        </w:rPr>
        <w:tab/>
        <w:t xml:space="preserve">1) </w:t>
      </w:r>
      <w:r w:rsidRPr="00361A99">
        <w:rPr>
          <w:rFonts w:ascii="Times" w:hAnsi="Times" w:cs="Helvetica Neue"/>
        </w:rPr>
        <w:t>Conveying the task is difficult/stressful, or list reasons for why it is difficult:</w:t>
      </w:r>
    </w:p>
    <w:p w14:paraId="3748F39F" w14:textId="77777777" w:rsidR="00637511" w:rsidRPr="00361A99" w:rsidRDefault="00637511" w:rsidP="0063751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w:hAnsi="Times" w:cs="Helvetica Neue"/>
        </w:rPr>
      </w:pPr>
      <w:r w:rsidRPr="00361A99">
        <w:rPr>
          <w:rFonts w:ascii="Times" w:hAnsi="Times" w:cs="Helvetica Neue"/>
        </w:rPr>
        <w:t>“They want me to talk for 5 minutes straight about my strong points!!”</w:t>
      </w:r>
    </w:p>
    <w:p w14:paraId="04B6DEE0" w14:textId="77777777" w:rsidR="00637511" w:rsidRPr="00361A99" w:rsidRDefault="00637511" w:rsidP="0063751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w:hAnsi="Times" w:cs="Helvetica Neue"/>
        </w:rPr>
      </w:pPr>
      <w:r w:rsidRPr="00361A99">
        <w:rPr>
          <w:rFonts w:ascii="Times" w:hAnsi="Times" w:cs="Helvetica Neue"/>
        </w:rPr>
        <w:t>“I've never had to talk about myself for 5 minutes”</w:t>
      </w:r>
    </w:p>
    <w:p w14:paraId="7690EF1E" w14:textId="77777777" w:rsidR="00637511" w:rsidRPr="005F7C75" w:rsidRDefault="00637511" w:rsidP="0063751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w:hAnsi="Times" w:cs="Helvetica Neue"/>
        </w:rPr>
      </w:pPr>
      <w:r w:rsidRPr="00361A99">
        <w:rPr>
          <w:rFonts w:ascii="Times" w:hAnsi="Times" w:cs="Helvetica Neue"/>
        </w:rPr>
        <w:t>"I can’t wait until this is over”</w:t>
      </w:r>
    </w:p>
    <w:p w14:paraId="3132577F" w14:textId="77777777" w:rsidR="00637511" w:rsidRPr="00361A99" w:rsidRDefault="00637511" w:rsidP="00637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w:hAnsi="Times" w:cs="Helvetica Neue"/>
        </w:rPr>
      </w:pPr>
      <w:r>
        <w:rPr>
          <w:rFonts w:ascii="Times" w:hAnsi="Times" w:cs="Helvetica Neue"/>
        </w:rPr>
        <w:t xml:space="preserve">2) Stating fear, </w:t>
      </w:r>
      <w:r w:rsidRPr="00361A99">
        <w:rPr>
          <w:rFonts w:ascii="Times" w:hAnsi="Times" w:cs="Helvetica Neue"/>
        </w:rPr>
        <w:t>uncertainty</w:t>
      </w:r>
      <w:r>
        <w:rPr>
          <w:rFonts w:ascii="Times" w:hAnsi="Times" w:cs="Helvetica Neue"/>
        </w:rPr>
        <w:t>, anger, distress (or negative emotions in general)</w:t>
      </w:r>
      <w:r w:rsidRPr="00361A99">
        <w:rPr>
          <w:rFonts w:ascii="Times" w:hAnsi="Times" w:cs="Helvetica Neue"/>
        </w:rPr>
        <w:t xml:space="preserve"> about the task</w:t>
      </w:r>
      <w:r>
        <w:rPr>
          <w:rFonts w:ascii="Times" w:hAnsi="Times" w:cs="Helvetica Neue"/>
        </w:rPr>
        <w:t>/</w:t>
      </w:r>
      <w:r w:rsidRPr="00361A99">
        <w:rPr>
          <w:rFonts w:ascii="Times" w:hAnsi="Times" w:cs="Helvetica Neue"/>
        </w:rPr>
        <w:t>self</w:t>
      </w:r>
    </w:p>
    <w:p w14:paraId="735377E1" w14:textId="77777777" w:rsidR="00637511" w:rsidRPr="00361A99" w:rsidRDefault="00637511" w:rsidP="00637511">
      <w:pPr>
        <w:pStyle w:val="ListParagraph"/>
        <w:widowControl w:val="0"/>
        <w:numPr>
          <w:ilvl w:val="0"/>
          <w:numId w:val="3"/>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ascii="Times" w:hAnsi="Times" w:cs="Helvetica Neue"/>
        </w:rPr>
      </w:pPr>
      <w:r w:rsidRPr="00361A99">
        <w:rPr>
          <w:rFonts w:ascii="Times" w:hAnsi="Times" w:cs="Helvetica Neue"/>
        </w:rPr>
        <w:t>“I don’t want to embarrass myself even though I know it doesn't matter”</w:t>
      </w:r>
    </w:p>
    <w:p w14:paraId="642ADD49" w14:textId="77777777" w:rsidR="00637511" w:rsidRPr="00361A99" w:rsidRDefault="00637511" w:rsidP="00637511">
      <w:pPr>
        <w:pStyle w:val="ListParagraph"/>
        <w:widowControl w:val="0"/>
        <w:numPr>
          <w:ilvl w:val="0"/>
          <w:numId w:val="3"/>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ascii="Times" w:hAnsi="Times" w:cs="Helvetica Neue"/>
        </w:rPr>
      </w:pPr>
      <w:r w:rsidRPr="00361A99">
        <w:rPr>
          <w:rFonts w:ascii="Times" w:hAnsi="Times" w:cs="Helvetica Neue"/>
        </w:rPr>
        <w:t>“I don’t know if I’ll be tongue-tied in front of a camera”</w:t>
      </w:r>
    </w:p>
    <w:p w14:paraId="5B781EBF" w14:textId="77777777" w:rsidR="00637511" w:rsidRPr="00361A99" w:rsidRDefault="00637511" w:rsidP="00637511">
      <w:pPr>
        <w:pStyle w:val="ListParagraph"/>
        <w:widowControl w:val="0"/>
        <w:numPr>
          <w:ilvl w:val="0"/>
          <w:numId w:val="3"/>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ascii="Times" w:hAnsi="Times" w:cs="Helvetica Neue"/>
        </w:rPr>
      </w:pPr>
      <w:r w:rsidRPr="00361A99">
        <w:rPr>
          <w:rFonts w:ascii="Times" w:hAnsi="Times" w:cs="Helvetica Neue"/>
        </w:rPr>
        <w:t>“I don’t know if I will be able to talk for five minutes”</w:t>
      </w:r>
    </w:p>
    <w:p w14:paraId="2A406E70" w14:textId="77777777" w:rsidR="00637511" w:rsidRPr="00361A99" w:rsidRDefault="00637511" w:rsidP="00637511">
      <w:pPr>
        <w:pStyle w:val="ListParagraph"/>
        <w:widowControl w:val="0"/>
        <w:numPr>
          <w:ilvl w:val="0"/>
          <w:numId w:val="3"/>
        </w:numPr>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ascii="Times" w:hAnsi="Times" w:cs="Helvetica Neue"/>
        </w:rPr>
      </w:pPr>
      <w:r w:rsidRPr="00361A99">
        <w:rPr>
          <w:rFonts w:ascii="Times" w:hAnsi="Times" w:cs="Helvetica Neue"/>
        </w:rPr>
        <w:t>“I have many great attributes but I also have many bad ones as well. ”</w:t>
      </w:r>
    </w:p>
    <w:p w14:paraId="04D98B7E" w14:textId="77777777" w:rsidR="00637511" w:rsidRPr="00361A99" w:rsidRDefault="00637511" w:rsidP="00637511">
      <w:pPr>
        <w:widowControl w:val="0"/>
        <w:tabs>
          <w:tab w:val="left" w:pos="560"/>
          <w:tab w:val="left" w:pos="1120"/>
          <w:tab w:val="left" w:pos="117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Neue"/>
        </w:rPr>
      </w:pPr>
    </w:p>
    <w:p w14:paraId="28C91B38" w14:textId="77777777" w:rsidR="00637511" w:rsidRPr="00361A99" w:rsidRDefault="00637511" w:rsidP="00637511">
      <w:pPr>
        <w:rPr>
          <w:rFonts w:ascii="Times" w:hAnsi="Times"/>
        </w:rPr>
      </w:pPr>
      <w:r w:rsidRPr="00361A99">
        <w:rPr>
          <w:rFonts w:ascii="Times" w:hAnsi="Times"/>
        </w:rPr>
        <w:t xml:space="preserve">1 – </w:t>
      </w:r>
      <w:r>
        <w:rPr>
          <w:rFonts w:ascii="Times" w:hAnsi="Times"/>
          <w:lang w:eastAsia="zh-CN"/>
        </w:rPr>
        <w:t>No</w:t>
      </w:r>
      <w:r w:rsidRPr="00361A99">
        <w:rPr>
          <w:rFonts w:ascii="Times" w:hAnsi="Times"/>
        </w:rPr>
        <w:t xml:space="preserve"> anxiety; </w:t>
      </w:r>
    </w:p>
    <w:p w14:paraId="462600E5" w14:textId="77777777" w:rsidR="00637511" w:rsidRDefault="00637511" w:rsidP="00637511">
      <w:pPr>
        <w:ind w:left="720"/>
        <w:rPr>
          <w:rFonts w:ascii="Times" w:hAnsi="Times"/>
        </w:rPr>
      </w:pPr>
      <w:r w:rsidRPr="00361A99">
        <w:rPr>
          <w:rFonts w:ascii="Times" w:hAnsi="Times"/>
        </w:rPr>
        <w:t>Participant does not mention how they feel about the study</w:t>
      </w:r>
      <w:r>
        <w:rPr>
          <w:rFonts w:ascii="Times" w:hAnsi="Times"/>
        </w:rPr>
        <w:t>, no emotional expression.</w:t>
      </w:r>
    </w:p>
    <w:p w14:paraId="3AFD2AF5" w14:textId="77777777" w:rsidR="00637511" w:rsidRDefault="00637511" w:rsidP="00637511">
      <w:pPr>
        <w:ind w:left="720"/>
        <w:rPr>
          <w:rFonts w:ascii="Times" w:hAnsi="Times"/>
        </w:rPr>
      </w:pPr>
      <w:r>
        <w:rPr>
          <w:rFonts w:ascii="Times" w:hAnsi="Times"/>
        </w:rPr>
        <w:t>Example: “Hi, they’ve asked me to write an email describing the task I’m about to do. I will need to talk about my qualifications for 3 minutes. I’ll talk to you afterwards. Bye!”</w:t>
      </w:r>
    </w:p>
    <w:p w14:paraId="1D65C3B6" w14:textId="77777777" w:rsidR="00637511" w:rsidRPr="00361A99" w:rsidRDefault="00637511" w:rsidP="00637511">
      <w:pPr>
        <w:ind w:left="720"/>
        <w:rPr>
          <w:rFonts w:ascii="Times" w:hAnsi="Times"/>
        </w:rPr>
      </w:pPr>
    </w:p>
    <w:p w14:paraId="6411D443" w14:textId="77777777" w:rsidR="00637511" w:rsidRPr="00361A99" w:rsidRDefault="00637511" w:rsidP="00637511">
      <w:pPr>
        <w:rPr>
          <w:rFonts w:ascii="Times" w:hAnsi="Times"/>
        </w:rPr>
      </w:pPr>
      <w:r w:rsidRPr="00361A99">
        <w:rPr>
          <w:rFonts w:ascii="Times" w:hAnsi="Times"/>
        </w:rPr>
        <w:t xml:space="preserve">2 – </w:t>
      </w:r>
      <w:r>
        <w:rPr>
          <w:rFonts w:ascii="Times" w:hAnsi="Times"/>
        </w:rPr>
        <w:t>Uncertainty</w:t>
      </w:r>
    </w:p>
    <w:p w14:paraId="1B09028E" w14:textId="77777777" w:rsidR="00637511" w:rsidRDefault="00637511" w:rsidP="00637511">
      <w:pPr>
        <w:ind w:left="720"/>
        <w:rPr>
          <w:rFonts w:ascii="Times" w:hAnsi="Times"/>
        </w:rPr>
      </w:pPr>
      <w:r w:rsidRPr="00361A99">
        <w:rPr>
          <w:rFonts w:ascii="Times" w:hAnsi="Times"/>
        </w:rPr>
        <w:t xml:space="preserve">Participant conveys </w:t>
      </w:r>
      <w:r>
        <w:rPr>
          <w:rFonts w:ascii="Times" w:hAnsi="Times"/>
        </w:rPr>
        <w:t>uncertainty about the study</w:t>
      </w:r>
      <w:r w:rsidRPr="00361A99">
        <w:rPr>
          <w:rFonts w:ascii="Times" w:hAnsi="Times"/>
        </w:rPr>
        <w:t>.</w:t>
      </w:r>
    </w:p>
    <w:p w14:paraId="43B3D0DC" w14:textId="77777777" w:rsidR="00637511" w:rsidRDefault="00637511" w:rsidP="00637511">
      <w:pPr>
        <w:ind w:left="720"/>
        <w:rPr>
          <w:rFonts w:ascii="Times" w:hAnsi="Times"/>
        </w:rPr>
      </w:pPr>
      <w:r>
        <w:rPr>
          <w:rFonts w:ascii="Times" w:hAnsi="Times"/>
        </w:rPr>
        <w:t>Example:</w:t>
      </w:r>
      <w:r w:rsidRPr="00361A99">
        <w:rPr>
          <w:rFonts w:ascii="Times" w:hAnsi="Times"/>
        </w:rPr>
        <w:t xml:space="preserve"> </w:t>
      </w:r>
    </w:p>
    <w:p w14:paraId="64606881" w14:textId="77777777" w:rsidR="00637511" w:rsidRDefault="00637511" w:rsidP="00637511">
      <w:pPr>
        <w:ind w:left="720"/>
        <w:rPr>
          <w:rFonts w:ascii="Times" w:hAnsi="Times"/>
        </w:rPr>
      </w:pPr>
      <w:r>
        <w:rPr>
          <w:rFonts w:ascii="Times" w:hAnsi="Times"/>
        </w:rPr>
        <w:t>“I don’t know how I’ll do on this speech.”</w:t>
      </w:r>
    </w:p>
    <w:p w14:paraId="6195FBDF" w14:textId="77777777" w:rsidR="00637511" w:rsidRPr="00361A99" w:rsidRDefault="00637511" w:rsidP="00637511">
      <w:pPr>
        <w:ind w:left="720"/>
        <w:rPr>
          <w:rFonts w:ascii="Times" w:hAnsi="Times"/>
        </w:rPr>
      </w:pPr>
    </w:p>
    <w:p w14:paraId="51EC8023" w14:textId="77777777" w:rsidR="00637511" w:rsidRDefault="00637511" w:rsidP="00637511">
      <w:pPr>
        <w:rPr>
          <w:rFonts w:ascii="Times" w:hAnsi="Times"/>
        </w:rPr>
      </w:pPr>
      <w:r w:rsidRPr="00361A99">
        <w:rPr>
          <w:rFonts w:ascii="Times" w:hAnsi="Times"/>
        </w:rPr>
        <w:t xml:space="preserve">3 – </w:t>
      </w:r>
      <w:r>
        <w:rPr>
          <w:rFonts w:ascii="Times" w:hAnsi="Times"/>
        </w:rPr>
        <w:t>Some expression of anxiety</w:t>
      </w:r>
    </w:p>
    <w:p w14:paraId="78FCAEA8" w14:textId="7DE741FC" w:rsidR="00637511" w:rsidRDefault="00637511" w:rsidP="00637511">
      <w:pPr>
        <w:rPr>
          <w:rFonts w:ascii="Times" w:hAnsi="Times"/>
        </w:rPr>
      </w:pPr>
      <w:r>
        <w:rPr>
          <w:rFonts w:ascii="Times" w:hAnsi="Times"/>
        </w:rPr>
        <w:tab/>
        <w:t xml:space="preserve">Participant conveys some level of anxiety. There is no explicit signs of anxiety, but </w:t>
      </w:r>
      <w:r>
        <w:rPr>
          <w:rFonts w:ascii="Times" w:hAnsi="Times"/>
        </w:rPr>
        <w:tab/>
        <w:t>there are indirect signs of anxiety.</w:t>
      </w:r>
    </w:p>
    <w:p w14:paraId="10C54B1C" w14:textId="77777777" w:rsidR="00637511" w:rsidRDefault="00637511" w:rsidP="00637511">
      <w:pPr>
        <w:rPr>
          <w:rFonts w:ascii="Times" w:hAnsi="Times"/>
        </w:rPr>
      </w:pPr>
    </w:p>
    <w:p w14:paraId="7BDF302F" w14:textId="77777777" w:rsidR="00637511" w:rsidRPr="00361A99" w:rsidRDefault="00637511" w:rsidP="00637511">
      <w:pPr>
        <w:rPr>
          <w:rFonts w:ascii="Times" w:hAnsi="Times"/>
        </w:rPr>
      </w:pPr>
      <w:r w:rsidRPr="00361A99">
        <w:rPr>
          <w:rFonts w:ascii="Times" w:hAnsi="Times"/>
        </w:rPr>
        <w:t xml:space="preserve">4 – Mixed/medium anxiety; </w:t>
      </w:r>
    </w:p>
    <w:p w14:paraId="3C487210" w14:textId="77777777" w:rsidR="00637511" w:rsidRDefault="00637511" w:rsidP="00637511">
      <w:pPr>
        <w:ind w:left="720"/>
        <w:rPr>
          <w:rFonts w:ascii="Times" w:hAnsi="Times"/>
        </w:rPr>
      </w:pPr>
      <w:r w:rsidRPr="00361A99">
        <w:rPr>
          <w:rFonts w:ascii="Times" w:hAnsi="Times"/>
        </w:rPr>
        <w:t>Participant conveys anxiety- maybe not explicitly, but there are some signs of anxiety; or there are mixed signals of feeling anxious and feeling ok about the task</w:t>
      </w:r>
      <w:r>
        <w:rPr>
          <w:rFonts w:ascii="Times" w:hAnsi="Times"/>
        </w:rPr>
        <w:t>.</w:t>
      </w:r>
    </w:p>
    <w:p w14:paraId="2BDB658C" w14:textId="77777777" w:rsidR="00637511" w:rsidRPr="00361A99" w:rsidRDefault="00637511" w:rsidP="00637511">
      <w:pPr>
        <w:ind w:left="720"/>
        <w:rPr>
          <w:rFonts w:ascii="Times" w:hAnsi="Times"/>
        </w:rPr>
      </w:pPr>
    </w:p>
    <w:p w14:paraId="424C945F" w14:textId="77777777" w:rsidR="00637511" w:rsidRPr="00361A99" w:rsidRDefault="00637511" w:rsidP="00637511">
      <w:pPr>
        <w:rPr>
          <w:rFonts w:ascii="Times" w:hAnsi="Times"/>
        </w:rPr>
      </w:pPr>
      <w:r w:rsidRPr="00361A99">
        <w:rPr>
          <w:rFonts w:ascii="Times" w:hAnsi="Times"/>
        </w:rPr>
        <w:t>5</w:t>
      </w:r>
      <w:r>
        <w:rPr>
          <w:rFonts w:ascii="Times" w:hAnsi="Times"/>
        </w:rPr>
        <w:t xml:space="preserve"> – A</w:t>
      </w:r>
      <w:r w:rsidRPr="00361A99">
        <w:rPr>
          <w:rFonts w:ascii="Times" w:hAnsi="Times"/>
        </w:rPr>
        <w:t xml:space="preserve">nxious;  </w:t>
      </w:r>
    </w:p>
    <w:p w14:paraId="0EE4E212" w14:textId="77777777" w:rsidR="00637511" w:rsidRPr="00361A99" w:rsidRDefault="00637511" w:rsidP="00637511">
      <w:pPr>
        <w:ind w:left="720"/>
        <w:rPr>
          <w:rFonts w:ascii="Times" w:hAnsi="Times"/>
        </w:rPr>
      </w:pPr>
      <w:r w:rsidRPr="00361A99">
        <w:rPr>
          <w:rFonts w:ascii="Times" w:hAnsi="Times"/>
        </w:rPr>
        <w:t xml:space="preserve">There are clear signs for anxiety. Participant’s description of the task is subjectively anxious, and they also explicitly express their nervousness/anxiety. </w:t>
      </w:r>
    </w:p>
    <w:p w14:paraId="7DC1930B" w14:textId="77777777" w:rsidR="00637511" w:rsidRPr="00361A99" w:rsidRDefault="00637511" w:rsidP="00637511">
      <w:pPr>
        <w:pStyle w:val="ListParagraph"/>
        <w:numPr>
          <w:ilvl w:val="0"/>
          <w:numId w:val="4"/>
        </w:numPr>
        <w:rPr>
          <w:rFonts w:ascii="Times" w:hAnsi="Times"/>
          <w:b/>
        </w:rPr>
      </w:pPr>
      <w:r>
        <w:rPr>
          <w:rFonts w:ascii="Times" w:hAnsi="Times"/>
          <w:b/>
        </w:rPr>
        <w:br w:type="page"/>
      </w:r>
      <w:r w:rsidRPr="00361A99">
        <w:rPr>
          <w:rFonts w:ascii="Times" w:hAnsi="Times"/>
          <w:b/>
        </w:rPr>
        <w:t>Support seeking from partner.</w:t>
      </w:r>
    </w:p>
    <w:p w14:paraId="06330A48" w14:textId="77777777" w:rsidR="00637511" w:rsidRDefault="00637511" w:rsidP="00637511">
      <w:pPr>
        <w:rPr>
          <w:rFonts w:ascii="Times" w:hAnsi="Times"/>
        </w:rPr>
      </w:pPr>
      <w:r w:rsidRPr="00361A99">
        <w:rPr>
          <w:rFonts w:ascii="Times" w:hAnsi="Times"/>
        </w:rPr>
        <w:t>This code evaluates how much the participant relies on their partner to regulate their anxiety, and seek comfort from their partner, using their partner as a source of support, instead of relying on themselves to regulate.</w:t>
      </w:r>
      <w:r>
        <w:rPr>
          <w:rFonts w:ascii="Times" w:hAnsi="Times"/>
        </w:rPr>
        <w:t xml:space="preserve"> </w:t>
      </w:r>
    </w:p>
    <w:p w14:paraId="6F1E143E" w14:textId="77777777" w:rsidR="00637511" w:rsidRPr="00361A99" w:rsidRDefault="00637511" w:rsidP="00637511">
      <w:pPr>
        <w:rPr>
          <w:rFonts w:ascii="Times" w:hAnsi="Times"/>
        </w:rPr>
      </w:pPr>
      <w:r>
        <w:rPr>
          <w:rFonts w:ascii="Times" w:hAnsi="Times"/>
        </w:rPr>
        <w:t xml:space="preserve">In general, if the email conveys that “there is a call for help”, directly or indirectly, </w:t>
      </w:r>
    </w:p>
    <w:p w14:paraId="6FFB6F2E" w14:textId="77777777" w:rsidR="00637511" w:rsidRPr="00361A99" w:rsidRDefault="00637511" w:rsidP="00637511">
      <w:pPr>
        <w:rPr>
          <w:rFonts w:ascii="Times" w:hAnsi="Times"/>
        </w:rPr>
      </w:pPr>
      <w:r w:rsidRPr="005F7C75">
        <w:rPr>
          <w:rFonts w:ascii="Times" w:hAnsi="Times"/>
          <w:u w:val="single"/>
        </w:rPr>
        <w:t>Explicitly</w:t>
      </w:r>
      <w:r w:rsidRPr="00361A99">
        <w:rPr>
          <w:rFonts w:ascii="Times" w:hAnsi="Times"/>
        </w:rPr>
        <w:t xml:space="preserve"> seek help on the task, or emotional support:</w:t>
      </w:r>
    </w:p>
    <w:p w14:paraId="1BE51DD7" w14:textId="77777777" w:rsidR="00637511" w:rsidRPr="00361A99" w:rsidRDefault="00637511" w:rsidP="00637511">
      <w:pPr>
        <w:pStyle w:val="ListParagraph"/>
        <w:numPr>
          <w:ilvl w:val="0"/>
          <w:numId w:val="5"/>
        </w:numPr>
        <w:rPr>
          <w:rFonts w:ascii="Times" w:hAnsi="Times"/>
        </w:rPr>
      </w:pPr>
      <w:r w:rsidRPr="00361A99">
        <w:rPr>
          <w:rFonts w:ascii="Times" w:hAnsi="Times"/>
        </w:rPr>
        <w:t>“What should I say? ” or “What do you think I should say my strengths are?”</w:t>
      </w:r>
    </w:p>
    <w:p w14:paraId="3FB68AC3" w14:textId="77777777" w:rsidR="00637511" w:rsidRPr="00361A99" w:rsidRDefault="00637511" w:rsidP="00637511">
      <w:pPr>
        <w:pStyle w:val="ListParagraph"/>
        <w:numPr>
          <w:ilvl w:val="0"/>
          <w:numId w:val="5"/>
        </w:numPr>
        <w:rPr>
          <w:rFonts w:ascii="Times" w:hAnsi="Times"/>
        </w:rPr>
      </w:pPr>
      <w:r w:rsidRPr="00361A99">
        <w:rPr>
          <w:rFonts w:ascii="Times" w:hAnsi="Times"/>
        </w:rPr>
        <w:t>“Do you have any advice?”</w:t>
      </w:r>
    </w:p>
    <w:p w14:paraId="58F62385" w14:textId="77777777" w:rsidR="00637511" w:rsidRPr="005F7C75" w:rsidRDefault="00637511" w:rsidP="00637511">
      <w:pPr>
        <w:pStyle w:val="ListParagraph"/>
        <w:numPr>
          <w:ilvl w:val="0"/>
          <w:numId w:val="6"/>
        </w:numPr>
        <w:rPr>
          <w:rFonts w:ascii="Times" w:hAnsi="Times"/>
        </w:rPr>
      </w:pPr>
      <w:r w:rsidRPr="00361A99">
        <w:rPr>
          <w:rFonts w:ascii="Times" w:hAnsi="Times"/>
        </w:rPr>
        <w:t>“I wish I was able to talk to you”</w:t>
      </w:r>
    </w:p>
    <w:p w14:paraId="75BD867F" w14:textId="77777777" w:rsidR="00637511" w:rsidRPr="007E1565" w:rsidRDefault="00637511" w:rsidP="00637511">
      <w:pPr>
        <w:rPr>
          <w:rFonts w:ascii="Times" w:hAnsi="Times"/>
        </w:rPr>
      </w:pPr>
      <w:r w:rsidRPr="005F7C75">
        <w:rPr>
          <w:rFonts w:ascii="Times" w:hAnsi="Times"/>
          <w:u w:val="single"/>
        </w:rPr>
        <w:t>Subtly</w:t>
      </w:r>
      <w:r w:rsidRPr="007E1565">
        <w:rPr>
          <w:rFonts w:ascii="Times" w:hAnsi="Times"/>
        </w:rPr>
        <w:t xml:space="preserve"> seek out help</w:t>
      </w:r>
      <w:r>
        <w:rPr>
          <w:rFonts w:ascii="Times" w:hAnsi="Times"/>
        </w:rPr>
        <w:t xml:space="preserve"> or emotional support:</w:t>
      </w:r>
    </w:p>
    <w:p w14:paraId="02DDA689" w14:textId="77777777" w:rsidR="00637511" w:rsidRDefault="00637511" w:rsidP="00637511">
      <w:pPr>
        <w:numPr>
          <w:ilvl w:val="0"/>
          <w:numId w:val="6"/>
        </w:numPr>
        <w:rPr>
          <w:rFonts w:ascii="Times" w:hAnsi="Times"/>
        </w:rPr>
      </w:pPr>
      <w:r>
        <w:rPr>
          <w:rFonts w:ascii="Times" w:hAnsi="Times"/>
        </w:rPr>
        <w:t>“I’m nervous…I don’t know what to do”</w:t>
      </w:r>
    </w:p>
    <w:p w14:paraId="0C4A7492" w14:textId="77777777" w:rsidR="00637511" w:rsidRDefault="00637511" w:rsidP="00637511">
      <w:pPr>
        <w:ind w:left="720"/>
        <w:rPr>
          <w:rFonts w:ascii="Times" w:hAnsi="Times"/>
        </w:rPr>
      </w:pPr>
      <w:r>
        <w:rPr>
          <w:rFonts w:ascii="Times" w:hAnsi="Times"/>
        </w:rPr>
        <w:t xml:space="preserve">-&gt; Key distinction between support seeking and the first code, anxiety: If the participant only says “I’m nervous”, that would be anxiety, </w:t>
      </w:r>
      <w:r w:rsidRPr="00CC7E2A">
        <w:rPr>
          <w:rFonts w:ascii="Times" w:hAnsi="Times"/>
          <w:u w:val="single"/>
        </w:rPr>
        <w:t>not</w:t>
      </w:r>
      <w:r>
        <w:rPr>
          <w:rFonts w:ascii="Times" w:hAnsi="Times"/>
        </w:rPr>
        <w:t xml:space="preserve"> indirect support seeking.</w:t>
      </w:r>
    </w:p>
    <w:p w14:paraId="1F66AB42" w14:textId="77777777" w:rsidR="00637511" w:rsidRPr="007E1565" w:rsidRDefault="00637511" w:rsidP="00637511">
      <w:pPr>
        <w:rPr>
          <w:rFonts w:ascii="Times" w:hAnsi="Times"/>
        </w:rPr>
      </w:pPr>
      <w:r>
        <w:rPr>
          <w:rFonts w:ascii="Times" w:hAnsi="Times"/>
        </w:rPr>
        <w:t xml:space="preserve">Examples of </w:t>
      </w:r>
      <w:r w:rsidRPr="007E1565">
        <w:rPr>
          <w:rFonts w:ascii="Times" w:hAnsi="Times"/>
        </w:rPr>
        <w:t xml:space="preserve">being self-reliant instead of </w:t>
      </w:r>
      <w:r>
        <w:rPr>
          <w:rFonts w:ascii="Times" w:hAnsi="Times"/>
        </w:rPr>
        <w:t>relying on partner for solution:</w:t>
      </w:r>
    </w:p>
    <w:p w14:paraId="40C4BF82" w14:textId="77777777" w:rsidR="00637511" w:rsidRPr="007E1565" w:rsidRDefault="00637511" w:rsidP="00637511">
      <w:pPr>
        <w:pStyle w:val="ListParagraph"/>
        <w:numPr>
          <w:ilvl w:val="0"/>
          <w:numId w:val="6"/>
        </w:numPr>
        <w:rPr>
          <w:rFonts w:ascii="Times" w:hAnsi="Times"/>
        </w:rPr>
      </w:pPr>
      <w:r w:rsidRPr="007E1565">
        <w:rPr>
          <w:rFonts w:ascii="Times" w:hAnsi="Times"/>
        </w:rPr>
        <w:t>“I think I'll just relax and see what I can do.”</w:t>
      </w:r>
    </w:p>
    <w:p w14:paraId="56F3C630" w14:textId="77777777" w:rsidR="00637511" w:rsidRPr="005F7C75" w:rsidRDefault="00637511" w:rsidP="00637511">
      <w:pPr>
        <w:pStyle w:val="ListParagraph"/>
        <w:numPr>
          <w:ilvl w:val="0"/>
          <w:numId w:val="6"/>
        </w:numPr>
        <w:rPr>
          <w:rFonts w:ascii="Times" w:hAnsi="Times"/>
        </w:rPr>
      </w:pPr>
      <w:r w:rsidRPr="007E1565">
        <w:rPr>
          <w:rFonts w:ascii="Times" w:hAnsi="Times"/>
        </w:rPr>
        <w:t>“I will just… and I think I’ll be fine.”</w:t>
      </w:r>
    </w:p>
    <w:p w14:paraId="61070D6E" w14:textId="77777777" w:rsidR="00637511" w:rsidRDefault="00637511" w:rsidP="00637511">
      <w:pPr>
        <w:pStyle w:val="ListParagraph"/>
        <w:ind w:left="0"/>
        <w:rPr>
          <w:rFonts w:ascii="Times" w:hAnsi="Times"/>
        </w:rPr>
      </w:pPr>
      <w:r w:rsidRPr="007E1565">
        <w:rPr>
          <w:rFonts w:ascii="Times" w:hAnsi="Times"/>
        </w:rPr>
        <w:t xml:space="preserve">Examples of </w:t>
      </w:r>
      <w:r>
        <w:rPr>
          <w:rFonts w:ascii="Times" w:hAnsi="Times"/>
        </w:rPr>
        <w:t>a mixed</w:t>
      </w:r>
      <w:r w:rsidRPr="007E1565">
        <w:rPr>
          <w:rFonts w:ascii="Times" w:hAnsi="Times"/>
        </w:rPr>
        <w:t xml:space="preserve"> </w:t>
      </w:r>
      <w:r>
        <w:rPr>
          <w:rFonts w:ascii="Times" w:hAnsi="Times"/>
        </w:rPr>
        <w:t>support seeking (</w:t>
      </w:r>
      <w:r w:rsidRPr="007E1565">
        <w:rPr>
          <w:rFonts w:ascii="Times" w:hAnsi="Times"/>
        </w:rPr>
        <w:t>said in a sarcastic, withdrawn, or detached tone</w:t>
      </w:r>
      <w:r>
        <w:rPr>
          <w:rFonts w:ascii="Times" w:hAnsi="Times"/>
        </w:rPr>
        <w:t xml:space="preserve">) </w:t>
      </w:r>
    </w:p>
    <w:p w14:paraId="669B27AD" w14:textId="77777777" w:rsidR="00637511" w:rsidRPr="007E1565" w:rsidRDefault="00637511" w:rsidP="00637511">
      <w:pPr>
        <w:pStyle w:val="ListParagraph"/>
        <w:numPr>
          <w:ilvl w:val="0"/>
          <w:numId w:val="8"/>
        </w:numPr>
        <w:rPr>
          <w:rFonts w:ascii="Times" w:hAnsi="Times"/>
        </w:rPr>
      </w:pPr>
      <w:r w:rsidRPr="007E1565">
        <w:rPr>
          <w:rFonts w:ascii="Times" w:hAnsi="Times"/>
        </w:rPr>
        <w:t xml:space="preserve">“I don’t even know </w:t>
      </w:r>
      <w:r>
        <w:rPr>
          <w:rFonts w:ascii="Times" w:hAnsi="Times"/>
        </w:rPr>
        <w:t>what I’m good at haha</w:t>
      </w:r>
      <w:r w:rsidRPr="007E1565">
        <w:rPr>
          <w:rFonts w:ascii="Times" w:hAnsi="Times"/>
        </w:rPr>
        <w:t>”</w:t>
      </w:r>
    </w:p>
    <w:p w14:paraId="694DF535" w14:textId="77777777" w:rsidR="00637511" w:rsidRPr="00361A99" w:rsidRDefault="00637511" w:rsidP="00637511">
      <w:pPr>
        <w:rPr>
          <w:rFonts w:ascii="Times" w:hAnsi="Times"/>
        </w:rPr>
      </w:pPr>
    </w:p>
    <w:p w14:paraId="6EC4D887" w14:textId="77777777" w:rsidR="00637511" w:rsidRPr="00361A99" w:rsidRDefault="00637511" w:rsidP="00637511">
      <w:pPr>
        <w:pStyle w:val="ListParagraph"/>
        <w:numPr>
          <w:ilvl w:val="0"/>
          <w:numId w:val="7"/>
        </w:numPr>
        <w:ind w:left="360"/>
        <w:rPr>
          <w:rFonts w:ascii="Times" w:hAnsi="Times"/>
        </w:rPr>
      </w:pPr>
      <w:r w:rsidRPr="00361A99">
        <w:rPr>
          <w:rFonts w:ascii="Times" w:hAnsi="Times"/>
        </w:rPr>
        <w:t>No support seeking;</w:t>
      </w:r>
    </w:p>
    <w:p w14:paraId="10B3B0ED" w14:textId="77777777" w:rsidR="00637511" w:rsidRDefault="00637511" w:rsidP="00637511">
      <w:pPr>
        <w:ind w:left="360"/>
        <w:rPr>
          <w:rFonts w:ascii="Times" w:hAnsi="Times"/>
        </w:rPr>
      </w:pPr>
      <w:r w:rsidRPr="00361A99">
        <w:rPr>
          <w:rFonts w:ascii="Times" w:hAnsi="Times"/>
        </w:rPr>
        <w:t xml:space="preserve">Participant does not mention how they feel about the study, no </w:t>
      </w:r>
      <w:r>
        <w:rPr>
          <w:rFonts w:ascii="Times" w:hAnsi="Times"/>
        </w:rPr>
        <w:t>indirect, direct, or mixed support seeking.</w:t>
      </w:r>
    </w:p>
    <w:p w14:paraId="58972D91" w14:textId="77777777" w:rsidR="00637511" w:rsidRPr="00361A99" w:rsidRDefault="00637511" w:rsidP="00637511">
      <w:pPr>
        <w:ind w:left="360"/>
        <w:rPr>
          <w:rFonts w:ascii="Times" w:hAnsi="Times"/>
        </w:rPr>
      </w:pPr>
    </w:p>
    <w:p w14:paraId="3ABBF9BB" w14:textId="77777777" w:rsidR="00637511" w:rsidRPr="00361A99" w:rsidRDefault="00637511" w:rsidP="00637511">
      <w:pPr>
        <w:pStyle w:val="ListParagraph"/>
        <w:numPr>
          <w:ilvl w:val="0"/>
          <w:numId w:val="7"/>
        </w:numPr>
        <w:ind w:left="360"/>
        <w:rPr>
          <w:rFonts w:ascii="Times" w:hAnsi="Times"/>
        </w:rPr>
      </w:pPr>
      <w:r w:rsidRPr="00361A99">
        <w:rPr>
          <w:rFonts w:ascii="Times" w:hAnsi="Times"/>
        </w:rPr>
        <w:t>Little support seeking;</w:t>
      </w:r>
    </w:p>
    <w:p w14:paraId="320DE9B2" w14:textId="3C5E9C7F" w:rsidR="00637511" w:rsidRDefault="00637511" w:rsidP="00637511">
      <w:pPr>
        <w:ind w:left="360"/>
        <w:rPr>
          <w:rFonts w:ascii="Times" w:hAnsi="Times"/>
        </w:rPr>
      </w:pPr>
      <w:r w:rsidRPr="00361A99">
        <w:rPr>
          <w:rFonts w:ascii="Times" w:hAnsi="Times"/>
        </w:rPr>
        <w:t>Participant is completely self-reliant; do not rely on partner to provide support on the upcoming task, (would be like an email that merely informs their partner about the task happening, or focus on their partner’s day instead of talking about their own task.)</w:t>
      </w:r>
    </w:p>
    <w:p w14:paraId="5ACB103A" w14:textId="77777777" w:rsidR="00637511" w:rsidRPr="00361A99" w:rsidRDefault="00637511" w:rsidP="00637511">
      <w:pPr>
        <w:ind w:left="360"/>
        <w:rPr>
          <w:rFonts w:ascii="Times" w:hAnsi="Times"/>
        </w:rPr>
      </w:pPr>
    </w:p>
    <w:p w14:paraId="3B3A749C" w14:textId="77777777" w:rsidR="00637511" w:rsidRPr="00361A99" w:rsidRDefault="00637511" w:rsidP="00637511">
      <w:pPr>
        <w:pStyle w:val="ListParagraph"/>
        <w:numPr>
          <w:ilvl w:val="0"/>
          <w:numId w:val="7"/>
        </w:numPr>
        <w:ind w:left="360"/>
        <w:rPr>
          <w:rFonts w:ascii="Times" w:hAnsi="Times"/>
        </w:rPr>
      </w:pPr>
      <w:r>
        <w:rPr>
          <w:rFonts w:ascii="Times" w:hAnsi="Times"/>
        </w:rPr>
        <w:t xml:space="preserve">Indirect </w:t>
      </w:r>
      <w:r w:rsidRPr="00361A99">
        <w:rPr>
          <w:rFonts w:ascii="Times" w:hAnsi="Times"/>
        </w:rPr>
        <w:t>support seeking;</w:t>
      </w:r>
    </w:p>
    <w:p w14:paraId="4C9861F5" w14:textId="77777777" w:rsidR="00637511" w:rsidRDefault="00637511" w:rsidP="00637511">
      <w:pPr>
        <w:ind w:left="360"/>
        <w:rPr>
          <w:rFonts w:ascii="Times" w:hAnsi="Times"/>
        </w:rPr>
      </w:pPr>
      <w:r w:rsidRPr="00361A99">
        <w:rPr>
          <w:rFonts w:ascii="Times" w:hAnsi="Times"/>
        </w:rPr>
        <w:t xml:space="preserve">Participant is mostly self-reliant, conveys </w:t>
      </w:r>
      <w:r>
        <w:rPr>
          <w:rFonts w:ascii="Times" w:hAnsi="Times"/>
        </w:rPr>
        <w:t>indirect</w:t>
      </w:r>
      <w:r w:rsidRPr="00361A99">
        <w:rPr>
          <w:rFonts w:ascii="Times" w:hAnsi="Times"/>
        </w:rPr>
        <w:t xml:space="preserve"> signs of seeking support.</w:t>
      </w:r>
    </w:p>
    <w:p w14:paraId="0CF2D351" w14:textId="77777777" w:rsidR="00637511" w:rsidRPr="00361A99" w:rsidRDefault="00637511" w:rsidP="00637511">
      <w:pPr>
        <w:ind w:left="360"/>
        <w:rPr>
          <w:rFonts w:ascii="Times" w:hAnsi="Times"/>
        </w:rPr>
      </w:pPr>
    </w:p>
    <w:p w14:paraId="5AA17FB3" w14:textId="77777777" w:rsidR="00637511" w:rsidRPr="00361A99" w:rsidRDefault="00637511" w:rsidP="00637511">
      <w:pPr>
        <w:pStyle w:val="ListParagraph"/>
        <w:numPr>
          <w:ilvl w:val="0"/>
          <w:numId w:val="7"/>
        </w:numPr>
        <w:ind w:left="360"/>
        <w:rPr>
          <w:rFonts w:ascii="Times" w:hAnsi="Times"/>
        </w:rPr>
      </w:pPr>
      <w:r>
        <w:rPr>
          <w:rFonts w:ascii="Times" w:hAnsi="Times"/>
        </w:rPr>
        <w:t>Mixed/weak request/strong indirect</w:t>
      </w:r>
      <w:r w:rsidRPr="00361A99">
        <w:rPr>
          <w:rFonts w:ascii="Times" w:hAnsi="Times"/>
        </w:rPr>
        <w:t xml:space="preserve"> support seeking;</w:t>
      </w:r>
    </w:p>
    <w:p w14:paraId="00ACD57D" w14:textId="77777777" w:rsidR="00637511" w:rsidRDefault="00637511" w:rsidP="00637511">
      <w:pPr>
        <w:ind w:left="360"/>
        <w:rPr>
          <w:rFonts w:ascii="Times" w:hAnsi="Times"/>
        </w:rPr>
      </w:pPr>
      <w:r>
        <w:rPr>
          <w:rFonts w:ascii="Times" w:hAnsi="Times"/>
        </w:rPr>
        <w:t>Participant sends out mixed signals of self-reliance and support seeking; or weak requests for support; or strong indirect support seeking.</w:t>
      </w:r>
    </w:p>
    <w:p w14:paraId="14A69639" w14:textId="77777777" w:rsidR="00637511" w:rsidRPr="00361A99" w:rsidRDefault="00637511" w:rsidP="00637511">
      <w:pPr>
        <w:ind w:left="360"/>
        <w:rPr>
          <w:rFonts w:ascii="Times" w:hAnsi="Times"/>
        </w:rPr>
      </w:pPr>
    </w:p>
    <w:p w14:paraId="0186DFA0" w14:textId="77777777" w:rsidR="00637511" w:rsidRPr="00361A99" w:rsidRDefault="00637511" w:rsidP="00637511">
      <w:pPr>
        <w:pStyle w:val="ListParagraph"/>
        <w:numPr>
          <w:ilvl w:val="0"/>
          <w:numId w:val="7"/>
        </w:numPr>
        <w:ind w:left="360"/>
        <w:rPr>
          <w:rFonts w:ascii="Times" w:hAnsi="Times"/>
        </w:rPr>
      </w:pPr>
      <w:r>
        <w:rPr>
          <w:rFonts w:ascii="Times" w:hAnsi="Times"/>
        </w:rPr>
        <w:t>Explicit</w:t>
      </w:r>
      <w:r w:rsidRPr="00361A99">
        <w:rPr>
          <w:rFonts w:ascii="Times" w:hAnsi="Times"/>
        </w:rPr>
        <w:t xml:space="preserve"> support seeking;</w:t>
      </w:r>
    </w:p>
    <w:p w14:paraId="2E3DADFB" w14:textId="77777777" w:rsidR="00637511" w:rsidRDefault="00637511" w:rsidP="00637511">
      <w:pPr>
        <w:ind w:left="360"/>
        <w:rPr>
          <w:rFonts w:ascii="Times" w:hAnsi="Times"/>
        </w:rPr>
      </w:pPr>
      <w:r w:rsidRPr="00361A99">
        <w:rPr>
          <w:rFonts w:ascii="Times" w:hAnsi="Times"/>
        </w:rPr>
        <w:t xml:space="preserve">Participant </w:t>
      </w:r>
      <w:r>
        <w:rPr>
          <w:rFonts w:ascii="Times" w:hAnsi="Times"/>
        </w:rPr>
        <w:t>explicitly relies</w:t>
      </w:r>
      <w:r w:rsidRPr="00361A99">
        <w:rPr>
          <w:rFonts w:ascii="Times" w:hAnsi="Times"/>
        </w:rPr>
        <w:t xml:space="preserve"> on their partner for support when thinking about the upcoming task</w:t>
      </w:r>
      <w:r>
        <w:rPr>
          <w:rFonts w:ascii="Times" w:hAnsi="Times"/>
        </w:rPr>
        <w:t>.</w:t>
      </w:r>
    </w:p>
    <w:p w14:paraId="0F4845A5" w14:textId="77777777" w:rsidR="00637511" w:rsidRPr="00361A99" w:rsidRDefault="00637511" w:rsidP="00637511">
      <w:pPr>
        <w:rPr>
          <w:rFonts w:ascii="Times" w:hAnsi="Times"/>
        </w:rPr>
      </w:pPr>
    </w:p>
    <w:p w14:paraId="62A492C2" w14:textId="77777777" w:rsidR="00637511" w:rsidRPr="00361A99" w:rsidRDefault="00637511" w:rsidP="00637511">
      <w:pPr>
        <w:pStyle w:val="ListParagraph"/>
        <w:widowControl w:val="0"/>
        <w:numPr>
          <w:ilvl w:val="0"/>
          <w:numId w:val="4"/>
        </w:numPr>
        <w:autoSpaceDE w:val="0"/>
        <w:autoSpaceDN w:val="0"/>
        <w:adjustRightInd w:val="0"/>
        <w:spacing w:after="240"/>
        <w:rPr>
          <w:rFonts w:ascii="Times" w:hAnsi="Times" w:cs="Helvetica Neue"/>
          <w:b/>
        </w:rPr>
      </w:pPr>
      <w:r>
        <w:rPr>
          <w:rFonts w:ascii="Times" w:hAnsi="Times" w:cs="Helvetica Neue"/>
          <w:b/>
          <w:highlight w:val="lightGray"/>
        </w:rPr>
        <w:br w:type="page"/>
      </w:r>
      <w:r w:rsidRPr="00361A99">
        <w:rPr>
          <w:rFonts w:ascii="Times" w:hAnsi="Times" w:cs="Helvetica Neue"/>
          <w:b/>
        </w:rPr>
        <w:t>Closeness towards partner / Affection.</w:t>
      </w:r>
    </w:p>
    <w:p w14:paraId="5E9F0D6E" w14:textId="77777777" w:rsidR="00637511" w:rsidRDefault="00637511" w:rsidP="00637511">
      <w:pPr>
        <w:widowControl w:val="0"/>
        <w:autoSpaceDE w:val="0"/>
        <w:autoSpaceDN w:val="0"/>
        <w:adjustRightInd w:val="0"/>
        <w:spacing w:after="240"/>
        <w:ind w:left="360"/>
        <w:rPr>
          <w:rFonts w:ascii="Times" w:hAnsi="Times"/>
        </w:rPr>
      </w:pPr>
      <w:r w:rsidRPr="00361A99">
        <w:rPr>
          <w:rFonts w:ascii="Times" w:hAnsi="Times"/>
        </w:rPr>
        <w:t>This code evaluates how much the participant shows affection or closeness towards their partner. This code measures a holistic tone for the email overall.</w:t>
      </w:r>
    </w:p>
    <w:p w14:paraId="16D31B2A" w14:textId="77777777" w:rsidR="00637511" w:rsidRDefault="00637511" w:rsidP="00637511">
      <w:pPr>
        <w:widowControl w:val="0"/>
        <w:autoSpaceDE w:val="0"/>
        <w:autoSpaceDN w:val="0"/>
        <w:adjustRightInd w:val="0"/>
        <w:spacing w:after="240"/>
        <w:ind w:left="360"/>
        <w:rPr>
          <w:rFonts w:ascii="Times" w:hAnsi="Times"/>
        </w:rPr>
      </w:pPr>
      <w:r>
        <w:rPr>
          <w:rFonts w:ascii="Times" w:hAnsi="Times"/>
        </w:rPr>
        <w:t>Direct signs of closeness:</w:t>
      </w:r>
    </w:p>
    <w:p w14:paraId="3BC5EACE" w14:textId="77777777" w:rsidR="00637511" w:rsidRPr="00361A99" w:rsidRDefault="00637511" w:rsidP="00637511">
      <w:pPr>
        <w:pStyle w:val="ListParagraph"/>
        <w:widowControl w:val="0"/>
        <w:numPr>
          <w:ilvl w:val="0"/>
          <w:numId w:val="6"/>
        </w:numPr>
        <w:autoSpaceDE w:val="0"/>
        <w:autoSpaceDN w:val="0"/>
        <w:adjustRightInd w:val="0"/>
        <w:spacing w:after="240"/>
        <w:rPr>
          <w:rFonts w:ascii="Times" w:hAnsi="Times"/>
        </w:rPr>
      </w:pPr>
      <w:r w:rsidRPr="00361A99">
        <w:rPr>
          <w:rFonts w:ascii="Times" w:hAnsi="Times"/>
        </w:rPr>
        <w:t>Expressing wa</w:t>
      </w:r>
      <w:r>
        <w:rPr>
          <w:rFonts w:ascii="Times" w:hAnsi="Times"/>
        </w:rPr>
        <w:t>rmth &amp; affection (</w:t>
      </w:r>
      <w:r w:rsidRPr="00361A99">
        <w:rPr>
          <w:rFonts w:ascii="Times" w:hAnsi="Times"/>
        </w:rPr>
        <w:t xml:space="preserve">nick names) </w:t>
      </w:r>
    </w:p>
    <w:p w14:paraId="32CDC4CB" w14:textId="77777777" w:rsidR="00637511" w:rsidRPr="00361A99" w:rsidRDefault="00637511" w:rsidP="00637511">
      <w:pPr>
        <w:pStyle w:val="ListParagraph"/>
        <w:widowControl w:val="0"/>
        <w:numPr>
          <w:ilvl w:val="0"/>
          <w:numId w:val="6"/>
        </w:numPr>
        <w:autoSpaceDE w:val="0"/>
        <w:autoSpaceDN w:val="0"/>
        <w:adjustRightInd w:val="0"/>
        <w:spacing w:after="240"/>
        <w:rPr>
          <w:rFonts w:ascii="Times" w:hAnsi="Times"/>
        </w:rPr>
      </w:pPr>
      <w:r w:rsidRPr="00361A99">
        <w:rPr>
          <w:rFonts w:ascii="Times" w:hAnsi="Times"/>
        </w:rPr>
        <w:t>Expressing positive regard towards partner (“I am not sure if I mentioned this before to you but you are very photogenic :)”)</w:t>
      </w:r>
    </w:p>
    <w:p w14:paraId="1B035F10" w14:textId="77777777" w:rsidR="00637511" w:rsidRPr="00361A99" w:rsidRDefault="00637511" w:rsidP="00637511">
      <w:pPr>
        <w:pStyle w:val="ListParagraph"/>
        <w:widowControl w:val="0"/>
        <w:numPr>
          <w:ilvl w:val="0"/>
          <w:numId w:val="6"/>
        </w:numPr>
        <w:autoSpaceDE w:val="0"/>
        <w:autoSpaceDN w:val="0"/>
        <w:adjustRightInd w:val="0"/>
        <w:spacing w:after="240"/>
        <w:rPr>
          <w:rFonts w:ascii="Times" w:hAnsi="Times" w:cs="Helvetica Neue"/>
        </w:rPr>
      </w:pPr>
      <w:r w:rsidRPr="00361A99">
        <w:rPr>
          <w:rFonts w:ascii="Times" w:hAnsi="Times" w:cs="Helvetica Neue"/>
        </w:rPr>
        <w:t>Expression of care for their partners (“I hope your exam went well!”)</w:t>
      </w:r>
    </w:p>
    <w:p w14:paraId="6B62AEF1" w14:textId="77777777" w:rsidR="00637511" w:rsidRPr="005F7C75" w:rsidRDefault="00637511" w:rsidP="00637511">
      <w:pPr>
        <w:pStyle w:val="ListParagraph"/>
        <w:widowControl w:val="0"/>
        <w:numPr>
          <w:ilvl w:val="0"/>
          <w:numId w:val="6"/>
        </w:numPr>
        <w:autoSpaceDE w:val="0"/>
        <w:autoSpaceDN w:val="0"/>
        <w:adjustRightInd w:val="0"/>
        <w:spacing w:after="240"/>
        <w:rPr>
          <w:rFonts w:ascii="Times" w:hAnsi="Times" w:cs="Helvetica Neue"/>
        </w:rPr>
      </w:pPr>
      <w:r w:rsidRPr="00361A99">
        <w:rPr>
          <w:rFonts w:ascii="Times" w:hAnsi="Times" w:cs="Helvetica Neue"/>
        </w:rPr>
        <w:t>Ending the email with something that connects with their partner</w:t>
      </w:r>
      <w:r w:rsidRPr="00361A99">
        <w:rPr>
          <w:rFonts w:ascii="Times" w:hAnsi="Times"/>
        </w:rPr>
        <w:t xml:space="preserve"> (“talk to you later”, “call you right after”)</w:t>
      </w:r>
    </w:p>
    <w:p w14:paraId="43DE545A" w14:textId="77777777" w:rsidR="00637511" w:rsidRPr="00B7642F" w:rsidRDefault="00637511" w:rsidP="00637511">
      <w:pPr>
        <w:pStyle w:val="ListParagraph"/>
        <w:widowControl w:val="0"/>
        <w:autoSpaceDE w:val="0"/>
        <w:autoSpaceDN w:val="0"/>
        <w:adjustRightInd w:val="0"/>
        <w:spacing w:after="240"/>
        <w:ind w:left="360"/>
        <w:rPr>
          <w:rFonts w:ascii="Times" w:hAnsi="Times"/>
        </w:rPr>
      </w:pPr>
      <w:r>
        <w:rPr>
          <w:rFonts w:ascii="Times" w:hAnsi="Times"/>
        </w:rPr>
        <w:t>Indirect signs:</w:t>
      </w:r>
    </w:p>
    <w:p w14:paraId="4356E3D3" w14:textId="77777777" w:rsidR="00637511" w:rsidRDefault="00637511" w:rsidP="00637511">
      <w:pPr>
        <w:pStyle w:val="ListParagraph"/>
        <w:widowControl w:val="0"/>
        <w:numPr>
          <w:ilvl w:val="0"/>
          <w:numId w:val="6"/>
        </w:numPr>
        <w:autoSpaceDE w:val="0"/>
        <w:autoSpaceDN w:val="0"/>
        <w:adjustRightInd w:val="0"/>
        <w:spacing w:after="240"/>
        <w:rPr>
          <w:rFonts w:ascii="Times" w:hAnsi="Times" w:cs="Helvetica Neue"/>
        </w:rPr>
      </w:pPr>
      <w:r w:rsidRPr="00361A99">
        <w:rPr>
          <w:rFonts w:ascii="Times" w:hAnsi="Times" w:cs="Helvetica Neue"/>
        </w:rPr>
        <w:t xml:space="preserve">Overall tone: formal </w:t>
      </w:r>
      <w:r>
        <w:rPr>
          <w:rFonts w:ascii="Times" w:hAnsi="Times" w:cs="Helvetica Neue"/>
        </w:rPr>
        <w:t xml:space="preserve">or casual </w:t>
      </w:r>
    </w:p>
    <w:p w14:paraId="776EFB67" w14:textId="77777777" w:rsidR="00637511" w:rsidRPr="00361A99" w:rsidRDefault="00637511" w:rsidP="00637511">
      <w:pPr>
        <w:pStyle w:val="ListParagraph"/>
        <w:widowControl w:val="0"/>
        <w:numPr>
          <w:ilvl w:val="0"/>
          <w:numId w:val="6"/>
        </w:numPr>
        <w:autoSpaceDE w:val="0"/>
        <w:autoSpaceDN w:val="0"/>
        <w:adjustRightInd w:val="0"/>
        <w:spacing w:after="240"/>
        <w:rPr>
          <w:rFonts w:ascii="Times" w:hAnsi="Times" w:cs="Helvetica Neue"/>
        </w:rPr>
      </w:pPr>
      <w:r w:rsidRPr="00361A99">
        <w:rPr>
          <w:rFonts w:ascii="Times" w:hAnsi="Times" w:cs="Helvetica Neue"/>
        </w:rPr>
        <w:t>emoji</w:t>
      </w:r>
      <w:r>
        <w:rPr>
          <w:rFonts w:ascii="Times" w:hAnsi="Times" w:cs="Helvetica Neue"/>
        </w:rPr>
        <w:t>s, using of exclamation points.</w:t>
      </w:r>
    </w:p>
    <w:p w14:paraId="2FB5093F" w14:textId="77777777" w:rsidR="00637511" w:rsidRPr="00361A99" w:rsidRDefault="00637511" w:rsidP="00637511">
      <w:pPr>
        <w:rPr>
          <w:rFonts w:ascii="Times" w:hAnsi="Times"/>
        </w:rPr>
      </w:pPr>
      <w:r w:rsidRPr="00361A99">
        <w:rPr>
          <w:rFonts w:ascii="Times" w:hAnsi="Times"/>
        </w:rPr>
        <w:t xml:space="preserve">1 – Minimal affection; </w:t>
      </w:r>
    </w:p>
    <w:p w14:paraId="4F3093FF" w14:textId="77777777" w:rsidR="00637511" w:rsidRDefault="00637511" w:rsidP="00637511">
      <w:pPr>
        <w:ind w:left="720"/>
        <w:rPr>
          <w:rFonts w:ascii="Times" w:hAnsi="Times"/>
        </w:rPr>
      </w:pPr>
      <w:r w:rsidRPr="00361A99">
        <w:rPr>
          <w:rFonts w:ascii="Times" w:hAnsi="Times"/>
        </w:rPr>
        <w:t>No sign or minimal signs for affection; participant describe the task objectively and write the email in a formal tone</w:t>
      </w:r>
      <w:r>
        <w:rPr>
          <w:rFonts w:ascii="Times" w:hAnsi="Times"/>
        </w:rPr>
        <w:t>.</w:t>
      </w:r>
    </w:p>
    <w:p w14:paraId="15AA7CE0" w14:textId="77777777" w:rsidR="00637511" w:rsidRPr="00361A99" w:rsidRDefault="00637511" w:rsidP="00637511">
      <w:pPr>
        <w:ind w:left="720"/>
        <w:rPr>
          <w:rFonts w:ascii="Times" w:hAnsi="Times"/>
        </w:rPr>
      </w:pPr>
    </w:p>
    <w:p w14:paraId="48854BAE" w14:textId="77777777" w:rsidR="00637511" w:rsidRDefault="00637511" w:rsidP="00637511">
      <w:pPr>
        <w:rPr>
          <w:rFonts w:ascii="Times" w:hAnsi="Times"/>
        </w:rPr>
      </w:pPr>
      <w:r>
        <w:rPr>
          <w:rFonts w:ascii="Times" w:hAnsi="Times"/>
        </w:rPr>
        <w:t>2</w:t>
      </w:r>
      <w:r w:rsidRPr="00361A99">
        <w:rPr>
          <w:rFonts w:ascii="Times" w:hAnsi="Times"/>
        </w:rPr>
        <w:t xml:space="preserve"> – A little affection </w:t>
      </w:r>
    </w:p>
    <w:p w14:paraId="3CB535CB" w14:textId="77777777" w:rsidR="00637511" w:rsidRDefault="00637511" w:rsidP="00637511">
      <w:pPr>
        <w:rPr>
          <w:rFonts w:ascii="Times" w:hAnsi="Times"/>
        </w:rPr>
      </w:pPr>
      <w:r>
        <w:rPr>
          <w:rFonts w:ascii="Times" w:hAnsi="Times"/>
        </w:rPr>
        <w:tab/>
        <w:t>Participant shows signs of indirect affection</w:t>
      </w:r>
    </w:p>
    <w:p w14:paraId="0EDD6F96" w14:textId="77777777" w:rsidR="00637511" w:rsidRPr="00361A99" w:rsidRDefault="00637511" w:rsidP="00637511">
      <w:pPr>
        <w:rPr>
          <w:rFonts w:ascii="Times" w:hAnsi="Times"/>
        </w:rPr>
      </w:pPr>
      <w:r>
        <w:rPr>
          <w:rFonts w:ascii="Times" w:hAnsi="Times"/>
        </w:rPr>
        <w:tab/>
      </w:r>
    </w:p>
    <w:p w14:paraId="600E81DE" w14:textId="77777777" w:rsidR="00637511" w:rsidRPr="00361A99" w:rsidRDefault="00637511" w:rsidP="00637511">
      <w:pPr>
        <w:rPr>
          <w:rFonts w:ascii="Times" w:hAnsi="Times"/>
        </w:rPr>
      </w:pPr>
      <w:r w:rsidRPr="00361A99">
        <w:rPr>
          <w:rFonts w:ascii="Times" w:hAnsi="Times"/>
        </w:rPr>
        <w:t xml:space="preserve">3 – Mixed/medium affection; </w:t>
      </w:r>
    </w:p>
    <w:p w14:paraId="2798FA37" w14:textId="77777777" w:rsidR="00637511" w:rsidRDefault="00637511" w:rsidP="00637511">
      <w:pPr>
        <w:ind w:left="720"/>
        <w:rPr>
          <w:rFonts w:ascii="Times" w:hAnsi="Times"/>
        </w:rPr>
      </w:pPr>
      <w:r w:rsidRPr="00361A99">
        <w:rPr>
          <w:rFonts w:ascii="Times" w:hAnsi="Times"/>
        </w:rPr>
        <w:t>Participant shows signs for affection but not clear, or shows mixed signals for affection and distance.</w:t>
      </w:r>
    </w:p>
    <w:p w14:paraId="32C3DE48" w14:textId="77777777" w:rsidR="00637511" w:rsidRPr="00361A99" w:rsidRDefault="00637511" w:rsidP="00637511">
      <w:pPr>
        <w:ind w:left="720"/>
        <w:rPr>
          <w:rFonts w:ascii="Times" w:hAnsi="Times"/>
        </w:rPr>
      </w:pPr>
    </w:p>
    <w:p w14:paraId="1F3342E1" w14:textId="77777777" w:rsidR="00637511" w:rsidRPr="00361A99" w:rsidRDefault="00637511" w:rsidP="00637511">
      <w:pPr>
        <w:rPr>
          <w:rFonts w:ascii="Times" w:hAnsi="Times"/>
        </w:rPr>
      </w:pPr>
      <w:r w:rsidRPr="00361A99">
        <w:rPr>
          <w:rFonts w:ascii="Times" w:hAnsi="Times"/>
        </w:rPr>
        <w:t xml:space="preserve">4 – Affectionate; </w:t>
      </w:r>
    </w:p>
    <w:p w14:paraId="0C997999" w14:textId="77777777" w:rsidR="00637511" w:rsidRDefault="00637511" w:rsidP="00637511">
      <w:pPr>
        <w:ind w:left="720"/>
        <w:rPr>
          <w:rFonts w:ascii="Times" w:hAnsi="Times"/>
        </w:rPr>
      </w:pPr>
      <w:r>
        <w:rPr>
          <w:rFonts w:ascii="Times" w:hAnsi="Times"/>
        </w:rPr>
        <w:t>Participant</w:t>
      </w:r>
      <w:r w:rsidRPr="00361A99">
        <w:rPr>
          <w:rFonts w:ascii="Times" w:hAnsi="Times"/>
        </w:rPr>
        <w:t xml:space="preserve"> explicitly express</w:t>
      </w:r>
      <w:r>
        <w:rPr>
          <w:rFonts w:ascii="Times" w:hAnsi="Times"/>
        </w:rPr>
        <w:t>es</w:t>
      </w:r>
      <w:r w:rsidRPr="00361A99">
        <w:rPr>
          <w:rFonts w:ascii="Times" w:hAnsi="Times"/>
        </w:rPr>
        <w:t xml:space="preserve"> their affection towards their partner</w:t>
      </w:r>
    </w:p>
    <w:p w14:paraId="76DA9D79" w14:textId="77777777" w:rsidR="00637511" w:rsidRPr="00361A99" w:rsidRDefault="00637511" w:rsidP="00637511">
      <w:pPr>
        <w:ind w:left="720"/>
        <w:rPr>
          <w:rFonts w:ascii="Times" w:hAnsi="Times"/>
        </w:rPr>
      </w:pPr>
    </w:p>
    <w:p w14:paraId="3BD82252" w14:textId="77777777" w:rsidR="00637511" w:rsidRPr="00361A99" w:rsidRDefault="00637511" w:rsidP="00637511">
      <w:pPr>
        <w:rPr>
          <w:rFonts w:ascii="Times" w:hAnsi="Times"/>
        </w:rPr>
      </w:pPr>
      <w:r w:rsidRPr="00361A99">
        <w:rPr>
          <w:rFonts w:ascii="Times" w:hAnsi="Times"/>
        </w:rPr>
        <w:t xml:space="preserve">5 – Very affectionate; </w:t>
      </w:r>
    </w:p>
    <w:p w14:paraId="6DA964E6" w14:textId="35331823" w:rsidR="00637511" w:rsidRDefault="00637511" w:rsidP="00637511">
      <w:pPr>
        <w:rPr>
          <w:rFonts w:ascii="Times" w:hAnsi="Times"/>
        </w:rPr>
      </w:pPr>
      <w:r>
        <w:rPr>
          <w:rFonts w:ascii="Times" w:hAnsi="Times"/>
        </w:rPr>
        <w:tab/>
        <w:t xml:space="preserve">Participant has explicit statement of affection (doesn’t necessarily have to be “I love </w:t>
      </w:r>
      <w:r>
        <w:rPr>
          <w:rFonts w:ascii="Times" w:hAnsi="Times"/>
        </w:rPr>
        <w:tab/>
        <w:t>you”, but should be emotionally equivalent)</w:t>
      </w:r>
    </w:p>
    <w:p w14:paraId="1690C5D7" w14:textId="77777777" w:rsidR="00637511" w:rsidRPr="00344469" w:rsidRDefault="00637511" w:rsidP="00637511">
      <w:pPr>
        <w:ind w:left="720"/>
        <w:rPr>
          <w:rFonts w:ascii="Times" w:hAnsi="Times"/>
        </w:rPr>
      </w:pPr>
    </w:p>
    <w:p w14:paraId="4B028D5D" w14:textId="77777777" w:rsidR="00637511" w:rsidRPr="00344469" w:rsidRDefault="00637511" w:rsidP="00637511">
      <w:pPr>
        <w:ind w:left="720"/>
        <w:rPr>
          <w:rFonts w:ascii="Times" w:hAnsi="Times"/>
        </w:rPr>
      </w:pPr>
    </w:p>
    <w:p w14:paraId="71B7CB7B" w14:textId="664E5DE6" w:rsidR="005E3A3D" w:rsidRPr="0075147A" w:rsidRDefault="005E3A3D" w:rsidP="0075147A">
      <w:pPr>
        <w:jc w:val="center"/>
        <w:rPr>
          <w:rFonts w:ascii="Times New Roman" w:hAnsi="Times New Roman" w:cs="Times New Roman"/>
          <w:b/>
        </w:rPr>
      </w:pPr>
      <w:r>
        <w:rPr>
          <w:rFonts w:ascii="Times New Roman" w:hAnsi="Times New Roman" w:cs="Times New Roman"/>
          <w:b/>
        </w:rPr>
        <w:t>Supplemental Results</w:t>
      </w:r>
    </w:p>
    <w:p w14:paraId="70C0D518" w14:textId="32C3AEB2" w:rsidR="0075147A" w:rsidRDefault="0075147A" w:rsidP="00B212FA">
      <w:pPr>
        <w:rPr>
          <w:rFonts w:ascii="Times New Roman" w:hAnsi="Times New Roman" w:cs="Times New Roman"/>
        </w:rPr>
      </w:pPr>
      <w:r>
        <w:rPr>
          <w:rFonts w:ascii="Times New Roman" w:hAnsi="Times New Roman" w:cs="Times New Roman"/>
        </w:rPr>
        <w:tab/>
      </w:r>
    </w:p>
    <w:p w14:paraId="1F50ECC2" w14:textId="3D014FD2" w:rsidR="0075147A" w:rsidRDefault="0075147A" w:rsidP="00B212FA">
      <w:pPr>
        <w:rPr>
          <w:rFonts w:ascii="Times New Roman" w:hAnsi="Times New Roman" w:cs="Times New Roman"/>
        </w:rPr>
      </w:pPr>
      <w:r>
        <w:rPr>
          <w:rFonts w:ascii="Times New Roman" w:hAnsi="Times New Roman" w:cs="Times New Roman"/>
        </w:rPr>
        <w:tab/>
        <w:t>Tables S</w:t>
      </w:r>
      <w:r w:rsidR="007E0611">
        <w:rPr>
          <w:rFonts w:ascii="Times New Roman" w:hAnsi="Times New Roman" w:cs="Times New Roman"/>
        </w:rPr>
        <w:t>4</w:t>
      </w:r>
      <w:r>
        <w:rPr>
          <w:rFonts w:ascii="Times New Roman" w:hAnsi="Times New Roman" w:cs="Times New Roman"/>
        </w:rPr>
        <w:t xml:space="preserve"> and S</w:t>
      </w:r>
      <w:r w:rsidR="007E0611">
        <w:rPr>
          <w:rFonts w:ascii="Times New Roman" w:hAnsi="Times New Roman" w:cs="Times New Roman"/>
        </w:rPr>
        <w:t>5</w:t>
      </w:r>
      <w:r>
        <w:rPr>
          <w:rFonts w:ascii="Times New Roman" w:hAnsi="Times New Roman" w:cs="Times New Roman"/>
        </w:rPr>
        <w:t xml:space="preserve"> provide descriptive statistics for the main variables in Study </w:t>
      </w:r>
      <w:r w:rsidR="00637511">
        <w:rPr>
          <w:rFonts w:ascii="Times New Roman" w:hAnsi="Times New Roman" w:cs="Times New Roman"/>
        </w:rPr>
        <w:t>2</w:t>
      </w:r>
      <w:r>
        <w:rPr>
          <w:rFonts w:ascii="Times New Roman" w:hAnsi="Times New Roman" w:cs="Times New Roman"/>
        </w:rPr>
        <w:t>.</w:t>
      </w:r>
    </w:p>
    <w:p w14:paraId="1811C0ED" w14:textId="77777777" w:rsidR="0075147A" w:rsidRDefault="0075147A" w:rsidP="00B212FA">
      <w:pPr>
        <w:rPr>
          <w:rFonts w:ascii="Times New Roman" w:hAnsi="Times New Roman" w:cs="Times New Roman"/>
        </w:rPr>
      </w:pPr>
    </w:p>
    <w:p w14:paraId="15C8BAA9" w14:textId="259BE18C" w:rsidR="0075147A" w:rsidRPr="00307F23" w:rsidRDefault="0075147A" w:rsidP="0075147A">
      <w:pPr>
        <w:jc w:val="center"/>
        <w:rPr>
          <w:rFonts w:ascii="Times" w:hAnsi="Times"/>
        </w:rPr>
      </w:pPr>
      <w:r w:rsidRPr="00307F23">
        <w:rPr>
          <w:rFonts w:ascii="Times" w:hAnsi="Times"/>
        </w:rPr>
        <w:t>Table S</w:t>
      </w:r>
      <w:r w:rsidR="007E0611">
        <w:rPr>
          <w:rFonts w:ascii="Times" w:hAnsi="Times"/>
        </w:rPr>
        <w:t>4</w:t>
      </w:r>
    </w:p>
    <w:p w14:paraId="50AD9DAA" w14:textId="77777777" w:rsidR="0075147A" w:rsidRPr="00307F23" w:rsidRDefault="0075147A" w:rsidP="0075147A">
      <w:pPr>
        <w:jc w:val="center"/>
        <w:rPr>
          <w:rFonts w:ascii="Times" w:hAnsi="Times"/>
        </w:rPr>
      </w:pPr>
    </w:p>
    <w:p w14:paraId="2F866C68" w14:textId="77777777" w:rsidR="0075147A" w:rsidRPr="00307F23" w:rsidRDefault="0075147A" w:rsidP="0075147A">
      <w:pPr>
        <w:jc w:val="center"/>
        <w:rPr>
          <w:rFonts w:ascii="Times" w:hAnsi="Times"/>
        </w:rPr>
      </w:pPr>
      <w:r w:rsidRPr="00307F23">
        <w:rPr>
          <w:rFonts w:ascii="Times" w:hAnsi="Times"/>
        </w:rPr>
        <w:t xml:space="preserve"> Descriptive Statistics for LIWC Analysis</w:t>
      </w:r>
    </w:p>
    <w:p w14:paraId="52F9AFF7" w14:textId="77777777" w:rsidR="0075147A" w:rsidRPr="00DC567C" w:rsidRDefault="0075147A" w:rsidP="0075147A">
      <w:pPr>
        <w:jc w:val="center"/>
        <w:rPr>
          <w:rFonts w:ascii="Times" w:hAnsi="Times"/>
          <w:i/>
        </w:rPr>
      </w:pPr>
    </w:p>
    <w:tbl>
      <w:tblPr>
        <w:tblW w:w="8388" w:type="dxa"/>
        <w:tblInd w:w="403" w:type="dxa"/>
        <w:tblBorders>
          <w:top w:val="single" w:sz="4" w:space="0" w:color="auto"/>
          <w:bottom w:val="single" w:sz="4" w:space="0" w:color="auto"/>
        </w:tblBorders>
        <w:tblLayout w:type="fixed"/>
        <w:tblLook w:val="04A0" w:firstRow="1" w:lastRow="0" w:firstColumn="1" w:lastColumn="0" w:noHBand="0" w:noVBand="1"/>
      </w:tblPr>
      <w:tblGrid>
        <w:gridCol w:w="3020"/>
        <w:gridCol w:w="760"/>
        <w:gridCol w:w="720"/>
        <w:gridCol w:w="810"/>
        <w:gridCol w:w="900"/>
        <w:gridCol w:w="720"/>
        <w:gridCol w:w="732"/>
        <w:gridCol w:w="726"/>
      </w:tblGrid>
      <w:tr w:rsidR="001B13BD" w:rsidRPr="00357604" w14:paraId="74CB8384" w14:textId="77777777" w:rsidTr="007F6E4E">
        <w:trPr>
          <w:trHeight w:val="391"/>
        </w:trPr>
        <w:tc>
          <w:tcPr>
            <w:tcW w:w="3020" w:type="dxa"/>
            <w:vMerge w:val="restart"/>
            <w:tcBorders>
              <w:top w:val="single" w:sz="4" w:space="0" w:color="auto"/>
              <w:left w:val="single" w:sz="4" w:space="0" w:color="auto"/>
            </w:tcBorders>
            <w:shd w:val="clear" w:color="auto" w:fill="auto"/>
            <w:noWrap/>
            <w:vAlign w:val="center"/>
            <w:hideMark/>
          </w:tcPr>
          <w:p w14:paraId="4FE07CEF" w14:textId="77777777" w:rsidR="001B13BD" w:rsidRPr="001A2EC1" w:rsidRDefault="001B13BD" w:rsidP="00842A51">
            <w:pPr>
              <w:ind w:hanging="3"/>
              <w:rPr>
                <w:rFonts w:ascii="Times" w:eastAsia="Times New Roman" w:hAnsi="Times" w:cs="Times New Roman"/>
                <w:color w:val="000000"/>
              </w:rPr>
            </w:pPr>
          </w:p>
        </w:tc>
        <w:tc>
          <w:tcPr>
            <w:tcW w:w="1480" w:type="dxa"/>
            <w:gridSpan w:val="2"/>
            <w:tcBorders>
              <w:top w:val="single" w:sz="4" w:space="0" w:color="auto"/>
              <w:bottom w:val="nil"/>
            </w:tcBorders>
            <w:shd w:val="clear" w:color="auto" w:fill="auto"/>
            <w:noWrap/>
            <w:vAlign w:val="center"/>
            <w:hideMark/>
          </w:tcPr>
          <w:p w14:paraId="7225AD5F" w14:textId="195D7209" w:rsidR="001B13BD" w:rsidRPr="001767DE" w:rsidRDefault="001B13BD" w:rsidP="00842A51">
            <w:pPr>
              <w:jc w:val="center"/>
              <w:rPr>
                <w:rFonts w:ascii="Times" w:eastAsia="Times New Roman" w:hAnsi="Times" w:cs="Times New Roman"/>
                <w:color w:val="000000"/>
              </w:rPr>
            </w:pPr>
            <w:r w:rsidRPr="001767DE">
              <w:rPr>
                <w:rFonts w:ascii="Times" w:eastAsia="Times New Roman" w:hAnsi="Times" w:cs="Times New Roman"/>
                <w:color w:val="000000"/>
              </w:rPr>
              <w:t>M</w:t>
            </w:r>
            <w:r>
              <w:rPr>
                <w:rFonts w:ascii="Times" w:eastAsia="Times New Roman" w:hAnsi="Times" w:cs="Times New Roman"/>
                <w:color w:val="000000"/>
              </w:rPr>
              <w:t>en</w:t>
            </w:r>
          </w:p>
        </w:tc>
        <w:tc>
          <w:tcPr>
            <w:tcW w:w="1710" w:type="dxa"/>
            <w:gridSpan w:val="2"/>
            <w:tcBorders>
              <w:top w:val="single" w:sz="4" w:space="0" w:color="auto"/>
              <w:bottom w:val="nil"/>
            </w:tcBorders>
            <w:shd w:val="clear" w:color="auto" w:fill="auto"/>
            <w:noWrap/>
            <w:vAlign w:val="center"/>
            <w:hideMark/>
          </w:tcPr>
          <w:p w14:paraId="2A78F978" w14:textId="7D09D2BC" w:rsidR="001B13BD" w:rsidRPr="006B4C4F" w:rsidRDefault="001B13BD" w:rsidP="00842A51">
            <w:pPr>
              <w:jc w:val="center"/>
              <w:rPr>
                <w:rFonts w:ascii="Times" w:eastAsia="Times New Roman" w:hAnsi="Times" w:cs="Times New Roman"/>
                <w:color w:val="000000"/>
              </w:rPr>
            </w:pPr>
            <w:r>
              <w:rPr>
                <w:rFonts w:ascii="Times" w:eastAsia="Times New Roman" w:hAnsi="Times" w:cs="Times New Roman"/>
                <w:color w:val="000000"/>
              </w:rPr>
              <w:t>Women</w:t>
            </w:r>
          </w:p>
        </w:tc>
        <w:tc>
          <w:tcPr>
            <w:tcW w:w="720" w:type="dxa"/>
            <w:vMerge w:val="restart"/>
            <w:tcBorders>
              <w:top w:val="single" w:sz="4" w:space="0" w:color="auto"/>
              <w:right w:val="single" w:sz="4" w:space="0" w:color="auto"/>
            </w:tcBorders>
            <w:vAlign w:val="center"/>
          </w:tcPr>
          <w:p w14:paraId="4B2DBCC6" w14:textId="6A051B3E" w:rsidR="001B13BD" w:rsidRPr="0097691D" w:rsidRDefault="001B13BD" w:rsidP="00880105">
            <w:pPr>
              <w:jc w:val="center"/>
              <w:rPr>
                <w:rFonts w:ascii="Times" w:eastAsia="Times New Roman" w:hAnsi="Times" w:cs="Times New Roman"/>
                <w:color w:val="000000"/>
              </w:rPr>
            </w:pPr>
            <w:r w:rsidRPr="008513C9">
              <w:rPr>
                <w:rFonts w:ascii="Times" w:hAnsi="Times"/>
                <w:i/>
              </w:rPr>
              <w:t>t</w:t>
            </w:r>
          </w:p>
        </w:tc>
        <w:tc>
          <w:tcPr>
            <w:tcW w:w="1458" w:type="dxa"/>
            <w:gridSpan w:val="2"/>
            <w:tcBorders>
              <w:top w:val="single" w:sz="4" w:space="0" w:color="auto"/>
              <w:left w:val="single" w:sz="4" w:space="0" w:color="auto"/>
              <w:bottom w:val="nil"/>
              <w:right w:val="single" w:sz="4" w:space="0" w:color="auto"/>
            </w:tcBorders>
            <w:vAlign w:val="center"/>
          </w:tcPr>
          <w:p w14:paraId="7E07300E" w14:textId="2BF0AD1B" w:rsidR="001B13BD" w:rsidRPr="0097691D" w:rsidRDefault="001B13BD" w:rsidP="00842A51">
            <w:pPr>
              <w:jc w:val="center"/>
              <w:rPr>
                <w:rFonts w:ascii="Times" w:eastAsia="Times New Roman" w:hAnsi="Times" w:cs="Times New Roman"/>
                <w:color w:val="000000"/>
              </w:rPr>
            </w:pPr>
            <w:r w:rsidRPr="0097691D">
              <w:rPr>
                <w:rFonts w:ascii="Times" w:eastAsia="Times New Roman" w:hAnsi="Times" w:cs="Times New Roman"/>
                <w:color w:val="000000"/>
              </w:rPr>
              <w:t>Range</w:t>
            </w:r>
          </w:p>
        </w:tc>
      </w:tr>
      <w:tr w:rsidR="001B13BD" w:rsidRPr="00357604" w14:paraId="54539A0F" w14:textId="77777777" w:rsidTr="007F6E4E">
        <w:trPr>
          <w:trHeight w:val="391"/>
        </w:trPr>
        <w:tc>
          <w:tcPr>
            <w:tcW w:w="3020" w:type="dxa"/>
            <w:vMerge/>
            <w:tcBorders>
              <w:left w:val="single" w:sz="4" w:space="0" w:color="auto"/>
              <w:bottom w:val="single" w:sz="4" w:space="0" w:color="auto"/>
            </w:tcBorders>
            <w:shd w:val="clear" w:color="auto" w:fill="auto"/>
            <w:noWrap/>
            <w:vAlign w:val="center"/>
          </w:tcPr>
          <w:p w14:paraId="3E8157AA" w14:textId="77777777" w:rsidR="001B13BD" w:rsidRPr="00357604" w:rsidRDefault="001B13BD" w:rsidP="00842A51">
            <w:pPr>
              <w:ind w:hanging="3"/>
              <w:rPr>
                <w:rFonts w:ascii="Times" w:eastAsia="Times New Roman" w:hAnsi="Times" w:cs="Times New Roman"/>
                <w:color w:val="000000"/>
              </w:rPr>
            </w:pPr>
          </w:p>
        </w:tc>
        <w:tc>
          <w:tcPr>
            <w:tcW w:w="760" w:type="dxa"/>
            <w:tcBorders>
              <w:top w:val="nil"/>
              <w:bottom w:val="single" w:sz="4" w:space="0" w:color="auto"/>
            </w:tcBorders>
            <w:shd w:val="clear" w:color="auto" w:fill="auto"/>
            <w:noWrap/>
            <w:vAlign w:val="center"/>
          </w:tcPr>
          <w:p w14:paraId="61873B38" w14:textId="48A9EBC0" w:rsidR="001B13BD" w:rsidRPr="00323732" w:rsidRDefault="001B13BD" w:rsidP="00842A51">
            <w:pPr>
              <w:jc w:val="center"/>
              <w:rPr>
                <w:rFonts w:ascii="Times" w:eastAsia="Times New Roman" w:hAnsi="Times" w:cs="Times New Roman"/>
                <w:i/>
                <w:color w:val="000000"/>
              </w:rPr>
            </w:pPr>
            <w:r>
              <w:rPr>
                <w:rFonts w:ascii="Times" w:eastAsia="Times New Roman" w:hAnsi="Times" w:cs="Times New Roman"/>
                <w:i/>
                <w:color w:val="000000"/>
              </w:rPr>
              <w:t>M</w:t>
            </w:r>
          </w:p>
        </w:tc>
        <w:tc>
          <w:tcPr>
            <w:tcW w:w="720" w:type="dxa"/>
            <w:tcBorders>
              <w:top w:val="nil"/>
              <w:bottom w:val="single" w:sz="4" w:space="0" w:color="auto"/>
            </w:tcBorders>
            <w:shd w:val="clear" w:color="auto" w:fill="auto"/>
            <w:vAlign w:val="center"/>
          </w:tcPr>
          <w:p w14:paraId="030CE037" w14:textId="73CA4435" w:rsidR="001B13BD" w:rsidRPr="00323732" w:rsidRDefault="001B13BD" w:rsidP="00842A51">
            <w:pPr>
              <w:jc w:val="center"/>
              <w:rPr>
                <w:rFonts w:ascii="Times" w:eastAsia="Times New Roman" w:hAnsi="Times" w:cs="Times New Roman"/>
                <w:i/>
                <w:color w:val="000000"/>
              </w:rPr>
            </w:pPr>
            <w:r w:rsidRPr="00323732">
              <w:rPr>
                <w:rFonts w:ascii="Times" w:eastAsia="Times New Roman" w:hAnsi="Times" w:cs="Times New Roman"/>
                <w:i/>
                <w:color w:val="000000"/>
              </w:rPr>
              <w:t>SD</w:t>
            </w:r>
          </w:p>
        </w:tc>
        <w:tc>
          <w:tcPr>
            <w:tcW w:w="810" w:type="dxa"/>
            <w:tcBorders>
              <w:top w:val="nil"/>
              <w:bottom w:val="single" w:sz="4" w:space="0" w:color="auto"/>
            </w:tcBorders>
            <w:shd w:val="clear" w:color="auto" w:fill="auto"/>
            <w:noWrap/>
            <w:vAlign w:val="center"/>
          </w:tcPr>
          <w:p w14:paraId="4B63202A" w14:textId="0B70ED8D" w:rsidR="001B13BD" w:rsidRPr="00323732" w:rsidRDefault="001B13BD" w:rsidP="00842A51">
            <w:pPr>
              <w:jc w:val="center"/>
              <w:rPr>
                <w:rFonts w:ascii="Times" w:eastAsia="Times New Roman" w:hAnsi="Times" w:cs="Times New Roman"/>
                <w:i/>
                <w:color w:val="000000"/>
              </w:rPr>
            </w:pPr>
            <w:r>
              <w:rPr>
                <w:rFonts w:ascii="Times" w:eastAsia="Times New Roman" w:hAnsi="Times" w:cs="Times New Roman"/>
                <w:i/>
                <w:color w:val="000000"/>
              </w:rPr>
              <w:t>M</w:t>
            </w:r>
          </w:p>
        </w:tc>
        <w:tc>
          <w:tcPr>
            <w:tcW w:w="900" w:type="dxa"/>
            <w:tcBorders>
              <w:top w:val="nil"/>
              <w:bottom w:val="single" w:sz="4" w:space="0" w:color="auto"/>
            </w:tcBorders>
            <w:shd w:val="clear" w:color="auto" w:fill="auto"/>
            <w:vAlign w:val="center"/>
          </w:tcPr>
          <w:p w14:paraId="20024E16" w14:textId="410EBBDB" w:rsidR="001B13BD" w:rsidRPr="00323732" w:rsidRDefault="001B13BD" w:rsidP="00842A51">
            <w:pPr>
              <w:jc w:val="center"/>
              <w:rPr>
                <w:rFonts w:ascii="Times" w:eastAsia="Times New Roman" w:hAnsi="Times" w:cs="Times New Roman"/>
                <w:i/>
                <w:color w:val="000000"/>
              </w:rPr>
            </w:pPr>
            <w:r w:rsidRPr="00323732">
              <w:rPr>
                <w:rFonts w:ascii="Times" w:eastAsia="Times New Roman" w:hAnsi="Times" w:cs="Times New Roman"/>
                <w:i/>
                <w:color w:val="000000"/>
              </w:rPr>
              <w:t>SD</w:t>
            </w:r>
          </w:p>
        </w:tc>
        <w:tc>
          <w:tcPr>
            <w:tcW w:w="720" w:type="dxa"/>
            <w:vMerge/>
            <w:tcBorders>
              <w:bottom w:val="single" w:sz="4" w:space="0" w:color="auto"/>
              <w:right w:val="single" w:sz="4" w:space="0" w:color="auto"/>
            </w:tcBorders>
          </w:tcPr>
          <w:p w14:paraId="597973F1" w14:textId="72C5F98B" w:rsidR="001B13BD" w:rsidRPr="006652F3" w:rsidRDefault="001B13BD" w:rsidP="00323732">
            <w:pPr>
              <w:jc w:val="center"/>
              <w:rPr>
                <w:rFonts w:ascii="Times" w:eastAsia="Times New Roman" w:hAnsi="Times" w:cs="Times New Roman"/>
                <w:color w:val="000000"/>
              </w:rPr>
            </w:pPr>
          </w:p>
        </w:tc>
        <w:tc>
          <w:tcPr>
            <w:tcW w:w="732" w:type="dxa"/>
            <w:tcBorders>
              <w:top w:val="nil"/>
              <w:left w:val="single" w:sz="4" w:space="0" w:color="auto"/>
              <w:bottom w:val="single" w:sz="4" w:space="0" w:color="auto"/>
            </w:tcBorders>
            <w:vAlign w:val="center"/>
          </w:tcPr>
          <w:p w14:paraId="137A6D00" w14:textId="34AFDB36" w:rsidR="001B13BD" w:rsidRPr="006652F3" w:rsidRDefault="001B13BD" w:rsidP="00842A51">
            <w:pPr>
              <w:jc w:val="center"/>
              <w:rPr>
                <w:rFonts w:ascii="Times" w:eastAsia="Times New Roman" w:hAnsi="Times" w:cs="Times New Roman"/>
                <w:color w:val="000000"/>
              </w:rPr>
            </w:pPr>
            <w:r w:rsidRPr="006652F3">
              <w:rPr>
                <w:rFonts w:ascii="Times" w:eastAsia="Times New Roman" w:hAnsi="Times" w:cs="Times New Roman"/>
                <w:color w:val="000000"/>
              </w:rPr>
              <w:t>Low</w:t>
            </w:r>
          </w:p>
        </w:tc>
        <w:tc>
          <w:tcPr>
            <w:tcW w:w="726" w:type="dxa"/>
            <w:tcBorders>
              <w:top w:val="nil"/>
              <w:bottom w:val="single" w:sz="4" w:space="0" w:color="auto"/>
              <w:right w:val="single" w:sz="4" w:space="0" w:color="auto"/>
            </w:tcBorders>
            <w:vAlign w:val="center"/>
          </w:tcPr>
          <w:p w14:paraId="5AB45CA9" w14:textId="77777777" w:rsidR="001B13BD" w:rsidRPr="00A75537" w:rsidRDefault="001B13BD" w:rsidP="00842A51">
            <w:pPr>
              <w:jc w:val="center"/>
              <w:rPr>
                <w:rFonts w:ascii="Times" w:eastAsia="Times New Roman" w:hAnsi="Times" w:cs="Times New Roman"/>
                <w:color w:val="000000"/>
              </w:rPr>
            </w:pPr>
            <w:r w:rsidRPr="00A75537">
              <w:rPr>
                <w:rFonts w:ascii="Times" w:eastAsia="Times New Roman" w:hAnsi="Times" w:cs="Times New Roman"/>
                <w:color w:val="000000"/>
              </w:rPr>
              <w:t>High</w:t>
            </w:r>
          </w:p>
        </w:tc>
      </w:tr>
      <w:tr w:rsidR="00323732" w:rsidRPr="00357604" w14:paraId="0CB58BF7" w14:textId="77777777" w:rsidTr="007F6E4E">
        <w:trPr>
          <w:trHeight w:val="417"/>
        </w:trPr>
        <w:tc>
          <w:tcPr>
            <w:tcW w:w="3020" w:type="dxa"/>
            <w:tcBorders>
              <w:top w:val="single" w:sz="4" w:space="0" w:color="auto"/>
              <w:left w:val="single" w:sz="4" w:space="0" w:color="auto"/>
            </w:tcBorders>
            <w:shd w:val="clear" w:color="auto" w:fill="auto"/>
            <w:noWrap/>
            <w:vAlign w:val="center"/>
            <w:hideMark/>
          </w:tcPr>
          <w:p w14:paraId="264A030C" w14:textId="77777777" w:rsidR="00323732" w:rsidRPr="0014183D" w:rsidRDefault="00323732" w:rsidP="00842A51">
            <w:pPr>
              <w:ind w:hanging="3"/>
              <w:rPr>
                <w:rFonts w:ascii="Times" w:eastAsia="Times New Roman" w:hAnsi="Times" w:cs="Times New Roman"/>
                <w:color w:val="000000"/>
              </w:rPr>
            </w:pPr>
            <w:r w:rsidRPr="00357604">
              <w:rPr>
                <w:rFonts w:ascii="Times" w:eastAsia="Times New Roman" w:hAnsi="Times" w:cs="Times New Roman"/>
                <w:color w:val="000000"/>
              </w:rPr>
              <w:t>Word count</w:t>
            </w:r>
          </w:p>
        </w:tc>
        <w:tc>
          <w:tcPr>
            <w:tcW w:w="760" w:type="dxa"/>
            <w:tcBorders>
              <w:top w:val="single" w:sz="4" w:space="0" w:color="auto"/>
              <w:bottom w:val="nil"/>
            </w:tcBorders>
            <w:shd w:val="clear" w:color="auto" w:fill="auto"/>
            <w:noWrap/>
            <w:vAlign w:val="center"/>
            <w:hideMark/>
          </w:tcPr>
          <w:p w14:paraId="01C82924" w14:textId="262BA290" w:rsidR="00323732" w:rsidRPr="00012F04" w:rsidRDefault="00323732" w:rsidP="00323732">
            <w:pPr>
              <w:jc w:val="center"/>
              <w:rPr>
                <w:rFonts w:ascii="Times" w:eastAsia="Times New Roman" w:hAnsi="Times" w:cs="Times New Roman"/>
                <w:color w:val="000000"/>
              </w:rPr>
            </w:pPr>
            <w:r>
              <w:rPr>
                <w:rFonts w:ascii="Times" w:eastAsia="Times New Roman" w:hAnsi="Times" w:cs="Times New Roman"/>
                <w:color w:val="000000"/>
              </w:rPr>
              <w:t>124.1</w:t>
            </w:r>
          </w:p>
        </w:tc>
        <w:tc>
          <w:tcPr>
            <w:tcW w:w="720" w:type="dxa"/>
            <w:tcBorders>
              <w:top w:val="single" w:sz="4" w:space="0" w:color="auto"/>
              <w:bottom w:val="nil"/>
            </w:tcBorders>
            <w:shd w:val="clear" w:color="auto" w:fill="auto"/>
            <w:vAlign w:val="center"/>
          </w:tcPr>
          <w:p w14:paraId="0063B5C9" w14:textId="7308393D" w:rsidR="00323732" w:rsidRPr="00012F04" w:rsidRDefault="00323732" w:rsidP="00323732">
            <w:pPr>
              <w:jc w:val="center"/>
              <w:rPr>
                <w:rFonts w:ascii="Times" w:eastAsia="Times New Roman" w:hAnsi="Times" w:cs="Times New Roman"/>
                <w:color w:val="000000"/>
              </w:rPr>
            </w:pPr>
            <w:r>
              <w:rPr>
                <w:rFonts w:ascii="Times" w:eastAsia="Times New Roman" w:hAnsi="Times" w:cs="Times New Roman"/>
                <w:color w:val="000000"/>
              </w:rPr>
              <w:t>64.4</w:t>
            </w:r>
          </w:p>
        </w:tc>
        <w:tc>
          <w:tcPr>
            <w:tcW w:w="810" w:type="dxa"/>
            <w:tcBorders>
              <w:top w:val="single" w:sz="4" w:space="0" w:color="auto"/>
              <w:bottom w:val="nil"/>
            </w:tcBorders>
            <w:shd w:val="clear" w:color="auto" w:fill="auto"/>
            <w:noWrap/>
            <w:vAlign w:val="center"/>
            <w:hideMark/>
          </w:tcPr>
          <w:p w14:paraId="6F05919B" w14:textId="1D88CB94" w:rsidR="00323732" w:rsidRPr="006652F3" w:rsidRDefault="00323732" w:rsidP="00323732">
            <w:pPr>
              <w:jc w:val="center"/>
              <w:rPr>
                <w:rFonts w:ascii="Times" w:eastAsia="Times New Roman" w:hAnsi="Times" w:cs="Times New Roman"/>
                <w:color w:val="000000"/>
              </w:rPr>
            </w:pPr>
            <w:r>
              <w:rPr>
                <w:rFonts w:ascii="Times" w:eastAsia="Times New Roman" w:hAnsi="Times" w:cs="Times New Roman"/>
                <w:color w:val="000000"/>
              </w:rPr>
              <w:t>120.4</w:t>
            </w:r>
          </w:p>
        </w:tc>
        <w:tc>
          <w:tcPr>
            <w:tcW w:w="900" w:type="dxa"/>
            <w:tcBorders>
              <w:top w:val="single" w:sz="4" w:space="0" w:color="auto"/>
              <w:bottom w:val="nil"/>
            </w:tcBorders>
            <w:shd w:val="clear" w:color="auto" w:fill="auto"/>
            <w:vAlign w:val="center"/>
          </w:tcPr>
          <w:p w14:paraId="0C418C02" w14:textId="23F6AE54" w:rsidR="00323732" w:rsidRPr="006652F3" w:rsidRDefault="00323732" w:rsidP="00323732">
            <w:pPr>
              <w:jc w:val="center"/>
              <w:rPr>
                <w:rFonts w:ascii="Times" w:eastAsia="Times New Roman" w:hAnsi="Times" w:cs="Times New Roman"/>
                <w:color w:val="000000"/>
              </w:rPr>
            </w:pPr>
            <w:r>
              <w:rPr>
                <w:rFonts w:ascii="Times" w:eastAsia="Times New Roman" w:hAnsi="Times" w:cs="Times New Roman"/>
                <w:color w:val="000000"/>
              </w:rPr>
              <w:t>61.6</w:t>
            </w:r>
          </w:p>
        </w:tc>
        <w:tc>
          <w:tcPr>
            <w:tcW w:w="720" w:type="dxa"/>
            <w:tcBorders>
              <w:top w:val="single" w:sz="4" w:space="0" w:color="auto"/>
              <w:right w:val="single" w:sz="4" w:space="0" w:color="auto"/>
            </w:tcBorders>
            <w:vAlign w:val="center"/>
          </w:tcPr>
          <w:p w14:paraId="7A6CB5FE" w14:textId="0C043CB1" w:rsidR="00323732" w:rsidRPr="00A75537" w:rsidRDefault="00323732" w:rsidP="00323732">
            <w:pPr>
              <w:jc w:val="center"/>
              <w:rPr>
                <w:rFonts w:ascii="Times" w:eastAsia="Times New Roman" w:hAnsi="Times" w:cs="Times New Roman"/>
                <w:color w:val="000000"/>
              </w:rPr>
            </w:pPr>
            <w:r>
              <w:rPr>
                <w:rFonts w:ascii="Times" w:eastAsia="Times New Roman" w:hAnsi="Times" w:cs="Times New Roman"/>
                <w:color w:val="000000"/>
              </w:rPr>
              <w:t>0.29</w:t>
            </w:r>
          </w:p>
        </w:tc>
        <w:tc>
          <w:tcPr>
            <w:tcW w:w="732" w:type="dxa"/>
            <w:tcBorders>
              <w:top w:val="single" w:sz="4" w:space="0" w:color="auto"/>
              <w:left w:val="single" w:sz="4" w:space="0" w:color="auto"/>
            </w:tcBorders>
            <w:vAlign w:val="center"/>
          </w:tcPr>
          <w:p w14:paraId="49A4CDBE" w14:textId="6B46501E" w:rsidR="00323732" w:rsidRPr="00A75537" w:rsidRDefault="000D355A" w:rsidP="00323732">
            <w:pPr>
              <w:jc w:val="center"/>
              <w:rPr>
                <w:rFonts w:ascii="Times" w:eastAsia="Times New Roman" w:hAnsi="Times" w:cs="Times New Roman"/>
                <w:color w:val="000000"/>
              </w:rPr>
            </w:pPr>
            <w:r>
              <w:rPr>
                <w:rFonts w:ascii="Times" w:eastAsia="Times New Roman" w:hAnsi="Times" w:cs="Times New Roman"/>
                <w:color w:val="000000"/>
              </w:rPr>
              <w:t>1</w:t>
            </w:r>
            <w:r w:rsidR="00323732" w:rsidRPr="00A75537">
              <w:rPr>
                <w:rFonts w:ascii="Times" w:eastAsia="Times New Roman" w:hAnsi="Times" w:cs="Times New Roman"/>
                <w:color w:val="000000"/>
              </w:rPr>
              <w:t>5</w:t>
            </w:r>
          </w:p>
        </w:tc>
        <w:tc>
          <w:tcPr>
            <w:tcW w:w="726" w:type="dxa"/>
            <w:tcBorders>
              <w:top w:val="single" w:sz="4" w:space="0" w:color="auto"/>
              <w:right w:val="single" w:sz="4" w:space="0" w:color="auto"/>
            </w:tcBorders>
            <w:vAlign w:val="center"/>
          </w:tcPr>
          <w:p w14:paraId="5275CFE6" w14:textId="77777777" w:rsidR="00323732" w:rsidRPr="00DC567C" w:rsidRDefault="00323732" w:rsidP="00323732">
            <w:pPr>
              <w:jc w:val="center"/>
              <w:rPr>
                <w:rFonts w:ascii="Times" w:eastAsia="Times New Roman" w:hAnsi="Times" w:cs="Times New Roman"/>
                <w:color w:val="000000"/>
              </w:rPr>
            </w:pPr>
            <w:r w:rsidRPr="00DC567C">
              <w:rPr>
                <w:rFonts w:ascii="Times" w:eastAsia="Times New Roman" w:hAnsi="Times" w:cs="Times New Roman"/>
                <w:color w:val="000000"/>
              </w:rPr>
              <w:t>468</w:t>
            </w:r>
          </w:p>
        </w:tc>
      </w:tr>
      <w:tr w:rsidR="00323732" w:rsidRPr="00357604" w14:paraId="38C7D5B6" w14:textId="77777777" w:rsidTr="007F6E4E">
        <w:trPr>
          <w:trHeight w:val="417"/>
        </w:trPr>
        <w:tc>
          <w:tcPr>
            <w:tcW w:w="3020" w:type="dxa"/>
            <w:tcBorders>
              <w:left w:val="single" w:sz="4" w:space="0" w:color="auto"/>
            </w:tcBorders>
            <w:shd w:val="clear" w:color="auto" w:fill="auto"/>
            <w:noWrap/>
            <w:vAlign w:val="center"/>
            <w:hideMark/>
          </w:tcPr>
          <w:p w14:paraId="2BC73B4E" w14:textId="77777777" w:rsidR="00323732" w:rsidRPr="0014183D" w:rsidRDefault="00323732" w:rsidP="00842A51">
            <w:pPr>
              <w:ind w:hanging="3"/>
              <w:rPr>
                <w:rFonts w:ascii="Times" w:eastAsia="Times New Roman" w:hAnsi="Times" w:cs="Times New Roman"/>
                <w:color w:val="000000"/>
              </w:rPr>
            </w:pPr>
            <w:r w:rsidRPr="00357604">
              <w:rPr>
                <w:rFonts w:ascii="Times" w:eastAsia="Times New Roman" w:hAnsi="Times" w:cs="Times New Roman"/>
                <w:color w:val="000000"/>
              </w:rPr>
              <w:t>Negative emotion words (%)</w:t>
            </w:r>
          </w:p>
        </w:tc>
        <w:tc>
          <w:tcPr>
            <w:tcW w:w="760" w:type="dxa"/>
            <w:tcBorders>
              <w:top w:val="nil"/>
            </w:tcBorders>
            <w:shd w:val="clear" w:color="auto" w:fill="auto"/>
            <w:noWrap/>
            <w:vAlign w:val="center"/>
            <w:hideMark/>
          </w:tcPr>
          <w:p w14:paraId="2F39A01E" w14:textId="776B3B6B" w:rsidR="00323732" w:rsidRPr="00012F04" w:rsidRDefault="00323732" w:rsidP="00323732">
            <w:pPr>
              <w:jc w:val="center"/>
              <w:rPr>
                <w:rFonts w:ascii="Times" w:eastAsia="Times New Roman" w:hAnsi="Times" w:cs="Times New Roman"/>
                <w:color w:val="000000"/>
              </w:rPr>
            </w:pPr>
            <w:r>
              <w:rPr>
                <w:rFonts w:ascii="Times" w:eastAsia="Times New Roman" w:hAnsi="Times" w:cs="Times New Roman"/>
                <w:color w:val="000000"/>
              </w:rPr>
              <w:t>1.88</w:t>
            </w:r>
          </w:p>
        </w:tc>
        <w:tc>
          <w:tcPr>
            <w:tcW w:w="720" w:type="dxa"/>
            <w:tcBorders>
              <w:top w:val="nil"/>
            </w:tcBorders>
            <w:shd w:val="clear" w:color="auto" w:fill="auto"/>
            <w:vAlign w:val="center"/>
          </w:tcPr>
          <w:p w14:paraId="153AD822" w14:textId="67D36DF5" w:rsidR="00323732" w:rsidRPr="00012F04" w:rsidRDefault="00323732" w:rsidP="00323732">
            <w:pPr>
              <w:jc w:val="center"/>
              <w:rPr>
                <w:rFonts w:ascii="Times" w:eastAsia="Times New Roman" w:hAnsi="Times" w:cs="Times New Roman"/>
                <w:color w:val="000000"/>
              </w:rPr>
            </w:pPr>
            <w:r>
              <w:rPr>
                <w:rFonts w:ascii="Times" w:eastAsia="Times New Roman" w:hAnsi="Times" w:cs="Times New Roman"/>
                <w:color w:val="000000"/>
              </w:rPr>
              <w:t>1.22</w:t>
            </w:r>
          </w:p>
        </w:tc>
        <w:tc>
          <w:tcPr>
            <w:tcW w:w="810" w:type="dxa"/>
            <w:tcBorders>
              <w:top w:val="nil"/>
            </w:tcBorders>
            <w:shd w:val="clear" w:color="auto" w:fill="auto"/>
            <w:noWrap/>
            <w:vAlign w:val="center"/>
            <w:hideMark/>
          </w:tcPr>
          <w:p w14:paraId="1E67F9E7" w14:textId="352E3409" w:rsidR="00323732" w:rsidRPr="006652F3" w:rsidRDefault="00323732" w:rsidP="00323732">
            <w:pPr>
              <w:jc w:val="center"/>
              <w:rPr>
                <w:rFonts w:ascii="Times" w:eastAsia="Times New Roman" w:hAnsi="Times" w:cs="Times New Roman"/>
                <w:color w:val="000000"/>
              </w:rPr>
            </w:pPr>
            <w:r>
              <w:rPr>
                <w:rFonts w:ascii="Times" w:eastAsia="Times New Roman" w:hAnsi="Times" w:cs="Times New Roman"/>
                <w:color w:val="000000"/>
              </w:rPr>
              <w:t>1.91</w:t>
            </w:r>
          </w:p>
        </w:tc>
        <w:tc>
          <w:tcPr>
            <w:tcW w:w="900" w:type="dxa"/>
            <w:tcBorders>
              <w:top w:val="nil"/>
            </w:tcBorders>
            <w:shd w:val="clear" w:color="auto" w:fill="auto"/>
            <w:vAlign w:val="center"/>
          </w:tcPr>
          <w:p w14:paraId="0D825E0E" w14:textId="488F038D" w:rsidR="00323732" w:rsidRPr="006652F3" w:rsidRDefault="00323732" w:rsidP="00323732">
            <w:pPr>
              <w:jc w:val="center"/>
              <w:rPr>
                <w:rFonts w:ascii="Times" w:eastAsia="Times New Roman" w:hAnsi="Times" w:cs="Times New Roman"/>
                <w:color w:val="000000"/>
              </w:rPr>
            </w:pPr>
            <w:r>
              <w:rPr>
                <w:rFonts w:ascii="Times" w:eastAsia="Times New Roman" w:hAnsi="Times" w:cs="Times New Roman"/>
                <w:color w:val="000000"/>
              </w:rPr>
              <w:t>1.13</w:t>
            </w:r>
          </w:p>
        </w:tc>
        <w:tc>
          <w:tcPr>
            <w:tcW w:w="720" w:type="dxa"/>
            <w:tcBorders>
              <w:right w:val="single" w:sz="4" w:space="0" w:color="auto"/>
            </w:tcBorders>
            <w:vAlign w:val="center"/>
          </w:tcPr>
          <w:p w14:paraId="7D68C2AB" w14:textId="0DED19D3" w:rsidR="00323732" w:rsidRPr="00A75537" w:rsidRDefault="00323732" w:rsidP="00323732">
            <w:pPr>
              <w:jc w:val="center"/>
              <w:rPr>
                <w:rFonts w:ascii="Times" w:eastAsia="Times New Roman" w:hAnsi="Times" w:cs="Times New Roman"/>
                <w:color w:val="000000"/>
              </w:rPr>
            </w:pPr>
            <w:r>
              <w:rPr>
                <w:rFonts w:ascii="Times" w:eastAsia="Times New Roman" w:hAnsi="Times" w:cs="Times New Roman"/>
                <w:color w:val="000000"/>
              </w:rPr>
              <w:t>0.90</w:t>
            </w:r>
          </w:p>
        </w:tc>
        <w:tc>
          <w:tcPr>
            <w:tcW w:w="732" w:type="dxa"/>
            <w:tcBorders>
              <w:left w:val="single" w:sz="4" w:space="0" w:color="auto"/>
            </w:tcBorders>
            <w:vAlign w:val="center"/>
          </w:tcPr>
          <w:p w14:paraId="5D5F006C" w14:textId="378ED406" w:rsidR="00323732" w:rsidRPr="00A75537" w:rsidRDefault="00323732" w:rsidP="00323732">
            <w:pPr>
              <w:jc w:val="center"/>
              <w:rPr>
                <w:rFonts w:ascii="Times" w:eastAsia="Times New Roman" w:hAnsi="Times" w:cs="Times New Roman"/>
                <w:color w:val="000000"/>
              </w:rPr>
            </w:pPr>
            <w:r w:rsidRPr="00A75537">
              <w:rPr>
                <w:rFonts w:ascii="Times" w:eastAsia="Times New Roman" w:hAnsi="Times" w:cs="Times New Roman"/>
                <w:color w:val="000000"/>
              </w:rPr>
              <w:t>0</w:t>
            </w:r>
          </w:p>
        </w:tc>
        <w:tc>
          <w:tcPr>
            <w:tcW w:w="726" w:type="dxa"/>
            <w:tcBorders>
              <w:right w:val="single" w:sz="4" w:space="0" w:color="auto"/>
            </w:tcBorders>
            <w:vAlign w:val="center"/>
          </w:tcPr>
          <w:p w14:paraId="20A01810" w14:textId="77777777" w:rsidR="00323732" w:rsidRPr="00DC567C" w:rsidRDefault="00323732" w:rsidP="00323732">
            <w:pPr>
              <w:jc w:val="center"/>
              <w:rPr>
                <w:rFonts w:ascii="Times" w:eastAsia="Times New Roman" w:hAnsi="Times" w:cs="Times New Roman"/>
                <w:color w:val="000000"/>
              </w:rPr>
            </w:pPr>
            <w:r w:rsidRPr="00DC567C">
              <w:rPr>
                <w:rFonts w:ascii="Times" w:eastAsia="Times New Roman" w:hAnsi="Times" w:cs="Times New Roman"/>
                <w:color w:val="000000"/>
              </w:rPr>
              <w:t>5.77</w:t>
            </w:r>
          </w:p>
        </w:tc>
      </w:tr>
      <w:tr w:rsidR="00323732" w:rsidRPr="00357604" w14:paraId="10E34B7B" w14:textId="77777777" w:rsidTr="007F6E4E">
        <w:trPr>
          <w:trHeight w:val="417"/>
        </w:trPr>
        <w:tc>
          <w:tcPr>
            <w:tcW w:w="3020" w:type="dxa"/>
            <w:tcBorders>
              <w:left w:val="single" w:sz="4" w:space="0" w:color="auto"/>
            </w:tcBorders>
            <w:shd w:val="clear" w:color="auto" w:fill="auto"/>
            <w:noWrap/>
            <w:vAlign w:val="center"/>
            <w:hideMark/>
          </w:tcPr>
          <w:p w14:paraId="655E6DEC" w14:textId="77777777" w:rsidR="00323732" w:rsidRPr="0014183D" w:rsidRDefault="00323732" w:rsidP="00842A51">
            <w:pPr>
              <w:ind w:hanging="3"/>
              <w:rPr>
                <w:rFonts w:ascii="Times" w:eastAsia="Times New Roman" w:hAnsi="Times" w:cs="Times New Roman"/>
                <w:color w:val="000000"/>
              </w:rPr>
            </w:pPr>
            <w:r w:rsidRPr="00357604">
              <w:rPr>
                <w:rFonts w:ascii="Times" w:eastAsia="Times New Roman" w:hAnsi="Times" w:cs="Times New Roman"/>
                <w:color w:val="000000"/>
              </w:rPr>
              <w:t>Anxiety words (%)</w:t>
            </w:r>
          </w:p>
        </w:tc>
        <w:tc>
          <w:tcPr>
            <w:tcW w:w="760" w:type="dxa"/>
            <w:shd w:val="clear" w:color="auto" w:fill="auto"/>
            <w:noWrap/>
            <w:vAlign w:val="center"/>
            <w:hideMark/>
          </w:tcPr>
          <w:p w14:paraId="6A96322A" w14:textId="31882099" w:rsidR="00323732" w:rsidRPr="00012F04" w:rsidRDefault="00323732" w:rsidP="00323732">
            <w:pPr>
              <w:jc w:val="center"/>
              <w:rPr>
                <w:rFonts w:ascii="Times" w:eastAsia="Times New Roman" w:hAnsi="Times" w:cs="Times New Roman"/>
                <w:color w:val="000000"/>
              </w:rPr>
            </w:pPr>
            <w:r>
              <w:rPr>
                <w:rFonts w:ascii="Times" w:eastAsia="Times New Roman" w:hAnsi="Times" w:cs="Times New Roman"/>
                <w:color w:val="000000"/>
              </w:rPr>
              <w:t>.37</w:t>
            </w:r>
          </w:p>
        </w:tc>
        <w:tc>
          <w:tcPr>
            <w:tcW w:w="720" w:type="dxa"/>
            <w:shd w:val="clear" w:color="auto" w:fill="auto"/>
            <w:vAlign w:val="center"/>
          </w:tcPr>
          <w:p w14:paraId="72ABE986" w14:textId="4E576865" w:rsidR="00323732" w:rsidRPr="00012F04" w:rsidRDefault="00323732" w:rsidP="00323732">
            <w:pPr>
              <w:jc w:val="center"/>
              <w:rPr>
                <w:rFonts w:ascii="Times" w:eastAsia="Times New Roman" w:hAnsi="Times" w:cs="Times New Roman"/>
                <w:color w:val="000000"/>
              </w:rPr>
            </w:pPr>
            <w:r>
              <w:rPr>
                <w:rFonts w:ascii="Times" w:eastAsia="Times New Roman" w:hAnsi="Times" w:cs="Times New Roman"/>
                <w:color w:val="000000"/>
              </w:rPr>
              <w:t>.74</w:t>
            </w:r>
          </w:p>
        </w:tc>
        <w:tc>
          <w:tcPr>
            <w:tcW w:w="810" w:type="dxa"/>
            <w:shd w:val="clear" w:color="auto" w:fill="auto"/>
            <w:noWrap/>
            <w:vAlign w:val="center"/>
            <w:hideMark/>
          </w:tcPr>
          <w:p w14:paraId="21AE098C" w14:textId="0A4CCA3B" w:rsidR="00323732" w:rsidRPr="006652F3" w:rsidRDefault="00323732" w:rsidP="00323732">
            <w:pPr>
              <w:jc w:val="center"/>
              <w:rPr>
                <w:rFonts w:ascii="Times" w:eastAsia="Times New Roman" w:hAnsi="Times" w:cs="Times New Roman"/>
                <w:color w:val="000000"/>
              </w:rPr>
            </w:pPr>
            <w:r>
              <w:rPr>
                <w:rFonts w:ascii="Times" w:eastAsia="Times New Roman" w:hAnsi="Times" w:cs="Times New Roman"/>
                <w:color w:val="000000"/>
              </w:rPr>
              <w:t>.53</w:t>
            </w:r>
          </w:p>
        </w:tc>
        <w:tc>
          <w:tcPr>
            <w:tcW w:w="900" w:type="dxa"/>
            <w:shd w:val="clear" w:color="auto" w:fill="auto"/>
            <w:vAlign w:val="center"/>
          </w:tcPr>
          <w:p w14:paraId="482A9E02" w14:textId="3EF6DD40" w:rsidR="00323732" w:rsidRPr="006652F3" w:rsidRDefault="00323732" w:rsidP="00323732">
            <w:pPr>
              <w:jc w:val="center"/>
              <w:rPr>
                <w:rFonts w:ascii="Times" w:eastAsia="Times New Roman" w:hAnsi="Times" w:cs="Times New Roman"/>
                <w:color w:val="000000"/>
              </w:rPr>
            </w:pPr>
            <w:r>
              <w:rPr>
                <w:rFonts w:ascii="Times" w:eastAsia="Times New Roman" w:hAnsi="Times" w:cs="Times New Roman"/>
                <w:color w:val="000000"/>
              </w:rPr>
              <w:t>.64</w:t>
            </w:r>
          </w:p>
        </w:tc>
        <w:tc>
          <w:tcPr>
            <w:tcW w:w="720" w:type="dxa"/>
            <w:tcBorders>
              <w:right w:val="single" w:sz="4" w:space="0" w:color="auto"/>
            </w:tcBorders>
            <w:vAlign w:val="center"/>
          </w:tcPr>
          <w:p w14:paraId="3D95B3C5" w14:textId="5C047CEE" w:rsidR="00323732" w:rsidRPr="00A75537" w:rsidRDefault="00323732" w:rsidP="00323732">
            <w:pPr>
              <w:jc w:val="center"/>
              <w:rPr>
                <w:rFonts w:ascii="Times" w:eastAsia="Times New Roman" w:hAnsi="Times" w:cs="Times New Roman"/>
                <w:color w:val="000000"/>
              </w:rPr>
            </w:pPr>
            <w:r>
              <w:rPr>
                <w:rFonts w:ascii="Times" w:eastAsia="Times New Roman" w:hAnsi="Times" w:cs="Times New Roman"/>
                <w:color w:val="000000"/>
              </w:rPr>
              <w:t>-1.14</w:t>
            </w:r>
          </w:p>
        </w:tc>
        <w:tc>
          <w:tcPr>
            <w:tcW w:w="732" w:type="dxa"/>
            <w:tcBorders>
              <w:left w:val="single" w:sz="4" w:space="0" w:color="auto"/>
            </w:tcBorders>
            <w:vAlign w:val="center"/>
          </w:tcPr>
          <w:p w14:paraId="25FC94F6" w14:textId="370107D1" w:rsidR="00323732" w:rsidRPr="00A75537" w:rsidRDefault="00323732" w:rsidP="00323732">
            <w:pPr>
              <w:jc w:val="center"/>
              <w:rPr>
                <w:rFonts w:ascii="Times" w:eastAsia="Times New Roman" w:hAnsi="Times" w:cs="Times New Roman"/>
                <w:color w:val="000000"/>
              </w:rPr>
            </w:pPr>
            <w:r w:rsidRPr="00A75537">
              <w:rPr>
                <w:rFonts w:ascii="Times" w:eastAsia="Times New Roman" w:hAnsi="Times" w:cs="Times New Roman"/>
                <w:color w:val="000000"/>
              </w:rPr>
              <w:t>0</w:t>
            </w:r>
          </w:p>
        </w:tc>
        <w:tc>
          <w:tcPr>
            <w:tcW w:w="726" w:type="dxa"/>
            <w:tcBorders>
              <w:right w:val="single" w:sz="4" w:space="0" w:color="auto"/>
            </w:tcBorders>
            <w:vAlign w:val="center"/>
          </w:tcPr>
          <w:p w14:paraId="65EB59DC" w14:textId="77777777" w:rsidR="00323732" w:rsidRPr="00DC567C" w:rsidRDefault="00323732" w:rsidP="00323732">
            <w:pPr>
              <w:jc w:val="center"/>
              <w:rPr>
                <w:rFonts w:ascii="Times" w:eastAsia="Times New Roman" w:hAnsi="Times" w:cs="Times New Roman"/>
                <w:color w:val="000000"/>
              </w:rPr>
            </w:pPr>
            <w:r w:rsidRPr="00DC567C">
              <w:rPr>
                <w:rFonts w:ascii="Times" w:eastAsia="Times New Roman" w:hAnsi="Times" w:cs="Times New Roman"/>
                <w:color w:val="000000"/>
              </w:rPr>
              <w:t>3.00</w:t>
            </w:r>
          </w:p>
        </w:tc>
      </w:tr>
      <w:tr w:rsidR="00323732" w:rsidRPr="00357604" w14:paraId="62E61AE4" w14:textId="77777777" w:rsidTr="007F6E4E">
        <w:trPr>
          <w:trHeight w:val="417"/>
        </w:trPr>
        <w:tc>
          <w:tcPr>
            <w:tcW w:w="3020" w:type="dxa"/>
            <w:tcBorders>
              <w:left w:val="single" w:sz="4" w:space="0" w:color="auto"/>
            </w:tcBorders>
            <w:shd w:val="clear" w:color="auto" w:fill="auto"/>
            <w:noWrap/>
            <w:vAlign w:val="center"/>
          </w:tcPr>
          <w:p w14:paraId="0DFE5B07" w14:textId="4B9E1652" w:rsidR="00323732" w:rsidRPr="00357604" w:rsidRDefault="00323732" w:rsidP="00842A51">
            <w:pPr>
              <w:ind w:hanging="3"/>
              <w:rPr>
                <w:rFonts w:ascii="Times" w:eastAsia="Times New Roman" w:hAnsi="Times" w:cs="Times New Roman"/>
                <w:color w:val="000000"/>
              </w:rPr>
            </w:pPr>
            <w:r w:rsidRPr="00357604">
              <w:rPr>
                <w:rFonts w:ascii="Times" w:eastAsia="Times New Roman" w:hAnsi="Times" w:cs="Times New Roman"/>
                <w:color w:val="000000"/>
              </w:rPr>
              <w:t>Anger words (%)</w:t>
            </w:r>
          </w:p>
        </w:tc>
        <w:tc>
          <w:tcPr>
            <w:tcW w:w="760" w:type="dxa"/>
            <w:shd w:val="clear" w:color="auto" w:fill="auto"/>
            <w:noWrap/>
            <w:vAlign w:val="center"/>
          </w:tcPr>
          <w:p w14:paraId="71F6DCCE" w14:textId="1F92B359" w:rsidR="00323732" w:rsidRPr="00012F04" w:rsidRDefault="00323732" w:rsidP="00323732">
            <w:pPr>
              <w:jc w:val="center"/>
              <w:rPr>
                <w:rFonts w:ascii="Times" w:eastAsia="Times New Roman" w:hAnsi="Times" w:cs="Times New Roman"/>
                <w:color w:val="000000"/>
              </w:rPr>
            </w:pPr>
            <w:r>
              <w:rPr>
                <w:rFonts w:ascii="Times" w:eastAsia="Times New Roman" w:hAnsi="Times" w:cs="Times New Roman"/>
                <w:color w:val="000000"/>
              </w:rPr>
              <w:t>.16</w:t>
            </w:r>
          </w:p>
        </w:tc>
        <w:tc>
          <w:tcPr>
            <w:tcW w:w="720" w:type="dxa"/>
            <w:shd w:val="clear" w:color="auto" w:fill="auto"/>
            <w:vAlign w:val="center"/>
          </w:tcPr>
          <w:p w14:paraId="2681ACB2" w14:textId="59F721AA" w:rsidR="00323732" w:rsidRPr="00012F04" w:rsidRDefault="00323732" w:rsidP="00323732">
            <w:pPr>
              <w:jc w:val="center"/>
              <w:rPr>
                <w:rFonts w:ascii="Times" w:eastAsia="Times New Roman" w:hAnsi="Times" w:cs="Times New Roman"/>
                <w:color w:val="000000"/>
              </w:rPr>
            </w:pPr>
            <w:r>
              <w:rPr>
                <w:rFonts w:ascii="Times" w:eastAsia="Times New Roman" w:hAnsi="Times" w:cs="Times New Roman"/>
                <w:color w:val="000000"/>
              </w:rPr>
              <w:t>.52</w:t>
            </w:r>
          </w:p>
        </w:tc>
        <w:tc>
          <w:tcPr>
            <w:tcW w:w="810" w:type="dxa"/>
            <w:shd w:val="clear" w:color="auto" w:fill="auto"/>
            <w:noWrap/>
            <w:vAlign w:val="center"/>
          </w:tcPr>
          <w:p w14:paraId="57CAE4D5" w14:textId="78D369C5" w:rsidR="00323732" w:rsidRPr="006652F3" w:rsidRDefault="00323732" w:rsidP="00323732">
            <w:pPr>
              <w:jc w:val="center"/>
              <w:rPr>
                <w:rFonts w:ascii="Times" w:eastAsia="Times New Roman" w:hAnsi="Times" w:cs="Times New Roman"/>
                <w:color w:val="000000"/>
              </w:rPr>
            </w:pPr>
            <w:r>
              <w:rPr>
                <w:rFonts w:ascii="Times" w:eastAsia="Times New Roman" w:hAnsi="Times" w:cs="Times New Roman"/>
                <w:color w:val="000000"/>
              </w:rPr>
              <w:t>.08</w:t>
            </w:r>
          </w:p>
        </w:tc>
        <w:tc>
          <w:tcPr>
            <w:tcW w:w="900" w:type="dxa"/>
            <w:shd w:val="clear" w:color="auto" w:fill="auto"/>
            <w:vAlign w:val="center"/>
          </w:tcPr>
          <w:p w14:paraId="1DB993C0" w14:textId="618DA3CC" w:rsidR="00323732" w:rsidRPr="006652F3" w:rsidRDefault="00323732" w:rsidP="00323732">
            <w:pPr>
              <w:jc w:val="center"/>
              <w:rPr>
                <w:rFonts w:ascii="Times" w:eastAsia="Times New Roman" w:hAnsi="Times" w:cs="Times New Roman"/>
                <w:color w:val="000000"/>
              </w:rPr>
            </w:pPr>
            <w:r>
              <w:rPr>
                <w:rFonts w:ascii="Times" w:eastAsia="Times New Roman" w:hAnsi="Times" w:cs="Times New Roman"/>
                <w:color w:val="000000"/>
              </w:rPr>
              <w:t>.27</w:t>
            </w:r>
          </w:p>
        </w:tc>
        <w:tc>
          <w:tcPr>
            <w:tcW w:w="720" w:type="dxa"/>
            <w:tcBorders>
              <w:right w:val="single" w:sz="4" w:space="0" w:color="auto"/>
            </w:tcBorders>
            <w:vAlign w:val="center"/>
          </w:tcPr>
          <w:p w14:paraId="2D8B3524" w14:textId="3339A907" w:rsidR="00323732" w:rsidRPr="00A75537" w:rsidRDefault="00323732" w:rsidP="00323732">
            <w:pPr>
              <w:jc w:val="center"/>
              <w:rPr>
                <w:rFonts w:ascii="Times" w:eastAsia="Times New Roman" w:hAnsi="Times" w:cs="Times New Roman"/>
                <w:color w:val="000000"/>
              </w:rPr>
            </w:pPr>
            <w:r>
              <w:rPr>
                <w:rFonts w:ascii="Times" w:eastAsia="Times New Roman" w:hAnsi="Times" w:cs="Times New Roman"/>
                <w:color w:val="000000"/>
              </w:rPr>
              <w:t>1.26</w:t>
            </w:r>
          </w:p>
        </w:tc>
        <w:tc>
          <w:tcPr>
            <w:tcW w:w="732" w:type="dxa"/>
            <w:tcBorders>
              <w:left w:val="single" w:sz="4" w:space="0" w:color="auto"/>
            </w:tcBorders>
            <w:vAlign w:val="center"/>
          </w:tcPr>
          <w:p w14:paraId="7365F474" w14:textId="331E540D" w:rsidR="00323732" w:rsidRPr="00A75537" w:rsidRDefault="00323732" w:rsidP="00323732">
            <w:pPr>
              <w:jc w:val="center"/>
              <w:rPr>
                <w:rFonts w:ascii="Times" w:eastAsia="Times New Roman" w:hAnsi="Times" w:cs="Times New Roman"/>
                <w:color w:val="000000"/>
              </w:rPr>
            </w:pPr>
            <w:r w:rsidRPr="00A75537">
              <w:rPr>
                <w:rFonts w:ascii="Times" w:eastAsia="Times New Roman" w:hAnsi="Times" w:cs="Times New Roman"/>
                <w:color w:val="000000"/>
              </w:rPr>
              <w:t>0</w:t>
            </w:r>
          </w:p>
        </w:tc>
        <w:tc>
          <w:tcPr>
            <w:tcW w:w="726" w:type="dxa"/>
            <w:tcBorders>
              <w:right w:val="single" w:sz="4" w:space="0" w:color="auto"/>
            </w:tcBorders>
            <w:vAlign w:val="center"/>
          </w:tcPr>
          <w:p w14:paraId="295FFFD3" w14:textId="2E688891" w:rsidR="00323732" w:rsidRPr="00DC567C" w:rsidRDefault="00323732" w:rsidP="00323732">
            <w:pPr>
              <w:jc w:val="center"/>
              <w:rPr>
                <w:rFonts w:ascii="Times" w:eastAsia="Times New Roman" w:hAnsi="Times" w:cs="Times New Roman"/>
                <w:color w:val="000000"/>
              </w:rPr>
            </w:pPr>
            <w:r w:rsidRPr="00DC567C">
              <w:rPr>
                <w:rFonts w:ascii="Times" w:eastAsia="Times New Roman" w:hAnsi="Times" w:cs="Times New Roman"/>
                <w:color w:val="000000"/>
              </w:rPr>
              <w:t>2.15</w:t>
            </w:r>
          </w:p>
        </w:tc>
      </w:tr>
      <w:tr w:rsidR="00842A51" w:rsidRPr="00357604" w14:paraId="01D35D2E" w14:textId="77777777" w:rsidTr="007F6E4E">
        <w:trPr>
          <w:trHeight w:val="417"/>
        </w:trPr>
        <w:tc>
          <w:tcPr>
            <w:tcW w:w="3020" w:type="dxa"/>
            <w:tcBorders>
              <w:left w:val="single" w:sz="4" w:space="0" w:color="auto"/>
              <w:bottom w:val="single" w:sz="4" w:space="0" w:color="auto"/>
            </w:tcBorders>
            <w:shd w:val="clear" w:color="auto" w:fill="auto"/>
            <w:vAlign w:val="center"/>
            <w:hideMark/>
          </w:tcPr>
          <w:p w14:paraId="7AD35924" w14:textId="2A51A616" w:rsidR="00323732" w:rsidRPr="0014183D" w:rsidRDefault="00323732" w:rsidP="00842A51">
            <w:pPr>
              <w:ind w:hanging="3"/>
              <w:rPr>
                <w:rFonts w:ascii="Times" w:eastAsia="Times New Roman" w:hAnsi="Times" w:cs="Times New Roman"/>
                <w:color w:val="000000"/>
              </w:rPr>
            </w:pPr>
            <w:r>
              <w:rPr>
                <w:rFonts w:ascii="Times" w:eastAsia="Times New Roman" w:hAnsi="Times" w:cs="Times New Roman"/>
                <w:color w:val="000000"/>
              </w:rPr>
              <w:t>Sadness</w:t>
            </w:r>
            <w:r w:rsidRPr="00357604">
              <w:rPr>
                <w:rFonts w:ascii="Times" w:eastAsia="Times New Roman" w:hAnsi="Times" w:cs="Times New Roman"/>
                <w:color w:val="000000"/>
              </w:rPr>
              <w:t xml:space="preserve"> words (%)</w:t>
            </w:r>
          </w:p>
        </w:tc>
        <w:tc>
          <w:tcPr>
            <w:tcW w:w="760" w:type="dxa"/>
            <w:shd w:val="clear" w:color="auto" w:fill="auto"/>
            <w:noWrap/>
            <w:vAlign w:val="center"/>
            <w:hideMark/>
          </w:tcPr>
          <w:p w14:paraId="74C01D3F" w14:textId="11D1C56B" w:rsidR="00323732" w:rsidRPr="00012F04" w:rsidRDefault="00323732" w:rsidP="00323732">
            <w:pPr>
              <w:jc w:val="center"/>
              <w:rPr>
                <w:rFonts w:ascii="Times" w:eastAsia="Times New Roman" w:hAnsi="Times" w:cs="Times New Roman"/>
                <w:color w:val="000000"/>
              </w:rPr>
            </w:pPr>
            <w:r>
              <w:rPr>
                <w:rFonts w:ascii="Times" w:eastAsia="Times New Roman" w:hAnsi="Times" w:cs="Times New Roman"/>
                <w:color w:val="000000"/>
              </w:rPr>
              <w:t>.06</w:t>
            </w:r>
          </w:p>
        </w:tc>
        <w:tc>
          <w:tcPr>
            <w:tcW w:w="720" w:type="dxa"/>
            <w:shd w:val="clear" w:color="auto" w:fill="auto"/>
            <w:vAlign w:val="center"/>
          </w:tcPr>
          <w:p w14:paraId="190FA168" w14:textId="378F5A76" w:rsidR="00323732" w:rsidRPr="00012F04" w:rsidRDefault="00323732" w:rsidP="00323732">
            <w:pPr>
              <w:jc w:val="center"/>
              <w:rPr>
                <w:rFonts w:ascii="Times" w:eastAsia="Times New Roman" w:hAnsi="Times" w:cs="Times New Roman"/>
                <w:color w:val="000000"/>
              </w:rPr>
            </w:pPr>
            <w:r>
              <w:rPr>
                <w:rFonts w:ascii="Times" w:eastAsia="Times New Roman" w:hAnsi="Times" w:cs="Times New Roman"/>
                <w:color w:val="000000"/>
              </w:rPr>
              <w:t>.29</w:t>
            </w:r>
          </w:p>
        </w:tc>
        <w:tc>
          <w:tcPr>
            <w:tcW w:w="810" w:type="dxa"/>
            <w:shd w:val="clear" w:color="auto" w:fill="auto"/>
            <w:noWrap/>
            <w:vAlign w:val="center"/>
            <w:hideMark/>
          </w:tcPr>
          <w:p w14:paraId="7B50AA03" w14:textId="118E2A60" w:rsidR="00323732" w:rsidRPr="006652F3" w:rsidRDefault="00323732" w:rsidP="00323732">
            <w:pPr>
              <w:jc w:val="center"/>
              <w:rPr>
                <w:rFonts w:ascii="Times" w:eastAsia="Times New Roman" w:hAnsi="Times" w:cs="Times New Roman"/>
                <w:color w:val="000000"/>
              </w:rPr>
            </w:pPr>
            <w:r>
              <w:rPr>
                <w:rFonts w:ascii="Times" w:eastAsia="Times New Roman" w:hAnsi="Times" w:cs="Times New Roman"/>
                <w:color w:val="000000"/>
              </w:rPr>
              <w:t>.07</w:t>
            </w:r>
          </w:p>
        </w:tc>
        <w:tc>
          <w:tcPr>
            <w:tcW w:w="900" w:type="dxa"/>
            <w:shd w:val="clear" w:color="auto" w:fill="auto"/>
            <w:vAlign w:val="center"/>
          </w:tcPr>
          <w:p w14:paraId="07AFD8D8" w14:textId="15FC5F9F" w:rsidR="00323732" w:rsidRPr="006652F3" w:rsidRDefault="00323732" w:rsidP="00323732">
            <w:pPr>
              <w:jc w:val="center"/>
              <w:rPr>
                <w:rFonts w:ascii="Times" w:eastAsia="Times New Roman" w:hAnsi="Times" w:cs="Times New Roman"/>
                <w:color w:val="000000"/>
              </w:rPr>
            </w:pPr>
            <w:r>
              <w:rPr>
                <w:rFonts w:ascii="Times" w:eastAsia="Times New Roman" w:hAnsi="Times" w:cs="Times New Roman"/>
                <w:color w:val="000000"/>
              </w:rPr>
              <w:t>.23</w:t>
            </w:r>
          </w:p>
        </w:tc>
        <w:tc>
          <w:tcPr>
            <w:tcW w:w="720" w:type="dxa"/>
            <w:tcBorders>
              <w:right w:val="single" w:sz="4" w:space="0" w:color="auto"/>
            </w:tcBorders>
            <w:vAlign w:val="center"/>
          </w:tcPr>
          <w:p w14:paraId="3575B9F4" w14:textId="461640F8" w:rsidR="00323732" w:rsidRPr="00A75537" w:rsidRDefault="00323732" w:rsidP="00323732">
            <w:pPr>
              <w:jc w:val="center"/>
              <w:rPr>
                <w:rFonts w:ascii="Times" w:eastAsia="Times New Roman" w:hAnsi="Times" w:cs="Times New Roman"/>
                <w:color w:val="000000"/>
              </w:rPr>
            </w:pPr>
            <w:r>
              <w:rPr>
                <w:rFonts w:ascii="Times" w:eastAsia="Times New Roman" w:hAnsi="Times" w:cs="Times New Roman"/>
                <w:color w:val="000000"/>
              </w:rPr>
              <w:t>-.06</w:t>
            </w:r>
          </w:p>
        </w:tc>
        <w:tc>
          <w:tcPr>
            <w:tcW w:w="732" w:type="dxa"/>
            <w:tcBorders>
              <w:left w:val="single" w:sz="4" w:space="0" w:color="auto"/>
              <w:bottom w:val="single" w:sz="4" w:space="0" w:color="auto"/>
            </w:tcBorders>
            <w:vAlign w:val="center"/>
          </w:tcPr>
          <w:p w14:paraId="001E8394" w14:textId="50826551" w:rsidR="00323732" w:rsidRPr="00A75537" w:rsidRDefault="00323732" w:rsidP="00323732">
            <w:pPr>
              <w:jc w:val="center"/>
              <w:rPr>
                <w:rFonts w:ascii="Times" w:eastAsia="Times New Roman" w:hAnsi="Times" w:cs="Times New Roman"/>
                <w:color w:val="000000"/>
              </w:rPr>
            </w:pPr>
            <w:r w:rsidRPr="00A75537">
              <w:rPr>
                <w:rFonts w:ascii="Times" w:eastAsia="Times New Roman" w:hAnsi="Times" w:cs="Times New Roman"/>
                <w:color w:val="000000"/>
              </w:rPr>
              <w:t>0</w:t>
            </w:r>
          </w:p>
        </w:tc>
        <w:tc>
          <w:tcPr>
            <w:tcW w:w="726" w:type="dxa"/>
            <w:tcBorders>
              <w:bottom w:val="single" w:sz="4" w:space="0" w:color="auto"/>
              <w:right w:val="single" w:sz="4" w:space="0" w:color="auto"/>
            </w:tcBorders>
            <w:vAlign w:val="center"/>
          </w:tcPr>
          <w:p w14:paraId="2DAA8594" w14:textId="577A4471" w:rsidR="00323732" w:rsidRPr="00DC567C" w:rsidRDefault="000D355A" w:rsidP="00323732">
            <w:pPr>
              <w:jc w:val="center"/>
              <w:rPr>
                <w:rFonts w:ascii="Times" w:eastAsia="Times New Roman" w:hAnsi="Times" w:cs="Times New Roman"/>
                <w:color w:val="000000"/>
              </w:rPr>
            </w:pPr>
            <w:r>
              <w:rPr>
                <w:rFonts w:ascii="Times" w:eastAsia="Times New Roman" w:hAnsi="Times" w:cs="Times New Roman"/>
                <w:color w:val="000000"/>
              </w:rPr>
              <w:t>1.58</w:t>
            </w:r>
          </w:p>
        </w:tc>
      </w:tr>
    </w:tbl>
    <w:p w14:paraId="1521720A" w14:textId="3B321E4C" w:rsidR="00323732" w:rsidRDefault="007F6E4E" w:rsidP="00323732">
      <w:pPr>
        <w:spacing w:line="480" w:lineRule="auto"/>
        <w:rPr>
          <w:rFonts w:ascii="Times New Roman" w:hAnsi="Times New Roman" w:cs="Times New Roman"/>
          <w:color w:val="000000" w:themeColor="text1"/>
          <w:lang w:eastAsia="zh-CN"/>
        </w:rPr>
      </w:pPr>
      <w:r>
        <w:rPr>
          <w:rFonts w:ascii="Times New Roman" w:hAnsi="Times New Roman" w:cs="Times New Roman"/>
          <w:i/>
          <w:color w:val="000000" w:themeColor="text1"/>
          <w:lang w:eastAsia="zh-CN"/>
        </w:rPr>
        <w:t xml:space="preserve">     </w:t>
      </w:r>
      <w:r w:rsidR="00323732" w:rsidRPr="001F4F75">
        <w:rPr>
          <w:rFonts w:ascii="Times New Roman" w:hAnsi="Times New Roman" w:cs="Times New Roman"/>
          <w:color w:val="000000" w:themeColor="text1"/>
          <w:lang w:eastAsia="zh-CN"/>
        </w:rPr>
        <w:t>Note.</w:t>
      </w:r>
      <w:r w:rsidR="00323732" w:rsidRPr="004864E7">
        <w:rPr>
          <w:rFonts w:ascii="Times New Roman" w:hAnsi="Times New Roman" w:cs="Times New Roman"/>
          <w:color w:val="000000" w:themeColor="text1"/>
          <w:lang w:eastAsia="zh-CN"/>
        </w:rPr>
        <w:t xml:space="preserve"> </w:t>
      </w:r>
      <w:r w:rsidR="00323732">
        <w:rPr>
          <w:rFonts w:ascii="Times New Roman" w:hAnsi="Times New Roman" w:cs="Times New Roman"/>
          <w:color w:val="000000" w:themeColor="text1"/>
          <w:lang w:eastAsia="zh-CN"/>
        </w:rPr>
        <w:t>All t-tests are no</w:t>
      </w:r>
      <w:r w:rsidR="001B13BD">
        <w:rPr>
          <w:rFonts w:ascii="Times New Roman" w:hAnsi="Times New Roman" w:cs="Times New Roman"/>
          <w:color w:val="000000" w:themeColor="text1"/>
          <w:lang w:eastAsia="zh-CN"/>
        </w:rPr>
        <w:t>n-</w:t>
      </w:r>
      <w:r w:rsidR="00323732">
        <w:rPr>
          <w:rFonts w:ascii="Times New Roman" w:hAnsi="Times New Roman" w:cs="Times New Roman"/>
          <w:color w:val="000000" w:themeColor="text1"/>
          <w:lang w:eastAsia="zh-CN"/>
        </w:rPr>
        <w:t>significant (ps&gt;.21)</w:t>
      </w:r>
      <w:r w:rsidR="00323732" w:rsidRPr="004864E7">
        <w:rPr>
          <w:rFonts w:ascii="Times New Roman" w:hAnsi="Times New Roman" w:cs="Times New Roman"/>
          <w:color w:val="000000" w:themeColor="text1"/>
          <w:lang w:eastAsia="zh-CN"/>
        </w:rPr>
        <w:t>.</w:t>
      </w:r>
      <w:r w:rsidR="00323732">
        <w:rPr>
          <w:rFonts w:ascii="Times New Roman" w:hAnsi="Times New Roman" w:cs="Times New Roman"/>
          <w:color w:val="000000" w:themeColor="text1"/>
          <w:lang w:eastAsia="zh-CN"/>
        </w:rPr>
        <w:t xml:space="preserve"> Df are 141 or 142 for all tests.</w:t>
      </w:r>
    </w:p>
    <w:p w14:paraId="7E9784A5" w14:textId="77777777" w:rsidR="0075147A" w:rsidRDefault="0075147A" w:rsidP="00B212FA">
      <w:pPr>
        <w:rPr>
          <w:rFonts w:ascii="Times New Roman" w:hAnsi="Times New Roman" w:cs="Times New Roman"/>
        </w:rPr>
      </w:pPr>
    </w:p>
    <w:p w14:paraId="50497211" w14:textId="77777777" w:rsidR="0075147A" w:rsidRDefault="0075147A" w:rsidP="00B212FA">
      <w:pPr>
        <w:rPr>
          <w:rFonts w:ascii="Times New Roman" w:hAnsi="Times New Roman" w:cs="Times New Roman"/>
        </w:rPr>
      </w:pPr>
    </w:p>
    <w:p w14:paraId="0A89B086" w14:textId="771135B5" w:rsidR="0075147A" w:rsidRDefault="0075147A" w:rsidP="0075147A">
      <w:pPr>
        <w:jc w:val="center"/>
        <w:rPr>
          <w:rFonts w:ascii="Times" w:hAnsi="Times"/>
        </w:rPr>
      </w:pPr>
      <w:r w:rsidRPr="00307F23">
        <w:rPr>
          <w:rFonts w:ascii="Times" w:hAnsi="Times"/>
        </w:rPr>
        <w:t>Table S</w:t>
      </w:r>
      <w:r w:rsidR="007E0611">
        <w:rPr>
          <w:rFonts w:ascii="Times" w:hAnsi="Times"/>
        </w:rPr>
        <w:t>5</w:t>
      </w:r>
    </w:p>
    <w:p w14:paraId="72F628F6" w14:textId="77777777" w:rsidR="001F4F75" w:rsidRPr="00307F23" w:rsidRDefault="001F4F75" w:rsidP="0075147A">
      <w:pPr>
        <w:jc w:val="center"/>
        <w:rPr>
          <w:rFonts w:ascii="Times" w:hAnsi="Times"/>
        </w:rPr>
      </w:pPr>
    </w:p>
    <w:p w14:paraId="5F45BF0C" w14:textId="0DB34C39" w:rsidR="0075147A" w:rsidRPr="00307F23" w:rsidRDefault="0075147A" w:rsidP="0075147A">
      <w:pPr>
        <w:jc w:val="center"/>
        <w:rPr>
          <w:rFonts w:ascii="Times" w:hAnsi="Times"/>
        </w:rPr>
      </w:pPr>
      <w:r w:rsidRPr="00307F23">
        <w:rPr>
          <w:rFonts w:ascii="Times" w:hAnsi="Times"/>
        </w:rPr>
        <w:t>Descriptive Statistics for Coder</w:t>
      </w:r>
      <w:r w:rsidR="007C6246" w:rsidRPr="00307F23">
        <w:rPr>
          <w:rFonts w:ascii="Times" w:hAnsi="Times"/>
        </w:rPr>
        <w:t>s</w:t>
      </w:r>
      <w:r w:rsidRPr="00307F23">
        <w:rPr>
          <w:rFonts w:ascii="Times" w:hAnsi="Times"/>
        </w:rPr>
        <w:t>’ Ratings of the Emails</w:t>
      </w:r>
    </w:p>
    <w:p w14:paraId="11BF1C4F" w14:textId="77777777" w:rsidR="0075147A" w:rsidRPr="00A75537" w:rsidRDefault="0075147A" w:rsidP="0075147A">
      <w:pPr>
        <w:ind w:left="720"/>
        <w:jc w:val="center"/>
        <w:rPr>
          <w:rFonts w:ascii="Times" w:hAnsi="Times"/>
        </w:rPr>
      </w:pPr>
    </w:p>
    <w:tbl>
      <w:tblPr>
        <w:tblW w:w="7758" w:type="dxa"/>
        <w:tblInd w:w="662" w:type="dxa"/>
        <w:tblBorders>
          <w:top w:val="single" w:sz="4" w:space="0" w:color="auto"/>
          <w:bottom w:val="single" w:sz="4" w:space="0" w:color="auto"/>
        </w:tblBorders>
        <w:tblLayout w:type="fixed"/>
        <w:tblLook w:val="04A0" w:firstRow="1" w:lastRow="0" w:firstColumn="1" w:lastColumn="0" w:noHBand="0" w:noVBand="1"/>
      </w:tblPr>
      <w:tblGrid>
        <w:gridCol w:w="2520"/>
        <w:gridCol w:w="810"/>
        <w:gridCol w:w="990"/>
        <w:gridCol w:w="810"/>
        <w:gridCol w:w="990"/>
        <w:gridCol w:w="848"/>
        <w:gridCol w:w="790"/>
      </w:tblGrid>
      <w:tr w:rsidR="001B13BD" w:rsidRPr="00357604" w14:paraId="677FA95D" w14:textId="77777777" w:rsidTr="007F6E4E">
        <w:trPr>
          <w:trHeight w:val="413"/>
        </w:trPr>
        <w:tc>
          <w:tcPr>
            <w:tcW w:w="2520" w:type="dxa"/>
            <w:vMerge w:val="restart"/>
            <w:tcBorders>
              <w:top w:val="single" w:sz="4" w:space="0" w:color="auto"/>
            </w:tcBorders>
            <w:shd w:val="clear" w:color="auto" w:fill="auto"/>
            <w:noWrap/>
            <w:vAlign w:val="center"/>
            <w:hideMark/>
          </w:tcPr>
          <w:p w14:paraId="6BADBA38" w14:textId="77777777" w:rsidR="00880105" w:rsidRPr="00DC567C" w:rsidRDefault="00880105" w:rsidP="00842A51">
            <w:pPr>
              <w:ind w:hanging="3"/>
              <w:jc w:val="center"/>
              <w:rPr>
                <w:rFonts w:ascii="Times" w:eastAsia="Times New Roman" w:hAnsi="Times" w:cs="Times New Roman"/>
                <w:color w:val="000000"/>
              </w:rPr>
            </w:pPr>
          </w:p>
        </w:tc>
        <w:tc>
          <w:tcPr>
            <w:tcW w:w="810" w:type="dxa"/>
            <w:tcBorders>
              <w:top w:val="single" w:sz="4" w:space="0" w:color="auto"/>
              <w:bottom w:val="nil"/>
            </w:tcBorders>
            <w:shd w:val="clear" w:color="auto" w:fill="auto"/>
            <w:noWrap/>
            <w:vAlign w:val="center"/>
          </w:tcPr>
          <w:p w14:paraId="28D1752C" w14:textId="6E5CCD36" w:rsidR="00880105" w:rsidRPr="001767DE" w:rsidRDefault="00880105" w:rsidP="00842A51">
            <w:pPr>
              <w:jc w:val="center"/>
              <w:rPr>
                <w:rFonts w:ascii="Times" w:eastAsia="Times New Roman" w:hAnsi="Times" w:cs="Times New Roman"/>
                <w:color w:val="000000"/>
              </w:rPr>
            </w:pPr>
            <w:r w:rsidRPr="001767DE">
              <w:rPr>
                <w:rFonts w:ascii="Times" w:eastAsia="Times New Roman" w:hAnsi="Times" w:cs="Times New Roman"/>
                <w:color w:val="000000"/>
              </w:rPr>
              <w:t>M</w:t>
            </w:r>
            <w:r>
              <w:rPr>
                <w:rFonts w:ascii="Times" w:eastAsia="Times New Roman" w:hAnsi="Times" w:cs="Times New Roman"/>
                <w:color w:val="000000"/>
              </w:rPr>
              <w:t>en</w:t>
            </w:r>
          </w:p>
        </w:tc>
        <w:tc>
          <w:tcPr>
            <w:tcW w:w="990" w:type="dxa"/>
            <w:tcBorders>
              <w:top w:val="single" w:sz="4" w:space="0" w:color="auto"/>
              <w:bottom w:val="nil"/>
            </w:tcBorders>
            <w:shd w:val="clear" w:color="auto" w:fill="auto"/>
            <w:vAlign w:val="center"/>
          </w:tcPr>
          <w:p w14:paraId="0688D9CD" w14:textId="793981AE" w:rsidR="00880105" w:rsidRPr="001767DE" w:rsidRDefault="00880105" w:rsidP="00842A51">
            <w:pPr>
              <w:jc w:val="center"/>
              <w:rPr>
                <w:rFonts w:ascii="Times" w:eastAsia="Times New Roman" w:hAnsi="Times" w:cs="Times New Roman"/>
                <w:color w:val="000000"/>
              </w:rPr>
            </w:pPr>
            <w:r>
              <w:rPr>
                <w:rFonts w:ascii="Times" w:eastAsia="Times New Roman" w:hAnsi="Times" w:cs="Times New Roman"/>
                <w:color w:val="000000"/>
              </w:rPr>
              <w:t>Women</w:t>
            </w:r>
          </w:p>
        </w:tc>
        <w:tc>
          <w:tcPr>
            <w:tcW w:w="810" w:type="dxa"/>
            <w:tcBorders>
              <w:top w:val="single" w:sz="4" w:space="0" w:color="auto"/>
              <w:bottom w:val="nil"/>
            </w:tcBorders>
            <w:shd w:val="clear" w:color="auto" w:fill="auto"/>
            <w:vAlign w:val="center"/>
          </w:tcPr>
          <w:p w14:paraId="4B184585" w14:textId="36992081" w:rsidR="00880105" w:rsidRPr="001767DE" w:rsidRDefault="00880105" w:rsidP="00842A51">
            <w:pPr>
              <w:jc w:val="center"/>
              <w:rPr>
                <w:rFonts w:ascii="Times" w:eastAsia="Times New Roman" w:hAnsi="Times" w:cs="Times New Roman"/>
                <w:color w:val="000000"/>
              </w:rPr>
            </w:pPr>
            <w:r w:rsidRPr="001767DE">
              <w:rPr>
                <w:rFonts w:ascii="Times" w:eastAsia="Times New Roman" w:hAnsi="Times" w:cs="Times New Roman"/>
                <w:color w:val="000000"/>
              </w:rPr>
              <w:t>M</w:t>
            </w:r>
            <w:r>
              <w:rPr>
                <w:rFonts w:ascii="Times" w:eastAsia="Times New Roman" w:hAnsi="Times" w:cs="Times New Roman"/>
                <w:color w:val="000000"/>
              </w:rPr>
              <w:t>en</w:t>
            </w:r>
          </w:p>
        </w:tc>
        <w:tc>
          <w:tcPr>
            <w:tcW w:w="990" w:type="dxa"/>
            <w:tcBorders>
              <w:top w:val="single" w:sz="4" w:space="0" w:color="auto"/>
              <w:bottom w:val="nil"/>
            </w:tcBorders>
            <w:shd w:val="clear" w:color="auto" w:fill="auto"/>
            <w:vAlign w:val="center"/>
          </w:tcPr>
          <w:p w14:paraId="3025254E" w14:textId="2B80D1B3" w:rsidR="00880105" w:rsidRPr="001767DE" w:rsidRDefault="00880105" w:rsidP="00842A51">
            <w:pPr>
              <w:jc w:val="center"/>
              <w:rPr>
                <w:rFonts w:ascii="Times" w:eastAsia="Times New Roman" w:hAnsi="Times" w:cs="Times New Roman"/>
                <w:color w:val="000000"/>
              </w:rPr>
            </w:pPr>
            <w:r>
              <w:rPr>
                <w:rFonts w:ascii="Times" w:eastAsia="Times New Roman" w:hAnsi="Times" w:cs="Times New Roman"/>
                <w:color w:val="000000"/>
              </w:rPr>
              <w:t>Women</w:t>
            </w:r>
          </w:p>
        </w:tc>
        <w:tc>
          <w:tcPr>
            <w:tcW w:w="848" w:type="dxa"/>
            <w:vMerge w:val="restart"/>
            <w:tcBorders>
              <w:top w:val="single" w:sz="4" w:space="0" w:color="auto"/>
            </w:tcBorders>
            <w:vAlign w:val="center"/>
          </w:tcPr>
          <w:p w14:paraId="5C8C550E" w14:textId="23766D3A" w:rsidR="00880105" w:rsidRPr="00880105" w:rsidRDefault="00880105" w:rsidP="00880105">
            <w:pPr>
              <w:jc w:val="center"/>
              <w:rPr>
                <w:rFonts w:ascii="Times" w:eastAsia="Times New Roman" w:hAnsi="Times" w:cs="Times New Roman"/>
                <w:i/>
                <w:color w:val="000000"/>
              </w:rPr>
            </w:pPr>
            <w:r w:rsidRPr="00880105">
              <w:rPr>
                <w:rFonts w:ascii="Times" w:eastAsia="Times New Roman" w:hAnsi="Times" w:cs="Times New Roman"/>
                <w:i/>
                <w:color w:val="000000"/>
              </w:rPr>
              <w:t>t</w:t>
            </w:r>
          </w:p>
        </w:tc>
        <w:tc>
          <w:tcPr>
            <w:tcW w:w="790" w:type="dxa"/>
            <w:vMerge w:val="restart"/>
            <w:tcBorders>
              <w:top w:val="single" w:sz="4" w:space="0" w:color="auto"/>
            </w:tcBorders>
            <w:vAlign w:val="center"/>
          </w:tcPr>
          <w:p w14:paraId="1C14DD6F" w14:textId="1748BD21" w:rsidR="00880105" w:rsidRPr="006B4C4F" w:rsidRDefault="00880105" w:rsidP="00842A51">
            <w:pPr>
              <w:jc w:val="center"/>
              <w:rPr>
                <w:rFonts w:ascii="Times" w:eastAsia="Times New Roman" w:hAnsi="Times" w:cs="Times New Roman"/>
                <w:color w:val="000000"/>
              </w:rPr>
            </w:pPr>
            <w:r w:rsidRPr="006B4C4F">
              <w:rPr>
                <w:rFonts w:ascii="Times" w:eastAsia="Times New Roman" w:hAnsi="Times" w:cs="Times New Roman"/>
                <w:color w:val="000000"/>
              </w:rPr>
              <w:t>ICC</w:t>
            </w:r>
          </w:p>
        </w:tc>
      </w:tr>
      <w:tr w:rsidR="001B13BD" w:rsidRPr="00357604" w14:paraId="214687E1" w14:textId="77777777" w:rsidTr="007F6E4E">
        <w:trPr>
          <w:trHeight w:val="450"/>
        </w:trPr>
        <w:tc>
          <w:tcPr>
            <w:tcW w:w="2520" w:type="dxa"/>
            <w:vMerge/>
            <w:tcBorders>
              <w:bottom w:val="single" w:sz="4" w:space="0" w:color="auto"/>
            </w:tcBorders>
            <w:shd w:val="clear" w:color="auto" w:fill="auto"/>
            <w:noWrap/>
            <w:vAlign w:val="center"/>
          </w:tcPr>
          <w:p w14:paraId="0CAF779A" w14:textId="77777777" w:rsidR="00880105" w:rsidRPr="00DC567C" w:rsidRDefault="00880105" w:rsidP="00842A51">
            <w:pPr>
              <w:ind w:hanging="3"/>
              <w:jc w:val="center"/>
              <w:rPr>
                <w:rFonts w:ascii="Times" w:eastAsia="Times New Roman" w:hAnsi="Times" w:cs="Times New Roman"/>
                <w:color w:val="000000"/>
              </w:rPr>
            </w:pPr>
          </w:p>
        </w:tc>
        <w:tc>
          <w:tcPr>
            <w:tcW w:w="810" w:type="dxa"/>
            <w:tcBorders>
              <w:top w:val="nil"/>
              <w:bottom w:val="single" w:sz="4" w:space="0" w:color="auto"/>
            </w:tcBorders>
            <w:shd w:val="clear" w:color="auto" w:fill="auto"/>
            <w:noWrap/>
            <w:vAlign w:val="center"/>
          </w:tcPr>
          <w:p w14:paraId="32CAFA24" w14:textId="0EA0261B" w:rsidR="00880105" w:rsidRPr="001767DE" w:rsidRDefault="001B13BD" w:rsidP="00842A51">
            <w:pPr>
              <w:jc w:val="center"/>
              <w:rPr>
                <w:rFonts w:ascii="Times" w:eastAsia="Times New Roman" w:hAnsi="Times" w:cs="Times New Roman"/>
                <w:color w:val="000000"/>
              </w:rPr>
            </w:pPr>
            <w:r>
              <w:rPr>
                <w:rFonts w:ascii="Times" w:eastAsia="Times New Roman" w:hAnsi="Times" w:cs="Times New Roman"/>
                <w:i/>
                <w:color w:val="000000"/>
              </w:rPr>
              <w:t>M</w:t>
            </w:r>
          </w:p>
        </w:tc>
        <w:tc>
          <w:tcPr>
            <w:tcW w:w="990" w:type="dxa"/>
            <w:tcBorders>
              <w:top w:val="nil"/>
              <w:bottom w:val="single" w:sz="4" w:space="0" w:color="auto"/>
            </w:tcBorders>
            <w:shd w:val="clear" w:color="auto" w:fill="auto"/>
            <w:vAlign w:val="center"/>
          </w:tcPr>
          <w:p w14:paraId="2FEAFFE9" w14:textId="40F1A682" w:rsidR="00880105" w:rsidRPr="001767DE" w:rsidRDefault="001B13BD" w:rsidP="00842A51">
            <w:pPr>
              <w:jc w:val="center"/>
              <w:rPr>
                <w:rFonts w:ascii="Times" w:eastAsia="Times New Roman" w:hAnsi="Times" w:cs="Times New Roman"/>
                <w:color w:val="000000"/>
              </w:rPr>
            </w:pPr>
            <w:r>
              <w:rPr>
                <w:rFonts w:ascii="Times" w:eastAsia="Times New Roman" w:hAnsi="Times" w:cs="Times New Roman"/>
                <w:i/>
                <w:color w:val="000000"/>
              </w:rPr>
              <w:t>SD</w:t>
            </w:r>
          </w:p>
        </w:tc>
        <w:tc>
          <w:tcPr>
            <w:tcW w:w="810" w:type="dxa"/>
            <w:tcBorders>
              <w:top w:val="nil"/>
              <w:bottom w:val="single" w:sz="4" w:space="0" w:color="auto"/>
            </w:tcBorders>
            <w:shd w:val="clear" w:color="auto" w:fill="auto"/>
            <w:vAlign w:val="center"/>
          </w:tcPr>
          <w:p w14:paraId="656864C9" w14:textId="01E51212" w:rsidR="00880105" w:rsidRPr="001767DE" w:rsidRDefault="001B13BD" w:rsidP="00842A51">
            <w:pPr>
              <w:jc w:val="center"/>
              <w:rPr>
                <w:rFonts w:ascii="Times" w:eastAsia="Times New Roman" w:hAnsi="Times" w:cs="Times New Roman"/>
                <w:color w:val="000000"/>
              </w:rPr>
            </w:pPr>
            <w:r>
              <w:rPr>
                <w:rFonts w:ascii="Times" w:eastAsia="Times New Roman" w:hAnsi="Times" w:cs="Times New Roman"/>
                <w:i/>
                <w:color w:val="000000"/>
              </w:rPr>
              <w:t>M</w:t>
            </w:r>
          </w:p>
        </w:tc>
        <w:tc>
          <w:tcPr>
            <w:tcW w:w="990" w:type="dxa"/>
            <w:tcBorders>
              <w:top w:val="nil"/>
              <w:bottom w:val="single" w:sz="4" w:space="0" w:color="auto"/>
            </w:tcBorders>
            <w:shd w:val="clear" w:color="auto" w:fill="auto"/>
            <w:vAlign w:val="center"/>
          </w:tcPr>
          <w:p w14:paraId="428C15FB" w14:textId="01F1F223" w:rsidR="00880105" w:rsidRPr="001767DE" w:rsidRDefault="001B13BD" w:rsidP="00842A51">
            <w:pPr>
              <w:jc w:val="center"/>
              <w:rPr>
                <w:rFonts w:ascii="Times" w:eastAsia="Times New Roman" w:hAnsi="Times" w:cs="Times New Roman"/>
                <w:color w:val="000000"/>
              </w:rPr>
            </w:pPr>
            <w:r>
              <w:rPr>
                <w:rFonts w:ascii="Times" w:eastAsia="Times New Roman" w:hAnsi="Times" w:cs="Times New Roman"/>
                <w:i/>
                <w:color w:val="000000"/>
              </w:rPr>
              <w:t>SD</w:t>
            </w:r>
          </w:p>
        </w:tc>
        <w:tc>
          <w:tcPr>
            <w:tcW w:w="848" w:type="dxa"/>
            <w:vMerge/>
            <w:tcBorders>
              <w:bottom w:val="single" w:sz="4" w:space="0" w:color="auto"/>
            </w:tcBorders>
          </w:tcPr>
          <w:p w14:paraId="13341026" w14:textId="77777777" w:rsidR="00880105" w:rsidRPr="006B4C4F" w:rsidRDefault="00880105" w:rsidP="00842A51">
            <w:pPr>
              <w:jc w:val="center"/>
              <w:rPr>
                <w:rFonts w:ascii="Times" w:eastAsia="Times New Roman" w:hAnsi="Times" w:cs="Times New Roman"/>
                <w:color w:val="000000"/>
              </w:rPr>
            </w:pPr>
          </w:p>
        </w:tc>
        <w:tc>
          <w:tcPr>
            <w:tcW w:w="790" w:type="dxa"/>
            <w:vMerge/>
            <w:tcBorders>
              <w:bottom w:val="single" w:sz="4" w:space="0" w:color="auto"/>
            </w:tcBorders>
            <w:vAlign w:val="center"/>
          </w:tcPr>
          <w:p w14:paraId="4F5C416B" w14:textId="77777777" w:rsidR="00880105" w:rsidRPr="006B4C4F" w:rsidRDefault="00880105" w:rsidP="00842A51">
            <w:pPr>
              <w:jc w:val="center"/>
              <w:rPr>
                <w:rFonts w:ascii="Times" w:eastAsia="Times New Roman" w:hAnsi="Times" w:cs="Times New Roman"/>
                <w:color w:val="000000"/>
              </w:rPr>
            </w:pPr>
          </w:p>
        </w:tc>
      </w:tr>
      <w:tr w:rsidR="001B13BD" w:rsidRPr="00357604" w14:paraId="43C95E99" w14:textId="77777777" w:rsidTr="007F6E4E">
        <w:trPr>
          <w:trHeight w:val="490"/>
        </w:trPr>
        <w:tc>
          <w:tcPr>
            <w:tcW w:w="2520" w:type="dxa"/>
            <w:tcBorders>
              <w:top w:val="single" w:sz="4" w:space="0" w:color="auto"/>
            </w:tcBorders>
            <w:shd w:val="clear" w:color="auto" w:fill="auto"/>
            <w:noWrap/>
            <w:vAlign w:val="center"/>
            <w:hideMark/>
          </w:tcPr>
          <w:p w14:paraId="27913DE9" w14:textId="77777777" w:rsidR="00842A51" w:rsidRPr="00357604" w:rsidRDefault="00842A51" w:rsidP="001B13BD">
            <w:pPr>
              <w:ind w:hanging="3"/>
              <w:jc w:val="center"/>
              <w:rPr>
                <w:rFonts w:ascii="Times" w:eastAsia="Times New Roman" w:hAnsi="Times" w:cs="Times New Roman"/>
                <w:color w:val="000000"/>
              </w:rPr>
            </w:pPr>
            <w:r w:rsidRPr="00357604">
              <w:rPr>
                <w:rFonts w:ascii="Times" w:eastAsia="Times New Roman" w:hAnsi="Times" w:cs="Times New Roman"/>
                <w:color w:val="000000"/>
              </w:rPr>
              <w:t>Anxiety Expression</w:t>
            </w:r>
          </w:p>
        </w:tc>
        <w:tc>
          <w:tcPr>
            <w:tcW w:w="810" w:type="dxa"/>
            <w:tcBorders>
              <w:top w:val="single" w:sz="4" w:space="0" w:color="auto"/>
            </w:tcBorders>
            <w:shd w:val="clear" w:color="auto" w:fill="auto"/>
            <w:noWrap/>
            <w:vAlign w:val="center"/>
            <w:hideMark/>
          </w:tcPr>
          <w:p w14:paraId="36C61668" w14:textId="3BA05D13"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2.27</w:t>
            </w:r>
          </w:p>
        </w:tc>
        <w:tc>
          <w:tcPr>
            <w:tcW w:w="990" w:type="dxa"/>
            <w:tcBorders>
              <w:top w:val="single" w:sz="4" w:space="0" w:color="auto"/>
            </w:tcBorders>
            <w:shd w:val="clear" w:color="auto" w:fill="auto"/>
            <w:vAlign w:val="center"/>
          </w:tcPr>
          <w:p w14:paraId="68566766" w14:textId="121F84BC"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1.23</w:t>
            </w:r>
          </w:p>
        </w:tc>
        <w:tc>
          <w:tcPr>
            <w:tcW w:w="810" w:type="dxa"/>
            <w:tcBorders>
              <w:top w:val="single" w:sz="4" w:space="0" w:color="auto"/>
            </w:tcBorders>
            <w:shd w:val="clear" w:color="auto" w:fill="auto"/>
            <w:vAlign w:val="center"/>
          </w:tcPr>
          <w:p w14:paraId="55C9A92B" w14:textId="5E33EA2D"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2.38</w:t>
            </w:r>
          </w:p>
        </w:tc>
        <w:tc>
          <w:tcPr>
            <w:tcW w:w="990" w:type="dxa"/>
            <w:tcBorders>
              <w:top w:val="single" w:sz="4" w:space="0" w:color="auto"/>
            </w:tcBorders>
            <w:shd w:val="clear" w:color="auto" w:fill="auto"/>
            <w:vAlign w:val="center"/>
          </w:tcPr>
          <w:p w14:paraId="5FBAAA31" w14:textId="08AB9DF0"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1.22</w:t>
            </w:r>
          </w:p>
        </w:tc>
        <w:tc>
          <w:tcPr>
            <w:tcW w:w="848" w:type="dxa"/>
            <w:tcBorders>
              <w:top w:val="single" w:sz="4" w:space="0" w:color="auto"/>
            </w:tcBorders>
            <w:vAlign w:val="center"/>
          </w:tcPr>
          <w:p w14:paraId="5BE969AF" w14:textId="377ECA11" w:rsidR="00842A51" w:rsidRPr="00A75537" w:rsidRDefault="001B13BD" w:rsidP="001B13BD">
            <w:pPr>
              <w:jc w:val="center"/>
              <w:rPr>
                <w:rFonts w:ascii="Times" w:eastAsia="Times New Roman" w:hAnsi="Times" w:cs="Times New Roman"/>
                <w:color w:val="000000"/>
              </w:rPr>
            </w:pPr>
            <w:r>
              <w:rPr>
                <w:rFonts w:ascii="Times" w:eastAsia="Times New Roman" w:hAnsi="Times" w:cs="Times New Roman"/>
                <w:color w:val="000000"/>
              </w:rPr>
              <w:t>-0.45</w:t>
            </w:r>
          </w:p>
        </w:tc>
        <w:tc>
          <w:tcPr>
            <w:tcW w:w="790" w:type="dxa"/>
            <w:tcBorders>
              <w:top w:val="single" w:sz="4" w:space="0" w:color="auto"/>
            </w:tcBorders>
            <w:vAlign w:val="center"/>
          </w:tcPr>
          <w:p w14:paraId="17200E18" w14:textId="0EA7F186" w:rsidR="00842A51" w:rsidRPr="00A75537" w:rsidRDefault="00842A51" w:rsidP="001B13BD">
            <w:pPr>
              <w:jc w:val="center"/>
              <w:rPr>
                <w:rFonts w:ascii="Times" w:eastAsia="Times New Roman" w:hAnsi="Times" w:cs="Times New Roman"/>
                <w:color w:val="000000"/>
              </w:rPr>
            </w:pPr>
            <w:r w:rsidRPr="00A75537">
              <w:rPr>
                <w:rFonts w:ascii="Times" w:eastAsia="Times New Roman" w:hAnsi="Times" w:cs="Times New Roman"/>
                <w:color w:val="000000"/>
              </w:rPr>
              <w:t>.97</w:t>
            </w:r>
          </w:p>
        </w:tc>
      </w:tr>
      <w:tr w:rsidR="001B13BD" w:rsidRPr="00357604" w14:paraId="5FB809C8" w14:textId="77777777" w:rsidTr="007F6E4E">
        <w:trPr>
          <w:trHeight w:val="490"/>
        </w:trPr>
        <w:tc>
          <w:tcPr>
            <w:tcW w:w="2520" w:type="dxa"/>
            <w:shd w:val="clear" w:color="auto" w:fill="auto"/>
            <w:noWrap/>
            <w:vAlign w:val="center"/>
            <w:hideMark/>
          </w:tcPr>
          <w:p w14:paraId="1F3EF00C" w14:textId="77777777" w:rsidR="00842A51" w:rsidRPr="00357604" w:rsidRDefault="00842A51" w:rsidP="001B13BD">
            <w:pPr>
              <w:ind w:hanging="3"/>
              <w:jc w:val="center"/>
              <w:rPr>
                <w:rFonts w:ascii="Times" w:eastAsia="Times New Roman" w:hAnsi="Times" w:cs="Times New Roman"/>
                <w:color w:val="000000"/>
              </w:rPr>
            </w:pPr>
            <w:r w:rsidRPr="00357604">
              <w:rPr>
                <w:rFonts w:ascii="Times" w:eastAsia="Times New Roman" w:hAnsi="Times" w:cs="Times New Roman"/>
                <w:color w:val="000000"/>
              </w:rPr>
              <w:t>Support Seeking</w:t>
            </w:r>
          </w:p>
        </w:tc>
        <w:tc>
          <w:tcPr>
            <w:tcW w:w="810" w:type="dxa"/>
            <w:shd w:val="clear" w:color="auto" w:fill="auto"/>
            <w:noWrap/>
            <w:vAlign w:val="center"/>
            <w:hideMark/>
          </w:tcPr>
          <w:p w14:paraId="134A27D2" w14:textId="3AD6AEA5"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1.59</w:t>
            </w:r>
          </w:p>
        </w:tc>
        <w:tc>
          <w:tcPr>
            <w:tcW w:w="990" w:type="dxa"/>
            <w:shd w:val="clear" w:color="auto" w:fill="auto"/>
            <w:vAlign w:val="center"/>
          </w:tcPr>
          <w:p w14:paraId="1EE66BD2" w14:textId="58F6BB18"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0.70</w:t>
            </w:r>
          </w:p>
        </w:tc>
        <w:tc>
          <w:tcPr>
            <w:tcW w:w="810" w:type="dxa"/>
            <w:shd w:val="clear" w:color="auto" w:fill="auto"/>
            <w:vAlign w:val="center"/>
          </w:tcPr>
          <w:p w14:paraId="08C32A8A" w14:textId="0C7468AE"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2.02</w:t>
            </w:r>
          </w:p>
        </w:tc>
        <w:tc>
          <w:tcPr>
            <w:tcW w:w="990" w:type="dxa"/>
            <w:shd w:val="clear" w:color="auto" w:fill="auto"/>
            <w:vAlign w:val="center"/>
          </w:tcPr>
          <w:p w14:paraId="26BA2CD9" w14:textId="68E09055"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1.06</w:t>
            </w:r>
          </w:p>
        </w:tc>
        <w:tc>
          <w:tcPr>
            <w:tcW w:w="848" w:type="dxa"/>
            <w:vAlign w:val="center"/>
          </w:tcPr>
          <w:p w14:paraId="1C1C4753" w14:textId="161ABFED" w:rsidR="00842A51" w:rsidRPr="00A75537" w:rsidRDefault="001B13BD" w:rsidP="001B13BD">
            <w:pPr>
              <w:jc w:val="center"/>
              <w:rPr>
                <w:rFonts w:ascii="Times" w:eastAsia="Times New Roman" w:hAnsi="Times" w:cs="Times New Roman"/>
                <w:color w:val="000000"/>
              </w:rPr>
            </w:pPr>
            <w:r>
              <w:rPr>
                <w:rFonts w:ascii="Times" w:eastAsia="Times New Roman" w:hAnsi="Times" w:cs="Times New Roman"/>
                <w:color w:val="000000"/>
              </w:rPr>
              <w:t>-2.12*</w:t>
            </w:r>
          </w:p>
        </w:tc>
        <w:tc>
          <w:tcPr>
            <w:tcW w:w="790" w:type="dxa"/>
            <w:vAlign w:val="center"/>
          </w:tcPr>
          <w:p w14:paraId="4F5735CE" w14:textId="24884DC5" w:rsidR="00842A51" w:rsidRPr="00A75537" w:rsidRDefault="00842A51" w:rsidP="001B13BD">
            <w:pPr>
              <w:jc w:val="center"/>
              <w:rPr>
                <w:rFonts w:ascii="Times" w:eastAsia="Times New Roman" w:hAnsi="Times" w:cs="Times New Roman"/>
                <w:color w:val="000000"/>
              </w:rPr>
            </w:pPr>
            <w:r w:rsidRPr="00A75537">
              <w:rPr>
                <w:rFonts w:ascii="Times" w:eastAsia="Times New Roman" w:hAnsi="Times" w:cs="Times New Roman"/>
                <w:color w:val="000000"/>
              </w:rPr>
              <w:t>.96</w:t>
            </w:r>
          </w:p>
        </w:tc>
      </w:tr>
      <w:tr w:rsidR="001B13BD" w:rsidRPr="00357604" w14:paraId="0481570E" w14:textId="77777777" w:rsidTr="007F6E4E">
        <w:trPr>
          <w:trHeight w:val="490"/>
        </w:trPr>
        <w:tc>
          <w:tcPr>
            <w:tcW w:w="2520" w:type="dxa"/>
            <w:shd w:val="clear" w:color="auto" w:fill="auto"/>
            <w:noWrap/>
            <w:vAlign w:val="center"/>
            <w:hideMark/>
          </w:tcPr>
          <w:p w14:paraId="325C37B7" w14:textId="77777777" w:rsidR="00842A51" w:rsidRPr="00357604" w:rsidRDefault="00842A51" w:rsidP="001B13BD">
            <w:pPr>
              <w:ind w:hanging="3"/>
              <w:jc w:val="center"/>
              <w:rPr>
                <w:rFonts w:ascii="Times" w:eastAsia="Times New Roman" w:hAnsi="Times" w:cs="Times New Roman"/>
                <w:color w:val="000000"/>
              </w:rPr>
            </w:pPr>
            <w:r w:rsidRPr="00357604">
              <w:rPr>
                <w:rFonts w:ascii="Times" w:eastAsia="Times New Roman" w:hAnsi="Times" w:cs="Times New Roman"/>
                <w:color w:val="000000"/>
              </w:rPr>
              <w:t>Expressed Closeness</w:t>
            </w:r>
          </w:p>
        </w:tc>
        <w:tc>
          <w:tcPr>
            <w:tcW w:w="810" w:type="dxa"/>
            <w:shd w:val="clear" w:color="auto" w:fill="auto"/>
            <w:noWrap/>
            <w:vAlign w:val="center"/>
            <w:hideMark/>
          </w:tcPr>
          <w:p w14:paraId="760711A3" w14:textId="0A0E04C5"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2.59</w:t>
            </w:r>
          </w:p>
        </w:tc>
        <w:tc>
          <w:tcPr>
            <w:tcW w:w="990" w:type="dxa"/>
            <w:shd w:val="clear" w:color="auto" w:fill="auto"/>
            <w:vAlign w:val="center"/>
          </w:tcPr>
          <w:p w14:paraId="083C82D2" w14:textId="56D99EA8"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0.99</w:t>
            </w:r>
          </w:p>
        </w:tc>
        <w:tc>
          <w:tcPr>
            <w:tcW w:w="810" w:type="dxa"/>
            <w:shd w:val="clear" w:color="auto" w:fill="auto"/>
            <w:vAlign w:val="center"/>
          </w:tcPr>
          <w:p w14:paraId="14735549" w14:textId="2A03780B"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2.90</w:t>
            </w:r>
          </w:p>
        </w:tc>
        <w:tc>
          <w:tcPr>
            <w:tcW w:w="990" w:type="dxa"/>
            <w:shd w:val="clear" w:color="auto" w:fill="auto"/>
            <w:vAlign w:val="center"/>
          </w:tcPr>
          <w:p w14:paraId="1A829F94" w14:textId="2990EA71" w:rsidR="00842A51" w:rsidRPr="006652F3" w:rsidRDefault="001B13BD" w:rsidP="001B13BD">
            <w:pPr>
              <w:jc w:val="center"/>
              <w:rPr>
                <w:rFonts w:ascii="Times" w:eastAsia="Times New Roman" w:hAnsi="Times" w:cs="Times New Roman"/>
                <w:color w:val="000000"/>
              </w:rPr>
            </w:pPr>
            <w:r>
              <w:rPr>
                <w:rFonts w:ascii="Times" w:eastAsia="Times New Roman" w:hAnsi="Times" w:cs="Times New Roman"/>
                <w:color w:val="000000"/>
              </w:rPr>
              <w:t>1.11</w:t>
            </w:r>
          </w:p>
        </w:tc>
        <w:tc>
          <w:tcPr>
            <w:tcW w:w="848" w:type="dxa"/>
            <w:vAlign w:val="center"/>
          </w:tcPr>
          <w:p w14:paraId="1C3C6F76" w14:textId="1B41A118" w:rsidR="00842A51" w:rsidRPr="00A75537" w:rsidRDefault="001B13BD" w:rsidP="001B13BD">
            <w:pPr>
              <w:jc w:val="center"/>
              <w:rPr>
                <w:rFonts w:ascii="Times" w:eastAsia="Times New Roman" w:hAnsi="Times" w:cs="Times New Roman"/>
                <w:color w:val="000000"/>
              </w:rPr>
            </w:pPr>
            <w:r>
              <w:rPr>
                <w:rFonts w:ascii="Times" w:eastAsia="Times New Roman" w:hAnsi="Times" w:cs="Times New Roman"/>
                <w:color w:val="000000"/>
              </w:rPr>
              <w:t>-1.38</w:t>
            </w:r>
          </w:p>
        </w:tc>
        <w:tc>
          <w:tcPr>
            <w:tcW w:w="790" w:type="dxa"/>
            <w:vAlign w:val="center"/>
          </w:tcPr>
          <w:p w14:paraId="2030A046" w14:textId="03E8FCF2" w:rsidR="00842A51" w:rsidRPr="00A75537" w:rsidRDefault="00842A51" w:rsidP="001B13BD">
            <w:pPr>
              <w:jc w:val="center"/>
              <w:rPr>
                <w:rFonts w:ascii="Times" w:eastAsia="Times New Roman" w:hAnsi="Times" w:cs="Times New Roman"/>
                <w:color w:val="000000"/>
              </w:rPr>
            </w:pPr>
            <w:r w:rsidRPr="00A75537">
              <w:rPr>
                <w:rFonts w:ascii="Times" w:eastAsia="Times New Roman" w:hAnsi="Times" w:cs="Times New Roman"/>
                <w:color w:val="000000"/>
              </w:rPr>
              <w:t>.96</w:t>
            </w:r>
          </w:p>
        </w:tc>
      </w:tr>
    </w:tbl>
    <w:p w14:paraId="06AA4BC6" w14:textId="742C4103" w:rsidR="0075147A" w:rsidRPr="001F4F75" w:rsidRDefault="0075147A" w:rsidP="001F4F75">
      <w:pPr>
        <w:ind w:firstLine="540"/>
        <w:rPr>
          <w:rFonts w:ascii="Times" w:hAnsi="Times"/>
        </w:rPr>
      </w:pPr>
      <w:r w:rsidRPr="001F4F75">
        <w:rPr>
          <w:rFonts w:ascii="Times" w:hAnsi="Times"/>
        </w:rPr>
        <w:t>Note</w:t>
      </w:r>
      <w:r w:rsidR="001B13BD" w:rsidRPr="001F4F75">
        <w:rPr>
          <w:rFonts w:ascii="Times" w:hAnsi="Times"/>
        </w:rPr>
        <w:t>s</w:t>
      </w:r>
      <w:r w:rsidR="001B13BD" w:rsidRPr="001F4F75">
        <w:rPr>
          <w:rFonts w:ascii="Times New Roman" w:hAnsi="Times New Roman" w:cs="Times New Roman"/>
          <w:color w:val="000000" w:themeColor="text1"/>
          <w:lang w:eastAsia="zh-CN"/>
        </w:rPr>
        <w:t>.</w:t>
      </w:r>
      <w:r w:rsidR="001B13BD" w:rsidRPr="004864E7">
        <w:rPr>
          <w:rFonts w:ascii="Times New Roman" w:hAnsi="Times New Roman" w:cs="Times New Roman"/>
          <w:color w:val="000000" w:themeColor="text1"/>
          <w:lang w:eastAsia="zh-CN"/>
        </w:rPr>
        <w:t xml:space="preserve"> * </w:t>
      </w:r>
      <w:r w:rsidR="001B13BD" w:rsidRPr="004864E7">
        <w:rPr>
          <w:rFonts w:ascii="Times New Roman" w:hAnsi="Times New Roman" w:cs="Times New Roman"/>
          <w:i/>
          <w:color w:val="000000" w:themeColor="text1"/>
          <w:lang w:eastAsia="zh-CN"/>
        </w:rPr>
        <w:t>p</w:t>
      </w:r>
      <w:r w:rsidR="001B13BD" w:rsidRPr="004864E7">
        <w:rPr>
          <w:rFonts w:ascii="Times New Roman" w:hAnsi="Times New Roman" w:cs="Times New Roman"/>
          <w:color w:val="000000" w:themeColor="text1"/>
          <w:lang w:eastAsia="zh-CN"/>
        </w:rPr>
        <w:t xml:space="preserve"> </w:t>
      </w:r>
      <w:r w:rsidR="001B13BD">
        <w:rPr>
          <w:rFonts w:ascii="Times New Roman" w:hAnsi="Times New Roman" w:cs="Times New Roman"/>
          <w:color w:val="000000" w:themeColor="text1"/>
          <w:lang w:eastAsia="zh-CN"/>
        </w:rPr>
        <w:t>=</w:t>
      </w:r>
      <w:r w:rsidR="001B13BD" w:rsidRPr="004864E7">
        <w:rPr>
          <w:rFonts w:ascii="Times New Roman" w:hAnsi="Times New Roman" w:cs="Times New Roman"/>
          <w:color w:val="000000" w:themeColor="text1"/>
          <w:lang w:eastAsia="zh-CN"/>
        </w:rPr>
        <w:t xml:space="preserve"> .0</w:t>
      </w:r>
      <w:r w:rsidR="001B13BD">
        <w:rPr>
          <w:rFonts w:ascii="Times New Roman" w:hAnsi="Times New Roman" w:cs="Times New Roman"/>
          <w:color w:val="000000" w:themeColor="text1"/>
          <w:lang w:eastAsia="zh-CN"/>
        </w:rPr>
        <w:t>4</w:t>
      </w:r>
      <w:r w:rsidR="001B13BD" w:rsidRPr="004864E7">
        <w:rPr>
          <w:rFonts w:ascii="Times New Roman" w:hAnsi="Times New Roman" w:cs="Times New Roman"/>
          <w:color w:val="000000" w:themeColor="text1"/>
          <w:lang w:eastAsia="zh-CN"/>
        </w:rPr>
        <w:t>.</w:t>
      </w:r>
      <w:r w:rsidR="001B13BD" w:rsidRPr="001B13BD">
        <w:rPr>
          <w:rFonts w:ascii="Times New Roman" w:hAnsi="Times New Roman" w:cs="Times New Roman"/>
          <w:color w:val="000000" w:themeColor="text1"/>
          <w:lang w:eastAsia="zh-CN"/>
        </w:rPr>
        <w:t xml:space="preserve"> </w:t>
      </w:r>
      <w:r w:rsidR="001B13BD">
        <w:rPr>
          <w:rFonts w:ascii="Times New Roman" w:hAnsi="Times New Roman" w:cs="Times New Roman"/>
          <w:color w:val="000000" w:themeColor="text1"/>
          <w:lang w:eastAsia="zh-CN"/>
        </w:rPr>
        <w:t>Df are 141 or 142 for all tests</w:t>
      </w:r>
      <w:r w:rsidR="001B13BD" w:rsidRPr="001F4F75">
        <w:rPr>
          <w:rFonts w:ascii="Times New Roman" w:hAnsi="Times New Roman" w:cs="Times New Roman"/>
          <w:color w:val="000000" w:themeColor="text1"/>
          <w:lang w:eastAsia="zh-CN"/>
        </w:rPr>
        <w:t>.</w:t>
      </w:r>
      <w:r w:rsidRPr="001F4F75">
        <w:rPr>
          <w:rFonts w:ascii="Times" w:hAnsi="Times"/>
        </w:rPr>
        <w:t xml:space="preserve"> ICC = Intraclass correlation coefficient</w:t>
      </w:r>
      <w:r w:rsidR="001F4F75">
        <w:rPr>
          <w:rFonts w:ascii="Times" w:hAnsi="Times"/>
        </w:rPr>
        <w:t xml:space="preserve"> for </w:t>
      </w:r>
      <w:r w:rsidR="001F4F75">
        <w:rPr>
          <w:rFonts w:ascii="Times" w:hAnsi="Times"/>
        </w:rPr>
        <w:tab/>
      </w:r>
      <w:r w:rsidRPr="001F4F75">
        <w:rPr>
          <w:rFonts w:ascii="Times" w:hAnsi="Times"/>
        </w:rPr>
        <w:t>coder reliability</w:t>
      </w:r>
      <w:r w:rsidR="001F4F75">
        <w:rPr>
          <w:rFonts w:ascii="Times" w:hAnsi="Times"/>
        </w:rPr>
        <w:t>.</w:t>
      </w:r>
    </w:p>
    <w:p w14:paraId="2CA9D629" w14:textId="77777777" w:rsidR="0075147A" w:rsidRDefault="0075147A" w:rsidP="00B212FA">
      <w:pPr>
        <w:rPr>
          <w:rFonts w:ascii="Times New Roman" w:hAnsi="Times New Roman" w:cs="Times New Roman"/>
        </w:rPr>
      </w:pPr>
    </w:p>
    <w:p w14:paraId="6B6CE569" w14:textId="77777777" w:rsidR="00522494" w:rsidRDefault="00522494" w:rsidP="00B212FA">
      <w:pPr>
        <w:rPr>
          <w:rFonts w:ascii="Times New Roman" w:hAnsi="Times New Roman" w:cs="Times New Roman"/>
        </w:rPr>
      </w:pPr>
    </w:p>
    <w:p w14:paraId="341A3B6D" w14:textId="77777777" w:rsidR="0040130A" w:rsidRDefault="0040130A" w:rsidP="00B212FA">
      <w:pPr>
        <w:rPr>
          <w:rFonts w:ascii="Times New Roman" w:hAnsi="Times New Roman" w:cs="Times New Roman"/>
        </w:rPr>
      </w:pPr>
    </w:p>
    <w:p w14:paraId="6D6680D6" w14:textId="3D4A4013" w:rsidR="0040130A" w:rsidRPr="0040130A" w:rsidRDefault="0040130A" w:rsidP="0040130A">
      <w:pPr>
        <w:jc w:val="center"/>
        <w:rPr>
          <w:rFonts w:ascii="Times New Roman" w:hAnsi="Times New Roman" w:cs="Times New Roman"/>
        </w:rPr>
      </w:pPr>
      <w:r w:rsidRPr="0040130A">
        <w:rPr>
          <w:rFonts w:ascii="Times New Roman" w:hAnsi="Times New Roman" w:cs="Times New Roman"/>
        </w:rPr>
        <w:t>Potential Covariates and Moderators in Study 2</w:t>
      </w:r>
    </w:p>
    <w:p w14:paraId="10699372" w14:textId="77777777" w:rsidR="0040130A" w:rsidRDefault="0040130A" w:rsidP="00B212FA">
      <w:pPr>
        <w:rPr>
          <w:rFonts w:ascii="Times New Roman" w:hAnsi="Times New Roman" w:cs="Times New Roman"/>
        </w:rPr>
      </w:pPr>
    </w:p>
    <w:p w14:paraId="4CEFCFF3" w14:textId="6488F390" w:rsidR="00522494" w:rsidRDefault="00522494" w:rsidP="00522494">
      <w:pPr>
        <w:spacing w:line="480" w:lineRule="auto"/>
        <w:ind w:firstLine="540"/>
        <w:rPr>
          <w:rFonts w:ascii="Times New Roman" w:hAnsi="Times New Roman" w:cs="Times New Roman"/>
        </w:rPr>
      </w:pPr>
      <w:r>
        <w:rPr>
          <w:rFonts w:ascii="Times New Roman" w:hAnsi="Times New Roman" w:cs="Times New Roman"/>
        </w:rPr>
        <w:t>Table S6 – S</w:t>
      </w:r>
      <w:r w:rsidR="002552D5">
        <w:rPr>
          <w:rFonts w:ascii="Times New Roman" w:hAnsi="Times New Roman" w:cs="Times New Roman"/>
        </w:rPr>
        <w:t>12</w:t>
      </w:r>
      <w:r>
        <w:rPr>
          <w:rFonts w:ascii="Times New Roman" w:hAnsi="Times New Roman" w:cs="Times New Roman"/>
        </w:rPr>
        <w:t xml:space="preserve"> describes the exploratory analyses examining baseline measures as potential covariates (relationship length, r</w:t>
      </w:r>
      <w:r w:rsidRPr="002E6E7E">
        <w:rPr>
          <w:rFonts w:ascii="Times New Roman" w:hAnsi="Times New Roman" w:cs="Times New Roman"/>
        </w:rPr>
        <w:t xml:space="preserve">elationship satisfaction, </w:t>
      </w:r>
      <w:r>
        <w:rPr>
          <w:rFonts w:ascii="Times New Roman" w:hAnsi="Times New Roman" w:cs="Times New Roman"/>
        </w:rPr>
        <w:t>perceived partner responsiveness</w:t>
      </w:r>
      <w:r w:rsidRPr="002E6E7E">
        <w:rPr>
          <w:rFonts w:ascii="Times New Roman" w:hAnsi="Times New Roman" w:cs="Times New Roman"/>
        </w:rPr>
        <w:t xml:space="preserve">, and </w:t>
      </w:r>
      <w:r>
        <w:rPr>
          <w:rFonts w:ascii="Times New Roman" w:hAnsi="Times New Roman" w:cs="Times New Roman"/>
        </w:rPr>
        <w:t>emotion suppression)</w:t>
      </w:r>
      <w:r w:rsidRPr="002E6E7E">
        <w:rPr>
          <w:rFonts w:ascii="Times New Roman" w:hAnsi="Times New Roman" w:cs="Times New Roman"/>
        </w:rPr>
        <w:t>.</w:t>
      </w:r>
      <w:r>
        <w:rPr>
          <w:rFonts w:ascii="Times New Roman" w:hAnsi="Times New Roman" w:cs="Times New Roman"/>
        </w:rPr>
        <w:t xml:space="preserve"> In addition, we also examined these baseline measures as potential moderators for the effect of experimental conditions on anxiety expression.</w:t>
      </w:r>
      <w:r w:rsidR="0040130A">
        <w:rPr>
          <w:rFonts w:ascii="Times New Roman" w:hAnsi="Times New Roman" w:cs="Times New Roman"/>
        </w:rPr>
        <w:t xml:space="preserve"> Similar to the main analyses, in all analyses, the two dummy coded variables used in the main analyses were entered simultaneously, the first dummy code compares the responsive condition with the control condition, and the second dummy code contrasts the unresponsive condition with control condition. Next, the covariate (centered) was entered into the model, followed by two product terms representing the interactions between relationship length and the two dummy variables were entered.  </w:t>
      </w:r>
    </w:p>
    <w:p w14:paraId="27097672" w14:textId="77777777" w:rsidR="00522494" w:rsidRPr="00F2022B" w:rsidRDefault="00522494" w:rsidP="00522494">
      <w:pPr>
        <w:spacing w:line="480" w:lineRule="auto"/>
        <w:rPr>
          <w:rFonts w:ascii="Times New Roman" w:hAnsi="Times New Roman" w:cs="Times New Roman"/>
          <w:b/>
        </w:rPr>
      </w:pPr>
      <w:r w:rsidRPr="00F2022B">
        <w:rPr>
          <w:rFonts w:ascii="Times New Roman" w:hAnsi="Times New Roman" w:cs="Times New Roman"/>
          <w:b/>
        </w:rPr>
        <w:t>Relationship Length</w:t>
      </w:r>
    </w:p>
    <w:p w14:paraId="3111ACBC" w14:textId="3A8F6CBA" w:rsidR="00522494" w:rsidRDefault="00522494" w:rsidP="00522494">
      <w:pPr>
        <w:spacing w:line="480" w:lineRule="auto"/>
        <w:ind w:firstLine="540"/>
        <w:rPr>
          <w:rFonts w:ascii="Times New Roman" w:hAnsi="Times New Roman" w:cs="Times New Roman"/>
        </w:rPr>
      </w:pPr>
      <w:r w:rsidRPr="00F2022B">
        <w:rPr>
          <w:rFonts w:ascii="Times New Roman" w:hAnsi="Times New Roman" w:cs="Times New Roman"/>
          <w:b/>
        </w:rPr>
        <w:t>Anxiety expression analyzed by LIWC.</w:t>
      </w:r>
      <w:r>
        <w:rPr>
          <w:rFonts w:ascii="Times New Roman" w:hAnsi="Times New Roman" w:cs="Times New Roman"/>
          <w:b/>
        </w:rPr>
        <w:t xml:space="preserve"> </w:t>
      </w:r>
      <w:r>
        <w:rPr>
          <w:rFonts w:ascii="Times New Roman" w:hAnsi="Times New Roman" w:cs="Times New Roman"/>
        </w:rPr>
        <w:t>Table S6 describes the analyses examining relationship length as a potential covariate as well as potential moderator for the effect of experimental conditions on the percentage of anxiety words contained in the participants’ emails. Findings remained the same after controlling for relationship length.</w:t>
      </w:r>
      <w:r w:rsidRPr="00EA73A6">
        <w:rPr>
          <w:rFonts w:ascii="Times New Roman" w:hAnsi="Times New Roman" w:cs="Times New Roman"/>
        </w:rPr>
        <w:t xml:space="preserve"> </w:t>
      </w:r>
      <w:r>
        <w:rPr>
          <w:rFonts w:ascii="Times New Roman" w:hAnsi="Times New Roman" w:cs="Times New Roman"/>
        </w:rPr>
        <w:t xml:space="preserve">The responsive-control comparison </w:t>
      </w:r>
      <w:r w:rsidR="00DF0531">
        <w:rPr>
          <w:rFonts w:ascii="Times New Roman" w:hAnsi="Times New Roman" w:cs="Times New Roman"/>
        </w:rPr>
        <w:t xml:space="preserve">was not </w:t>
      </w:r>
      <w:r>
        <w:rPr>
          <w:rFonts w:ascii="Times New Roman" w:hAnsi="Times New Roman" w:cs="Times New Roman"/>
        </w:rPr>
        <w:t>significan</w:t>
      </w:r>
      <w:r w:rsidR="00DF0531">
        <w:rPr>
          <w:rFonts w:ascii="Times New Roman" w:hAnsi="Times New Roman" w:cs="Times New Roman"/>
        </w:rPr>
        <w:t>t</w:t>
      </w:r>
      <w:r>
        <w:rPr>
          <w:rFonts w:ascii="Times New Roman" w:hAnsi="Times New Roman" w:cs="Times New Roman"/>
        </w:rPr>
        <w:t xml:space="preserve">,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3</w:t>
      </w:r>
      <w:r w:rsidRPr="002E6E7E">
        <w:rPr>
          <w:rFonts w:ascii="Times New Roman" w:hAnsi="Times New Roman" w:cs="Times New Roman"/>
        </w:rPr>
        <w:t>.</w:t>
      </w:r>
      <w:r>
        <w:rPr>
          <w:rFonts w:ascii="Times New Roman" w:hAnsi="Times New Roman" w:cs="Times New Roman"/>
        </w:rPr>
        <w:t>3</w:t>
      </w:r>
      <w:r>
        <w:rPr>
          <w:rFonts w:ascii="Times New Roman" w:hAnsi="Times New Roman" w:cs="Times New Roman" w:hint="eastAsia"/>
          <w:lang w:eastAsia="zh-CN"/>
        </w:rPr>
        <w:t>79</w:t>
      </w:r>
      <w:r w:rsidRPr="002E6E7E">
        <w:rPr>
          <w:rFonts w:ascii="Times New Roman" w:hAnsi="Times New Roman" w:cs="Times New Roman"/>
        </w:rPr>
        <w:t xml:space="preserve">, </w:t>
      </w:r>
      <w:r w:rsidRPr="00A14881">
        <w:rPr>
          <w:rFonts w:ascii="Times New Roman" w:hAnsi="Times New Roman" w:cs="Times New Roman"/>
          <w:i/>
        </w:rPr>
        <w:t>p</w:t>
      </w:r>
      <w:r>
        <w:rPr>
          <w:rFonts w:ascii="Times New Roman" w:hAnsi="Times New Roman" w:cs="Times New Roman"/>
        </w:rPr>
        <w:t xml:space="preserve"> =.068, sr</w:t>
      </w:r>
      <w:r>
        <w:rPr>
          <w:rFonts w:ascii="Times New Roman" w:hAnsi="Times New Roman" w:cs="Times New Roman"/>
          <w:vertAlign w:val="superscript"/>
        </w:rPr>
        <w:t xml:space="preserve">2 </w:t>
      </w:r>
      <w:r>
        <w:rPr>
          <w:rFonts w:ascii="Times New Roman" w:hAnsi="Times New Roman" w:cs="Times New Roman"/>
        </w:rPr>
        <w:t xml:space="preserve">= .023. The difference between the unresponsive and control conditions was not significant,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.001</w:t>
      </w:r>
      <w:r w:rsidRPr="002E6E7E">
        <w:rPr>
          <w:rFonts w:ascii="Times New Roman" w:hAnsi="Times New Roman" w:cs="Times New Roman"/>
        </w:rPr>
        <w:t xml:space="preserve">, </w:t>
      </w:r>
      <w:r w:rsidRPr="009553E6">
        <w:rPr>
          <w:rFonts w:ascii="Times New Roman" w:hAnsi="Times New Roman" w:cs="Times New Roman"/>
          <w:i/>
        </w:rPr>
        <w:t>p</w:t>
      </w:r>
      <w:r>
        <w:rPr>
          <w:rFonts w:ascii="Times New Roman" w:hAnsi="Times New Roman" w:cs="Times New Roman"/>
          <w:i/>
        </w:rPr>
        <w:t xml:space="preserve"> </w:t>
      </w:r>
      <w:r>
        <w:rPr>
          <w:rFonts w:ascii="Times New Roman" w:hAnsi="Times New Roman" w:cs="Times New Roman"/>
        </w:rPr>
        <w:t>= .980, sr</w:t>
      </w:r>
      <w:r>
        <w:rPr>
          <w:rFonts w:ascii="Times New Roman" w:hAnsi="Times New Roman" w:cs="Times New Roman"/>
          <w:vertAlign w:val="superscript"/>
        </w:rPr>
        <w:t xml:space="preserve">2 </w:t>
      </w:r>
      <w:r>
        <w:rPr>
          <w:rFonts w:ascii="Times New Roman" w:hAnsi="Times New Roman" w:cs="Times New Roman"/>
        </w:rPr>
        <w:t xml:space="preserve">= .000. Relationship length did not significantly moderate the relationship between experimental conditions </w:t>
      </w:r>
      <w:r>
        <w:rPr>
          <w:rFonts w:ascii="Times New Roman" w:hAnsi="Times New Roman" w:cs="Times New Roman" w:hint="eastAsia"/>
          <w:lang w:eastAsia="zh-CN"/>
        </w:rPr>
        <w:t xml:space="preserve"> and </w:t>
      </w:r>
      <w:r>
        <w:rPr>
          <w:rFonts w:ascii="Times New Roman" w:hAnsi="Times New Roman" w:cs="Times New Roman"/>
        </w:rPr>
        <w:t xml:space="preserve">percentage of anxiety-related words,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.009</w:t>
      </w:r>
      <w:r w:rsidRPr="002E6E7E">
        <w:rPr>
          <w:rFonts w:ascii="Times New Roman" w:hAnsi="Times New Roman" w:cs="Times New Roman"/>
        </w:rPr>
        <w:t xml:space="preserve">, </w:t>
      </w:r>
      <w:r w:rsidRPr="0098091A">
        <w:rPr>
          <w:rFonts w:ascii="Times New Roman" w:hAnsi="Times New Roman" w:cs="Times New Roman"/>
          <w:i/>
        </w:rPr>
        <w:t>p</w:t>
      </w:r>
      <w:r>
        <w:rPr>
          <w:rFonts w:ascii="Times New Roman" w:hAnsi="Times New Roman" w:cs="Times New Roman"/>
          <w:i/>
        </w:rPr>
        <w:t xml:space="preserve"> </w:t>
      </w:r>
      <w:r>
        <w:rPr>
          <w:rFonts w:ascii="Times New Roman" w:hAnsi="Times New Roman" w:cs="Times New Roman"/>
        </w:rPr>
        <w:t>= .191, sr</w:t>
      </w:r>
      <w:r>
        <w:rPr>
          <w:rFonts w:ascii="Times New Roman" w:hAnsi="Times New Roman" w:cs="Times New Roman"/>
          <w:vertAlign w:val="superscript"/>
        </w:rPr>
        <w:t>2</w:t>
      </w:r>
      <w:r>
        <w:rPr>
          <w:rFonts w:ascii="Times New Roman" w:hAnsi="Times New Roman" w:cs="Times New Roman"/>
        </w:rPr>
        <w:t xml:space="preserve">=.001 for the responsive-control comparison, and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.554</w:t>
      </w:r>
      <w:r w:rsidRPr="002E6E7E">
        <w:rPr>
          <w:rFonts w:ascii="Times New Roman" w:hAnsi="Times New Roman" w:cs="Times New Roman"/>
        </w:rPr>
        <w:t xml:space="preserve">, </w:t>
      </w:r>
      <w:r w:rsidRPr="0098091A">
        <w:rPr>
          <w:rFonts w:ascii="Times New Roman" w:hAnsi="Times New Roman" w:cs="Times New Roman"/>
          <w:i/>
        </w:rPr>
        <w:t>p</w:t>
      </w:r>
      <w:r>
        <w:rPr>
          <w:rFonts w:ascii="Times New Roman" w:hAnsi="Times New Roman" w:cs="Times New Roman"/>
          <w:i/>
        </w:rPr>
        <w:t xml:space="preserve"> </w:t>
      </w:r>
      <w:r>
        <w:rPr>
          <w:rFonts w:ascii="Times New Roman" w:hAnsi="Times New Roman" w:cs="Times New Roman"/>
        </w:rPr>
        <w:t>= .458, sr</w:t>
      </w:r>
      <w:r>
        <w:rPr>
          <w:rFonts w:ascii="Times New Roman" w:hAnsi="Times New Roman" w:cs="Times New Roman"/>
          <w:vertAlign w:val="superscript"/>
        </w:rPr>
        <w:t>2</w:t>
      </w:r>
      <w:r>
        <w:rPr>
          <w:rFonts w:ascii="Times New Roman" w:hAnsi="Times New Roman" w:cs="Times New Roman"/>
        </w:rPr>
        <w:t>=.004 for the unresponsive-control condition.</w:t>
      </w:r>
    </w:p>
    <w:p w14:paraId="76772D5C" w14:textId="77777777" w:rsidR="00522494" w:rsidRDefault="00522494" w:rsidP="00522494">
      <w:pPr>
        <w:rPr>
          <w:rFonts w:ascii="Times New Roman" w:hAnsi="Times New Roman" w:cs="Times New Roman"/>
        </w:rPr>
      </w:pPr>
    </w:p>
    <w:p w14:paraId="55140DDE" w14:textId="29306556" w:rsidR="00522494" w:rsidRDefault="00522494" w:rsidP="00522494">
      <w:pPr>
        <w:spacing w:line="480" w:lineRule="auto"/>
        <w:jc w:val="center"/>
        <w:rPr>
          <w:rFonts w:ascii="Times New Roman" w:hAnsi="Times New Roman" w:cs="Times New Roman"/>
        </w:rPr>
      </w:pPr>
      <w:r>
        <w:rPr>
          <w:rFonts w:ascii="Times New Roman" w:hAnsi="Times New Roman" w:cs="Times New Roman"/>
        </w:rPr>
        <w:t>Table S6</w:t>
      </w:r>
    </w:p>
    <w:p w14:paraId="7D64E9C4" w14:textId="49388A39" w:rsidR="00522494" w:rsidRDefault="00522494" w:rsidP="00522494">
      <w:pPr>
        <w:spacing w:line="480" w:lineRule="auto"/>
        <w:jc w:val="center"/>
        <w:rPr>
          <w:rFonts w:ascii="Times New Roman" w:hAnsi="Times New Roman" w:cs="Times New Roman"/>
        </w:rPr>
      </w:pPr>
      <w:r>
        <w:rPr>
          <w:rFonts w:ascii="Times New Roman" w:hAnsi="Times New Roman" w:cs="Times New Roman"/>
        </w:rPr>
        <w:t xml:space="preserve">Regressions Examining Relationship Length as Covariate and Moderator </w:t>
      </w:r>
      <w:r w:rsidR="00ED5DCD">
        <w:rPr>
          <w:rFonts w:ascii="Times New Roman" w:hAnsi="Times New Roman" w:cs="Times New Roman"/>
        </w:rPr>
        <w:t>for Percentage of Anxiety W</w:t>
      </w:r>
      <w:r>
        <w:rPr>
          <w:rFonts w:ascii="Times New Roman" w:hAnsi="Times New Roman" w:cs="Times New Roman"/>
        </w:rPr>
        <w:t>ords</w:t>
      </w:r>
    </w:p>
    <w:tbl>
      <w:tblPr>
        <w:tblW w:w="0" w:type="auto"/>
        <w:tblInd w:w="93" w:type="dxa"/>
        <w:tblBorders>
          <w:top w:val="single" w:sz="4" w:space="0" w:color="auto"/>
          <w:bottom w:val="single" w:sz="4" w:space="0" w:color="auto"/>
        </w:tblBorders>
        <w:tblLook w:val="04A0" w:firstRow="1" w:lastRow="0" w:firstColumn="1" w:lastColumn="0" w:noHBand="0" w:noVBand="1"/>
      </w:tblPr>
      <w:tblGrid>
        <w:gridCol w:w="1023"/>
        <w:gridCol w:w="2456"/>
        <w:gridCol w:w="717"/>
        <w:gridCol w:w="636"/>
        <w:gridCol w:w="1905"/>
        <w:gridCol w:w="636"/>
        <w:gridCol w:w="636"/>
      </w:tblGrid>
      <w:tr w:rsidR="00522494" w:rsidRPr="001A5CFD" w14:paraId="1C714905" w14:textId="77777777" w:rsidTr="00AE2D93">
        <w:trPr>
          <w:trHeight w:val="300"/>
        </w:trPr>
        <w:tc>
          <w:tcPr>
            <w:tcW w:w="0" w:type="auto"/>
            <w:tcBorders>
              <w:top w:val="single" w:sz="4" w:space="0" w:color="auto"/>
              <w:bottom w:val="single" w:sz="4" w:space="0" w:color="auto"/>
            </w:tcBorders>
            <w:shd w:val="clear" w:color="auto" w:fill="auto"/>
            <w:noWrap/>
            <w:vAlign w:val="bottom"/>
            <w:hideMark/>
          </w:tcPr>
          <w:p w14:paraId="23690887" w14:textId="77777777" w:rsidR="00522494" w:rsidRPr="001A5CFD" w:rsidRDefault="00522494" w:rsidP="00AE2D93">
            <w:pPr>
              <w:jc w:val="center"/>
              <w:rPr>
                <w:rFonts w:ascii="Times" w:eastAsia="Times New Roman" w:hAnsi="Times" w:cs="Times New Roman"/>
                <w:color w:val="000000"/>
              </w:rPr>
            </w:pPr>
          </w:p>
        </w:tc>
        <w:tc>
          <w:tcPr>
            <w:tcW w:w="0" w:type="auto"/>
            <w:tcBorders>
              <w:top w:val="single" w:sz="4" w:space="0" w:color="auto"/>
              <w:bottom w:val="single" w:sz="4" w:space="0" w:color="auto"/>
            </w:tcBorders>
            <w:shd w:val="clear" w:color="auto" w:fill="auto"/>
            <w:noWrap/>
            <w:vAlign w:val="bottom"/>
            <w:hideMark/>
          </w:tcPr>
          <w:p w14:paraId="0F78F47E" w14:textId="77777777" w:rsidR="00522494" w:rsidRPr="001A5CFD" w:rsidRDefault="00522494" w:rsidP="00AE2D93">
            <w:pPr>
              <w:jc w:val="center"/>
              <w:rPr>
                <w:rFonts w:ascii="Times" w:eastAsia="Times New Roman" w:hAnsi="Times" w:cs="Times New Roman"/>
                <w:color w:val="000000"/>
              </w:rPr>
            </w:pPr>
          </w:p>
        </w:tc>
        <w:tc>
          <w:tcPr>
            <w:tcW w:w="0" w:type="auto"/>
            <w:tcBorders>
              <w:top w:val="single" w:sz="4" w:space="0" w:color="auto"/>
              <w:bottom w:val="single" w:sz="4" w:space="0" w:color="auto"/>
            </w:tcBorders>
            <w:shd w:val="clear" w:color="auto" w:fill="auto"/>
            <w:noWrap/>
            <w:vAlign w:val="bottom"/>
            <w:hideMark/>
          </w:tcPr>
          <w:p w14:paraId="2E484A42" w14:textId="77777777" w:rsidR="00522494" w:rsidRPr="001A5CFD" w:rsidRDefault="00522494" w:rsidP="00AE2D93">
            <w:pPr>
              <w:jc w:val="center"/>
              <w:rPr>
                <w:rFonts w:ascii="Times" w:eastAsia="Times New Roman" w:hAnsi="Times" w:cs="Times New Roman"/>
                <w:color w:val="000000"/>
              </w:rPr>
            </w:pPr>
            <w:r w:rsidRPr="001A5CFD">
              <w:rPr>
                <w:rFonts w:ascii="Times" w:eastAsia="Times New Roman" w:hAnsi="Times" w:cs="Times New Roman"/>
                <w:color w:val="000000"/>
              </w:rPr>
              <w:t>B</w:t>
            </w:r>
          </w:p>
        </w:tc>
        <w:tc>
          <w:tcPr>
            <w:tcW w:w="0" w:type="auto"/>
            <w:tcBorders>
              <w:top w:val="single" w:sz="4" w:space="0" w:color="auto"/>
              <w:bottom w:val="single" w:sz="4" w:space="0" w:color="auto"/>
            </w:tcBorders>
            <w:shd w:val="clear" w:color="auto" w:fill="auto"/>
            <w:noWrap/>
            <w:vAlign w:val="bottom"/>
            <w:hideMark/>
          </w:tcPr>
          <w:p w14:paraId="2655A091" w14:textId="77777777" w:rsidR="00522494" w:rsidRPr="001A5CFD" w:rsidRDefault="00522494" w:rsidP="00AE2D93">
            <w:pPr>
              <w:jc w:val="center"/>
              <w:rPr>
                <w:rFonts w:ascii="Times" w:eastAsia="Times New Roman" w:hAnsi="Times" w:cs="Times New Roman"/>
                <w:color w:val="000000"/>
              </w:rPr>
            </w:pPr>
            <w:r w:rsidRPr="001A5CFD">
              <w:rPr>
                <w:rFonts w:ascii="Times" w:eastAsia="Times New Roman" w:hAnsi="Times" w:cs="Times New Roman"/>
                <w:color w:val="000000"/>
              </w:rPr>
              <w:t>SE</w:t>
            </w:r>
          </w:p>
        </w:tc>
        <w:tc>
          <w:tcPr>
            <w:tcW w:w="0" w:type="auto"/>
            <w:tcBorders>
              <w:top w:val="single" w:sz="4" w:space="0" w:color="auto"/>
              <w:bottom w:val="single" w:sz="4" w:space="0" w:color="auto"/>
            </w:tcBorders>
            <w:shd w:val="clear" w:color="auto" w:fill="auto"/>
            <w:noWrap/>
            <w:vAlign w:val="center"/>
            <w:hideMark/>
          </w:tcPr>
          <w:p w14:paraId="3DFDA54E" w14:textId="77777777" w:rsidR="00522494" w:rsidRPr="001A5CFD" w:rsidRDefault="00522494" w:rsidP="00AE2D93">
            <w:pPr>
              <w:jc w:val="center"/>
              <w:rPr>
                <w:rFonts w:ascii="Times" w:eastAsia="Times New Roman" w:hAnsi="Times" w:cs="Times New Roman"/>
                <w:color w:val="000000"/>
              </w:rPr>
            </w:pPr>
            <w:r w:rsidRPr="001A5CFD">
              <w:rPr>
                <w:rFonts w:ascii="Times" w:eastAsia="Times New Roman" w:hAnsi="Times" w:cs="Times New Roman"/>
                <w:color w:val="000000"/>
              </w:rPr>
              <w:t>F</w:t>
            </w:r>
          </w:p>
        </w:tc>
        <w:tc>
          <w:tcPr>
            <w:tcW w:w="0" w:type="auto"/>
            <w:tcBorders>
              <w:top w:val="single" w:sz="4" w:space="0" w:color="auto"/>
              <w:bottom w:val="single" w:sz="4" w:space="0" w:color="auto"/>
            </w:tcBorders>
            <w:shd w:val="clear" w:color="auto" w:fill="auto"/>
            <w:noWrap/>
            <w:vAlign w:val="bottom"/>
            <w:hideMark/>
          </w:tcPr>
          <w:p w14:paraId="46BB77E1" w14:textId="77777777" w:rsidR="00522494" w:rsidRPr="00F2022B" w:rsidRDefault="00522494" w:rsidP="00AE2D93">
            <w:pPr>
              <w:jc w:val="center"/>
              <w:rPr>
                <w:rFonts w:ascii="Times" w:eastAsia="Times New Roman" w:hAnsi="Times" w:cs="Times New Roman"/>
                <w:i/>
                <w:color w:val="000000"/>
              </w:rPr>
            </w:pPr>
            <w:r w:rsidRPr="00F2022B">
              <w:rPr>
                <w:rFonts w:ascii="Times" w:eastAsia="Times New Roman" w:hAnsi="Times" w:cs="Times New Roman"/>
                <w:i/>
                <w:color w:val="000000"/>
              </w:rPr>
              <w:t>p</w:t>
            </w:r>
          </w:p>
        </w:tc>
        <w:tc>
          <w:tcPr>
            <w:tcW w:w="0" w:type="auto"/>
            <w:tcBorders>
              <w:top w:val="single" w:sz="4" w:space="0" w:color="auto"/>
              <w:bottom w:val="single" w:sz="4" w:space="0" w:color="auto"/>
            </w:tcBorders>
          </w:tcPr>
          <w:p w14:paraId="20F2C4B6" w14:textId="77777777" w:rsidR="00522494" w:rsidRPr="00325076" w:rsidRDefault="00522494" w:rsidP="00AE2D93">
            <w:pPr>
              <w:jc w:val="center"/>
              <w:rPr>
                <w:rFonts w:ascii="Times" w:eastAsia="Times New Roman" w:hAnsi="Times" w:cs="Times New Roman"/>
                <w:color w:val="000000"/>
              </w:rPr>
            </w:pPr>
            <w:r w:rsidRPr="00325076">
              <w:rPr>
                <w:rFonts w:ascii="Times" w:hAnsi="Times" w:cs="Times New Roman"/>
              </w:rPr>
              <w:t>sr</w:t>
            </w:r>
            <w:r w:rsidRPr="00325076">
              <w:rPr>
                <w:rFonts w:ascii="Times" w:hAnsi="Times" w:cs="Times New Roman"/>
                <w:vertAlign w:val="superscript"/>
              </w:rPr>
              <w:t>2</w:t>
            </w:r>
          </w:p>
        </w:tc>
      </w:tr>
      <w:tr w:rsidR="00522494" w:rsidRPr="001A5CFD" w14:paraId="66593B05" w14:textId="77777777" w:rsidTr="00AE2D93">
        <w:trPr>
          <w:trHeight w:val="300"/>
        </w:trPr>
        <w:tc>
          <w:tcPr>
            <w:tcW w:w="0" w:type="auto"/>
            <w:tcBorders>
              <w:top w:val="single" w:sz="4" w:space="0" w:color="auto"/>
              <w:bottom w:val="nil"/>
            </w:tcBorders>
            <w:shd w:val="clear" w:color="auto" w:fill="auto"/>
            <w:noWrap/>
            <w:vAlign w:val="bottom"/>
            <w:hideMark/>
          </w:tcPr>
          <w:p w14:paraId="410B028F" w14:textId="77777777" w:rsidR="00522494" w:rsidRPr="001A5CFD" w:rsidRDefault="00522494" w:rsidP="00AE2D93">
            <w:pPr>
              <w:rPr>
                <w:rFonts w:ascii="Times" w:eastAsia="Times New Roman" w:hAnsi="Times" w:cs="Times New Roman"/>
                <w:color w:val="000000"/>
              </w:rPr>
            </w:pPr>
            <w:r>
              <w:rPr>
                <w:rFonts w:ascii="Times" w:eastAsia="Times New Roman" w:hAnsi="Times" w:cs="Times New Roman"/>
                <w:color w:val="000000"/>
              </w:rPr>
              <w:t xml:space="preserve">Model </w:t>
            </w:r>
            <w:r w:rsidRPr="001A5CFD">
              <w:rPr>
                <w:rFonts w:ascii="Times" w:eastAsia="Times New Roman" w:hAnsi="Times" w:cs="Times New Roman"/>
                <w:color w:val="000000"/>
              </w:rPr>
              <w:t xml:space="preserve">1 </w:t>
            </w:r>
          </w:p>
        </w:tc>
        <w:tc>
          <w:tcPr>
            <w:tcW w:w="0" w:type="auto"/>
            <w:tcBorders>
              <w:top w:val="single" w:sz="4" w:space="0" w:color="auto"/>
              <w:bottom w:val="nil"/>
            </w:tcBorders>
            <w:shd w:val="clear" w:color="auto" w:fill="auto"/>
            <w:noWrap/>
            <w:vAlign w:val="bottom"/>
            <w:hideMark/>
          </w:tcPr>
          <w:p w14:paraId="5E6DF533" w14:textId="77777777" w:rsidR="00522494" w:rsidRPr="001A5CFD" w:rsidRDefault="00522494" w:rsidP="00AE2D93">
            <w:pPr>
              <w:rPr>
                <w:rFonts w:ascii="Times" w:eastAsia="Times New Roman" w:hAnsi="Times" w:cs="Times New Roman"/>
                <w:color w:val="000000"/>
              </w:rPr>
            </w:pPr>
            <w:r w:rsidRPr="001A5CFD">
              <w:rPr>
                <w:rFonts w:ascii="Times" w:eastAsia="Times New Roman" w:hAnsi="Times" w:cs="Times New Roman"/>
                <w:color w:val="000000"/>
              </w:rPr>
              <w:t>Responsive</w:t>
            </w:r>
          </w:p>
        </w:tc>
        <w:tc>
          <w:tcPr>
            <w:tcW w:w="0" w:type="auto"/>
            <w:tcBorders>
              <w:top w:val="single" w:sz="4" w:space="0" w:color="auto"/>
              <w:bottom w:val="nil"/>
            </w:tcBorders>
            <w:shd w:val="clear" w:color="auto" w:fill="auto"/>
            <w:noWrap/>
            <w:vAlign w:val="bottom"/>
            <w:hideMark/>
          </w:tcPr>
          <w:p w14:paraId="3B6489C8"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257</w:t>
            </w:r>
          </w:p>
        </w:tc>
        <w:tc>
          <w:tcPr>
            <w:tcW w:w="0" w:type="auto"/>
            <w:tcBorders>
              <w:top w:val="single" w:sz="4" w:space="0" w:color="auto"/>
              <w:bottom w:val="nil"/>
            </w:tcBorders>
            <w:shd w:val="clear" w:color="auto" w:fill="auto"/>
            <w:noWrap/>
            <w:vAlign w:val="bottom"/>
            <w:hideMark/>
          </w:tcPr>
          <w:p w14:paraId="1B0698D9" w14:textId="77777777" w:rsidR="00522494" w:rsidRPr="001A5CFD" w:rsidRDefault="00522494" w:rsidP="00AE2D93">
            <w:pPr>
              <w:jc w:val="center"/>
              <w:rPr>
                <w:rFonts w:ascii="Times" w:eastAsia="Times New Roman" w:hAnsi="Times" w:cs="Times New Roman"/>
                <w:color w:val="000000"/>
              </w:rPr>
            </w:pPr>
            <w:r>
              <w:rPr>
                <w:rFonts w:ascii="Times" w:eastAsia="Times New Roman" w:hAnsi="Times" w:cs="Times New Roman" w:hint="eastAsia"/>
                <w:color w:val="000000"/>
                <w:lang w:eastAsia="zh-CN"/>
              </w:rPr>
              <w:t>.</w:t>
            </w:r>
            <w:r w:rsidRPr="001A5CFD">
              <w:rPr>
                <w:rFonts w:ascii="Times" w:eastAsia="Times New Roman" w:hAnsi="Times" w:cs="Times New Roman"/>
                <w:color w:val="000000"/>
              </w:rPr>
              <w:t>142</w:t>
            </w:r>
          </w:p>
        </w:tc>
        <w:tc>
          <w:tcPr>
            <w:tcW w:w="0" w:type="auto"/>
            <w:tcBorders>
              <w:top w:val="single" w:sz="4" w:space="0" w:color="auto"/>
              <w:bottom w:val="nil"/>
            </w:tcBorders>
            <w:shd w:val="clear" w:color="auto" w:fill="auto"/>
            <w:noWrap/>
            <w:vAlign w:val="center"/>
            <w:hideMark/>
          </w:tcPr>
          <w:p w14:paraId="6722727B" w14:textId="693B8302" w:rsidR="00522494" w:rsidRPr="001A5CFD" w:rsidRDefault="00522494" w:rsidP="00E56641">
            <w:pPr>
              <w:jc w:val="center"/>
              <w:rPr>
                <w:rFonts w:ascii="Times" w:eastAsia="Times New Roman" w:hAnsi="Times" w:cs="Times New Roman"/>
                <w:color w:val="000000"/>
              </w:rPr>
            </w:pPr>
            <w:r>
              <w:rPr>
                <w:rFonts w:ascii="Times" w:eastAsia="Times New Roman" w:hAnsi="Times" w:cs="Times New Roman"/>
                <w:color w:val="000000"/>
              </w:rPr>
              <w:t>F(</w:t>
            </w:r>
            <w:r w:rsidR="00E56641">
              <w:rPr>
                <w:rFonts w:ascii="Times" w:eastAsia="Times New Roman" w:hAnsi="Times" w:cs="Times New Roman"/>
                <w:color w:val="000000"/>
              </w:rPr>
              <w:t>1</w:t>
            </w:r>
            <w:r>
              <w:rPr>
                <w:rFonts w:ascii="Times" w:eastAsia="Times New Roman" w:hAnsi="Times" w:cs="Times New Roman"/>
                <w:color w:val="000000"/>
              </w:rPr>
              <w:t>, 142) =</w:t>
            </w:r>
            <w:r w:rsidRPr="001A5CFD">
              <w:rPr>
                <w:rFonts w:ascii="Times" w:eastAsia="Times New Roman" w:hAnsi="Times" w:cs="Times New Roman"/>
                <w:color w:val="000000"/>
              </w:rPr>
              <w:t>3.257</w:t>
            </w:r>
          </w:p>
        </w:tc>
        <w:tc>
          <w:tcPr>
            <w:tcW w:w="0" w:type="auto"/>
            <w:tcBorders>
              <w:top w:val="single" w:sz="4" w:space="0" w:color="auto"/>
              <w:bottom w:val="nil"/>
            </w:tcBorders>
            <w:shd w:val="clear" w:color="auto" w:fill="auto"/>
            <w:noWrap/>
            <w:vAlign w:val="bottom"/>
            <w:hideMark/>
          </w:tcPr>
          <w:p w14:paraId="2F8EB49F"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073</w:t>
            </w:r>
          </w:p>
        </w:tc>
        <w:tc>
          <w:tcPr>
            <w:tcW w:w="0" w:type="auto"/>
            <w:tcBorders>
              <w:top w:val="single" w:sz="4" w:space="0" w:color="auto"/>
              <w:bottom w:val="nil"/>
            </w:tcBorders>
            <w:vAlign w:val="bottom"/>
          </w:tcPr>
          <w:p w14:paraId="10B40CBC" w14:textId="77777777" w:rsidR="00522494" w:rsidRPr="00325076"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325076">
              <w:rPr>
                <w:rFonts w:ascii="Times" w:eastAsia="Times New Roman" w:hAnsi="Times" w:cs="Times New Roman"/>
                <w:color w:val="000000"/>
              </w:rPr>
              <w:t>022</w:t>
            </w:r>
          </w:p>
        </w:tc>
      </w:tr>
      <w:tr w:rsidR="00522494" w:rsidRPr="001A5CFD" w14:paraId="6819C22C" w14:textId="77777777" w:rsidTr="00AE2D93">
        <w:trPr>
          <w:trHeight w:val="300"/>
        </w:trPr>
        <w:tc>
          <w:tcPr>
            <w:tcW w:w="0" w:type="auto"/>
            <w:tcBorders>
              <w:top w:val="nil"/>
              <w:bottom w:val="single" w:sz="4" w:space="0" w:color="auto"/>
            </w:tcBorders>
            <w:shd w:val="clear" w:color="auto" w:fill="auto"/>
            <w:noWrap/>
            <w:vAlign w:val="bottom"/>
            <w:hideMark/>
          </w:tcPr>
          <w:p w14:paraId="083A2DE6" w14:textId="77777777" w:rsidR="00522494" w:rsidRPr="001A5CFD" w:rsidRDefault="00522494" w:rsidP="00AE2D93">
            <w:pPr>
              <w:rPr>
                <w:rFonts w:ascii="Times" w:eastAsia="Times New Roman" w:hAnsi="Times" w:cs="Times New Roman"/>
                <w:color w:val="000000"/>
              </w:rPr>
            </w:pPr>
          </w:p>
        </w:tc>
        <w:tc>
          <w:tcPr>
            <w:tcW w:w="0" w:type="auto"/>
            <w:tcBorders>
              <w:top w:val="nil"/>
              <w:bottom w:val="single" w:sz="4" w:space="0" w:color="auto"/>
            </w:tcBorders>
            <w:shd w:val="clear" w:color="auto" w:fill="auto"/>
            <w:noWrap/>
            <w:vAlign w:val="bottom"/>
            <w:hideMark/>
          </w:tcPr>
          <w:p w14:paraId="3AFF866E" w14:textId="77777777" w:rsidR="00522494" w:rsidRPr="001A5CFD" w:rsidRDefault="00522494" w:rsidP="00AE2D93">
            <w:pPr>
              <w:rPr>
                <w:rFonts w:ascii="Times" w:eastAsia="Times New Roman" w:hAnsi="Times" w:cs="Times New Roman"/>
                <w:color w:val="000000"/>
              </w:rPr>
            </w:pPr>
            <w:r w:rsidRPr="001A5CFD">
              <w:rPr>
                <w:rFonts w:ascii="Times" w:eastAsia="Times New Roman" w:hAnsi="Times" w:cs="Times New Roman"/>
                <w:color w:val="000000"/>
              </w:rPr>
              <w:t>Unresponsive</w:t>
            </w:r>
          </w:p>
        </w:tc>
        <w:tc>
          <w:tcPr>
            <w:tcW w:w="0" w:type="auto"/>
            <w:tcBorders>
              <w:top w:val="nil"/>
              <w:bottom w:val="single" w:sz="4" w:space="0" w:color="auto"/>
            </w:tcBorders>
            <w:shd w:val="clear" w:color="auto" w:fill="auto"/>
            <w:noWrap/>
            <w:vAlign w:val="bottom"/>
            <w:hideMark/>
          </w:tcPr>
          <w:p w14:paraId="77D4F470" w14:textId="77777777" w:rsidR="00522494" w:rsidRPr="001A5CFD" w:rsidRDefault="00522494" w:rsidP="00AE2D93">
            <w:pPr>
              <w:jc w:val="right"/>
              <w:rPr>
                <w:rFonts w:ascii="Times" w:eastAsia="Times New Roman" w:hAnsi="Times" w:cs="Times New Roman"/>
                <w:color w:val="000000"/>
              </w:rPr>
            </w:pPr>
            <w:r w:rsidRPr="001A5CFD">
              <w:rPr>
                <w:rFonts w:ascii="Times" w:eastAsia="Times New Roman" w:hAnsi="Times" w:cs="Times New Roman"/>
                <w:color w:val="000000"/>
              </w:rPr>
              <w:t>-</w:t>
            </w:r>
            <w:r>
              <w:rPr>
                <w:rFonts w:ascii="Times" w:eastAsia="Times New Roman" w:hAnsi="Times" w:cs="Times New Roman"/>
                <w:color w:val="000000"/>
              </w:rPr>
              <w:t>.</w:t>
            </w:r>
            <w:r w:rsidRPr="001A5CFD">
              <w:rPr>
                <w:rFonts w:ascii="Times" w:eastAsia="Times New Roman" w:hAnsi="Times" w:cs="Times New Roman"/>
                <w:color w:val="000000"/>
              </w:rPr>
              <w:t>004</w:t>
            </w:r>
          </w:p>
        </w:tc>
        <w:tc>
          <w:tcPr>
            <w:tcW w:w="0" w:type="auto"/>
            <w:tcBorders>
              <w:top w:val="nil"/>
              <w:bottom w:val="single" w:sz="4" w:space="0" w:color="auto"/>
            </w:tcBorders>
            <w:shd w:val="clear" w:color="auto" w:fill="auto"/>
            <w:noWrap/>
            <w:vAlign w:val="bottom"/>
            <w:hideMark/>
          </w:tcPr>
          <w:p w14:paraId="3FB25BA8"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hint="eastAsia"/>
                <w:color w:val="000000"/>
                <w:lang w:eastAsia="zh-CN"/>
              </w:rPr>
              <w:t>.</w:t>
            </w:r>
            <w:r w:rsidRPr="001A5CFD">
              <w:rPr>
                <w:rFonts w:ascii="Times" w:eastAsia="Times New Roman" w:hAnsi="Times" w:cs="Times New Roman"/>
                <w:color w:val="000000"/>
              </w:rPr>
              <w:t>144</w:t>
            </w:r>
          </w:p>
        </w:tc>
        <w:tc>
          <w:tcPr>
            <w:tcW w:w="0" w:type="auto"/>
            <w:tcBorders>
              <w:top w:val="nil"/>
              <w:bottom w:val="single" w:sz="4" w:space="0" w:color="auto"/>
            </w:tcBorders>
            <w:shd w:val="clear" w:color="auto" w:fill="auto"/>
            <w:noWrap/>
            <w:vAlign w:val="center"/>
            <w:hideMark/>
          </w:tcPr>
          <w:p w14:paraId="38731652" w14:textId="3073E489" w:rsidR="00522494" w:rsidRPr="001A5CFD" w:rsidRDefault="00E56641" w:rsidP="00AE2D93">
            <w:pPr>
              <w:jc w:val="center"/>
              <w:rPr>
                <w:rFonts w:ascii="Times" w:eastAsia="Times New Roman" w:hAnsi="Times" w:cs="Times New Roman"/>
                <w:color w:val="000000"/>
              </w:rPr>
            </w:pPr>
            <w:r>
              <w:rPr>
                <w:rFonts w:ascii="Times" w:eastAsia="Times New Roman" w:hAnsi="Times" w:cs="Times New Roman"/>
                <w:color w:val="000000"/>
              </w:rPr>
              <w:t>F(1</w:t>
            </w:r>
            <w:r w:rsidR="00522494">
              <w:rPr>
                <w:rFonts w:ascii="Times" w:eastAsia="Times New Roman" w:hAnsi="Times" w:cs="Times New Roman"/>
                <w:color w:val="000000"/>
              </w:rPr>
              <w:t>, 142) =</w:t>
            </w:r>
            <w:r w:rsidR="00D87C06">
              <w:rPr>
                <w:rFonts w:ascii="Times" w:eastAsia="Times New Roman" w:hAnsi="Times" w:cs="Times New Roman"/>
                <w:color w:val="000000"/>
              </w:rPr>
              <w:t>0</w:t>
            </w:r>
            <w:r w:rsidR="00522494">
              <w:rPr>
                <w:rFonts w:ascii="Times" w:eastAsia="Times New Roman" w:hAnsi="Times" w:cs="Times New Roman"/>
                <w:color w:val="000000"/>
              </w:rPr>
              <w:t>.</w:t>
            </w:r>
            <w:r w:rsidR="00522494" w:rsidRPr="001A5CFD">
              <w:rPr>
                <w:rFonts w:ascii="Times" w:eastAsia="Times New Roman" w:hAnsi="Times" w:cs="Times New Roman"/>
                <w:color w:val="000000"/>
              </w:rPr>
              <w:t>001</w:t>
            </w:r>
          </w:p>
        </w:tc>
        <w:tc>
          <w:tcPr>
            <w:tcW w:w="0" w:type="auto"/>
            <w:tcBorders>
              <w:top w:val="nil"/>
              <w:bottom w:val="single" w:sz="4" w:space="0" w:color="auto"/>
            </w:tcBorders>
            <w:shd w:val="clear" w:color="auto" w:fill="auto"/>
            <w:noWrap/>
            <w:vAlign w:val="bottom"/>
            <w:hideMark/>
          </w:tcPr>
          <w:p w14:paraId="322C1CE9"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979</w:t>
            </w:r>
          </w:p>
        </w:tc>
        <w:tc>
          <w:tcPr>
            <w:tcW w:w="0" w:type="auto"/>
            <w:tcBorders>
              <w:top w:val="nil"/>
              <w:bottom w:val="single" w:sz="4" w:space="0" w:color="auto"/>
            </w:tcBorders>
            <w:vAlign w:val="bottom"/>
          </w:tcPr>
          <w:p w14:paraId="615DD74E" w14:textId="77777777" w:rsidR="00522494" w:rsidRPr="00325076"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325076">
              <w:rPr>
                <w:rFonts w:ascii="Times" w:eastAsia="Times New Roman" w:hAnsi="Times" w:cs="Times New Roman"/>
                <w:color w:val="000000"/>
              </w:rPr>
              <w:t>000</w:t>
            </w:r>
          </w:p>
        </w:tc>
      </w:tr>
      <w:tr w:rsidR="00522494" w:rsidRPr="001A5CFD" w14:paraId="3D9E017C" w14:textId="77777777" w:rsidTr="00AE2D93">
        <w:trPr>
          <w:trHeight w:val="300"/>
        </w:trPr>
        <w:tc>
          <w:tcPr>
            <w:tcW w:w="0" w:type="auto"/>
            <w:tcBorders>
              <w:top w:val="single" w:sz="4" w:space="0" w:color="auto"/>
            </w:tcBorders>
            <w:shd w:val="clear" w:color="auto" w:fill="auto"/>
            <w:noWrap/>
            <w:vAlign w:val="bottom"/>
            <w:hideMark/>
          </w:tcPr>
          <w:p w14:paraId="3F3AEEF9" w14:textId="77777777" w:rsidR="00522494" w:rsidRPr="001A5CFD" w:rsidRDefault="00522494" w:rsidP="00AE2D93">
            <w:pPr>
              <w:rPr>
                <w:rFonts w:ascii="Times" w:eastAsia="Times New Roman" w:hAnsi="Times" w:cs="Times New Roman"/>
                <w:color w:val="000000"/>
              </w:rPr>
            </w:pPr>
            <w:r>
              <w:rPr>
                <w:rFonts w:ascii="Times" w:eastAsia="Times New Roman" w:hAnsi="Times" w:cs="Times New Roman"/>
                <w:color w:val="000000"/>
              </w:rPr>
              <w:t xml:space="preserve">Model </w:t>
            </w:r>
            <w:r w:rsidRPr="001A5CFD">
              <w:rPr>
                <w:rFonts w:ascii="Times" w:eastAsia="Times New Roman" w:hAnsi="Times" w:cs="Times New Roman"/>
                <w:color w:val="000000"/>
              </w:rPr>
              <w:t>2</w:t>
            </w:r>
          </w:p>
        </w:tc>
        <w:tc>
          <w:tcPr>
            <w:tcW w:w="0" w:type="auto"/>
            <w:tcBorders>
              <w:top w:val="single" w:sz="4" w:space="0" w:color="auto"/>
            </w:tcBorders>
            <w:shd w:val="clear" w:color="auto" w:fill="auto"/>
            <w:noWrap/>
            <w:vAlign w:val="bottom"/>
            <w:hideMark/>
          </w:tcPr>
          <w:p w14:paraId="52EE89E4" w14:textId="77777777" w:rsidR="00522494" w:rsidRPr="001A5CFD" w:rsidRDefault="00522494" w:rsidP="00AE2D93">
            <w:pPr>
              <w:rPr>
                <w:rFonts w:ascii="Times" w:eastAsia="Times New Roman" w:hAnsi="Times" w:cs="Times New Roman"/>
                <w:color w:val="000000"/>
              </w:rPr>
            </w:pPr>
            <w:r w:rsidRPr="001A5CFD">
              <w:rPr>
                <w:rFonts w:ascii="Times" w:eastAsia="Times New Roman" w:hAnsi="Times" w:cs="Times New Roman"/>
                <w:color w:val="000000"/>
              </w:rPr>
              <w:t>Responsive</w:t>
            </w:r>
          </w:p>
        </w:tc>
        <w:tc>
          <w:tcPr>
            <w:tcW w:w="0" w:type="auto"/>
            <w:tcBorders>
              <w:top w:val="single" w:sz="4" w:space="0" w:color="auto"/>
            </w:tcBorders>
            <w:shd w:val="clear" w:color="auto" w:fill="auto"/>
            <w:noWrap/>
            <w:vAlign w:val="bottom"/>
            <w:hideMark/>
          </w:tcPr>
          <w:p w14:paraId="242CDBF4"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263</w:t>
            </w:r>
          </w:p>
        </w:tc>
        <w:tc>
          <w:tcPr>
            <w:tcW w:w="0" w:type="auto"/>
            <w:tcBorders>
              <w:top w:val="single" w:sz="4" w:space="0" w:color="auto"/>
            </w:tcBorders>
            <w:shd w:val="clear" w:color="auto" w:fill="auto"/>
            <w:noWrap/>
            <w:vAlign w:val="bottom"/>
            <w:hideMark/>
          </w:tcPr>
          <w:p w14:paraId="67FED73C"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hint="eastAsia"/>
                <w:color w:val="000000"/>
                <w:lang w:eastAsia="zh-CN"/>
              </w:rPr>
              <w:t>.</w:t>
            </w:r>
            <w:r w:rsidRPr="001A5CFD">
              <w:rPr>
                <w:rFonts w:ascii="Times" w:eastAsia="Times New Roman" w:hAnsi="Times" w:cs="Times New Roman"/>
                <w:color w:val="000000"/>
              </w:rPr>
              <w:t>143</w:t>
            </w:r>
          </w:p>
        </w:tc>
        <w:tc>
          <w:tcPr>
            <w:tcW w:w="0" w:type="auto"/>
            <w:tcBorders>
              <w:top w:val="single" w:sz="4" w:space="0" w:color="auto"/>
            </w:tcBorders>
            <w:shd w:val="clear" w:color="auto" w:fill="auto"/>
            <w:noWrap/>
            <w:vAlign w:val="center"/>
            <w:hideMark/>
          </w:tcPr>
          <w:p w14:paraId="36941075" w14:textId="0E4AC8A6" w:rsidR="00522494" w:rsidRPr="001A5CFD" w:rsidRDefault="00E56641" w:rsidP="00AE2D93">
            <w:pPr>
              <w:jc w:val="center"/>
              <w:rPr>
                <w:rFonts w:ascii="Times" w:eastAsia="Times New Roman" w:hAnsi="Times" w:cs="Times New Roman"/>
                <w:color w:val="000000"/>
              </w:rPr>
            </w:pPr>
            <w:r>
              <w:rPr>
                <w:rFonts w:ascii="Times" w:eastAsia="Times New Roman" w:hAnsi="Times" w:cs="Times New Roman"/>
                <w:color w:val="000000"/>
              </w:rPr>
              <w:t>F(1, 141</w:t>
            </w:r>
            <w:r w:rsidR="00522494">
              <w:rPr>
                <w:rFonts w:ascii="Times" w:eastAsia="Times New Roman" w:hAnsi="Times" w:cs="Times New Roman"/>
                <w:color w:val="000000"/>
              </w:rPr>
              <w:t>) =</w:t>
            </w:r>
            <w:r w:rsidR="00522494" w:rsidRPr="001A5CFD">
              <w:rPr>
                <w:rFonts w:ascii="Times" w:eastAsia="Times New Roman" w:hAnsi="Times" w:cs="Times New Roman"/>
                <w:color w:val="000000"/>
              </w:rPr>
              <w:t>3.379</w:t>
            </w:r>
          </w:p>
        </w:tc>
        <w:tc>
          <w:tcPr>
            <w:tcW w:w="0" w:type="auto"/>
            <w:tcBorders>
              <w:top w:val="single" w:sz="4" w:space="0" w:color="auto"/>
            </w:tcBorders>
            <w:shd w:val="clear" w:color="auto" w:fill="auto"/>
            <w:noWrap/>
            <w:vAlign w:val="bottom"/>
            <w:hideMark/>
          </w:tcPr>
          <w:p w14:paraId="6948356A"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068</w:t>
            </w:r>
          </w:p>
        </w:tc>
        <w:tc>
          <w:tcPr>
            <w:tcW w:w="0" w:type="auto"/>
            <w:tcBorders>
              <w:top w:val="single" w:sz="4" w:space="0" w:color="auto"/>
            </w:tcBorders>
            <w:vAlign w:val="bottom"/>
          </w:tcPr>
          <w:p w14:paraId="12360657" w14:textId="77777777" w:rsidR="00522494" w:rsidRPr="00325076"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325076">
              <w:rPr>
                <w:rFonts w:ascii="Times" w:eastAsia="Times New Roman" w:hAnsi="Times" w:cs="Times New Roman"/>
                <w:color w:val="000000"/>
              </w:rPr>
              <w:t>023</w:t>
            </w:r>
          </w:p>
        </w:tc>
      </w:tr>
      <w:tr w:rsidR="00522494" w:rsidRPr="001A5CFD" w14:paraId="64F3B69D" w14:textId="77777777" w:rsidTr="00AE2D93">
        <w:trPr>
          <w:trHeight w:val="300"/>
        </w:trPr>
        <w:tc>
          <w:tcPr>
            <w:tcW w:w="0" w:type="auto"/>
            <w:tcBorders>
              <w:bottom w:val="nil"/>
            </w:tcBorders>
            <w:shd w:val="clear" w:color="auto" w:fill="auto"/>
            <w:noWrap/>
            <w:vAlign w:val="bottom"/>
            <w:hideMark/>
          </w:tcPr>
          <w:p w14:paraId="71ABCFA1" w14:textId="77777777" w:rsidR="00522494" w:rsidRPr="001A5CFD" w:rsidRDefault="00522494" w:rsidP="00AE2D93">
            <w:pPr>
              <w:rPr>
                <w:rFonts w:ascii="Times" w:eastAsia="Times New Roman" w:hAnsi="Times" w:cs="Times New Roman"/>
                <w:color w:val="000000"/>
              </w:rPr>
            </w:pPr>
          </w:p>
        </w:tc>
        <w:tc>
          <w:tcPr>
            <w:tcW w:w="0" w:type="auto"/>
            <w:tcBorders>
              <w:bottom w:val="nil"/>
            </w:tcBorders>
            <w:shd w:val="clear" w:color="auto" w:fill="auto"/>
            <w:noWrap/>
            <w:vAlign w:val="bottom"/>
            <w:hideMark/>
          </w:tcPr>
          <w:p w14:paraId="67494EAB" w14:textId="77777777" w:rsidR="00522494" w:rsidRPr="001A5CFD" w:rsidRDefault="00522494" w:rsidP="00AE2D93">
            <w:pPr>
              <w:rPr>
                <w:rFonts w:ascii="Times" w:eastAsia="Times New Roman" w:hAnsi="Times" w:cs="Times New Roman"/>
                <w:color w:val="000000"/>
              </w:rPr>
            </w:pPr>
            <w:r w:rsidRPr="001A5CFD">
              <w:rPr>
                <w:rFonts w:ascii="Times" w:eastAsia="Times New Roman" w:hAnsi="Times" w:cs="Times New Roman"/>
                <w:color w:val="000000"/>
              </w:rPr>
              <w:t>Unresponsive</w:t>
            </w:r>
          </w:p>
        </w:tc>
        <w:tc>
          <w:tcPr>
            <w:tcW w:w="0" w:type="auto"/>
            <w:tcBorders>
              <w:bottom w:val="nil"/>
            </w:tcBorders>
            <w:shd w:val="clear" w:color="auto" w:fill="auto"/>
            <w:noWrap/>
            <w:vAlign w:val="bottom"/>
            <w:hideMark/>
          </w:tcPr>
          <w:p w14:paraId="025BE7A4"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004</w:t>
            </w:r>
          </w:p>
        </w:tc>
        <w:tc>
          <w:tcPr>
            <w:tcW w:w="0" w:type="auto"/>
            <w:tcBorders>
              <w:bottom w:val="nil"/>
            </w:tcBorders>
            <w:shd w:val="clear" w:color="auto" w:fill="auto"/>
            <w:noWrap/>
            <w:vAlign w:val="bottom"/>
            <w:hideMark/>
          </w:tcPr>
          <w:p w14:paraId="1AD2392D"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hint="eastAsia"/>
                <w:color w:val="000000"/>
                <w:lang w:eastAsia="zh-CN"/>
              </w:rPr>
              <w:t>.</w:t>
            </w:r>
            <w:r w:rsidRPr="001A5CFD">
              <w:rPr>
                <w:rFonts w:ascii="Times" w:eastAsia="Times New Roman" w:hAnsi="Times" w:cs="Times New Roman"/>
                <w:color w:val="000000"/>
              </w:rPr>
              <w:t>146</w:t>
            </w:r>
          </w:p>
        </w:tc>
        <w:tc>
          <w:tcPr>
            <w:tcW w:w="0" w:type="auto"/>
            <w:tcBorders>
              <w:bottom w:val="nil"/>
            </w:tcBorders>
            <w:shd w:val="clear" w:color="auto" w:fill="auto"/>
            <w:noWrap/>
            <w:vAlign w:val="center"/>
            <w:hideMark/>
          </w:tcPr>
          <w:p w14:paraId="0DE8287A" w14:textId="316CC00E" w:rsidR="00522494" w:rsidRPr="001A5CFD" w:rsidRDefault="00E56641" w:rsidP="00AE2D93">
            <w:pPr>
              <w:jc w:val="center"/>
              <w:rPr>
                <w:rFonts w:ascii="Times" w:eastAsia="Times New Roman" w:hAnsi="Times" w:cs="Times New Roman"/>
                <w:color w:val="000000"/>
              </w:rPr>
            </w:pPr>
            <w:r>
              <w:rPr>
                <w:rFonts w:ascii="Times" w:eastAsia="Times New Roman" w:hAnsi="Times" w:cs="Times New Roman"/>
                <w:color w:val="000000"/>
              </w:rPr>
              <w:t>F(1, 141</w:t>
            </w:r>
            <w:r w:rsidR="00522494">
              <w:rPr>
                <w:rFonts w:ascii="Times" w:eastAsia="Times New Roman" w:hAnsi="Times" w:cs="Times New Roman"/>
                <w:color w:val="000000"/>
              </w:rPr>
              <w:t>) =</w:t>
            </w:r>
            <w:r w:rsidR="00D87C06">
              <w:rPr>
                <w:rFonts w:ascii="Times" w:eastAsia="Times New Roman" w:hAnsi="Times" w:cs="Times New Roman"/>
                <w:color w:val="000000"/>
              </w:rPr>
              <w:t>0</w:t>
            </w:r>
            <w:r w:rsidR="00522494">
              <w:rPr>
                <w:rFonts w:ascii="Times" w:eastAsia="Times New Roman" w:hAnsi="Times" w:cs="Times New Roman"/>
                <w:color w:val="000000"/>
              </w:rPr>
              <w:t>.</w:t>
            </w:r>
            <w:r w:rsidR="00522494" w:rsidRPr="001A5CFD">
              <w:rPr>
                <w:rFonts w:ascii="Times" w:eastAsia="Times New Roman" w:hAnsi="Times" w:cs="Times New Roman"/>
                <w:color w:val="000000"/>
              </w:rPr>
              <w:t>001</w:t>
            </w:r>
          </w:p>
        </w:tc>
        <w:tc>
          <w:tcPr>
            <w:tcW w:w="0" w:type="auto"/>
            <w:tcBorders>
              <w:bottom w:val="nil"/>
            </w:tcBorders>
            <w:shd w:val="clear" w:color="auto" w:fill="auto"/>
            <w:noWrap/>
            <w:vAlign w:val="bottom"/>
            <w:hideMark/>
          </w:tcPr>
          <w:p w14:paraId="1E65927C"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98</w:t>
            </w:r>
            <w:r>
              <w:rPr>
                <w:rFonts w:ascii="Times" w:eastAsia="Times New Roman" w:hAnsi="Times" w:cs="Times New Roman"/>
                <w:color w:val="000000"/>
              </w:rPr>
              <w:t>0</w:t>
            </w:r>
          </w:p>
        </w:tc>
        <w:tc>
          <w:tcPr>
            <w:tcW w:w="0" w:type="auto"/>
            <w:tcBorders>
              <w:bottom w:val="nil"/>
            </w:tcBorders>
            <w:vAlign w:val="bottom"/>
          </w:tcPr>
          <w:p w14:paraId="39B1616F" w14:textId="77777777" w:rsidR="00522494" w:rsidRPr="00325076"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325076">
              <w:rPr>
                <w:rFonts w:ascii="Times" w:eastAsia="Times New Roman" w:hAnsi="Times" w:cs="Times New Roman"/>
                <w:color w:val="000000"/>
              </w:rPr>
              <w:t>000</w:t>
            </w:r>
          </w:p>
        </w:tc>
      </w:tr>
      <w:tr w:rsidR="00522494" w:rsidRPr="001A5CFD" w14:paraId="1137659F" w14:textId="77777777" w:rsidTr="00AE2D93">
        <w:trPr>
          <w:trHeight w:val="300"/>
        </w:trPr>
        <w:tc>
          <w:tcPr>
            <w:tcW w:w="0" w:type="auto"/>
            <w:tcBorders>
              <w:top w:val="nil"/>
              <w:bottom w:val="single" w:sz="4" w:space="0" w:color="auto"/>
            </w:tcBorders>
            <w:shd w:val="clear" w:color="auto" w:fill="auto"/>
            <w:noWrap/>
            <w:vAlign w:val="bottom"/>
            <w:hideMark/>
          </w:tcPr>
          <w:p w14:paraId="74B19653" w14:textId="77777777" w:rsidR="00522494" w:rsidRPr="001A5CFD" w:rsidRDefault="00522494" w:rsidP="00AE2D93">
            <w:pPr>
              <w:rPr>
                <w:rFonts w:ascii="Times" w:eastAsia="Times New Roman" w:hAnsi="Times" w:cs="Times New Roman"/>
                <w:color w:val="000000"/>
              </w:rPr>
            </w:pPr>
          </w:p>
        </w:tc>
        <w:tc>
          <w:tcPr>
            <w:tcW w:w="0" w:type="auto"/>
            <w:tcBorders>
              <w:top w:val="nil"/>
              <w:bottom w:val="single" w:sz="4" w:space="0" w:color="auto"/>
            </w:tcBorders>
            <w:shd w:val="clear" w:color="auto" w:fill="auto"/>
            <w:noWrap/>
            <w:vAlign w:val="bottom"/>
            <w:hideMark/>
          </w:tcPr>
          <w:p w14:paraId="5BE0E091" w14:textId="77777777" w:rsidR="00522494" w:rsidRPr="001A5CFD" w:rsidRDefault="00522494" w:rsidP="00AE2D93">
            <w:pPr>
              <w:rPr>
                <w:rFonts w:ascii="Times" w:eastAsia="Times New Roman" w:hAnsi="Times" w:cs="Times New Roman"/>
                <w:color w:val="000000"/>
              </w:rPr>
            </w:pPr>
            <w:r>
              <w:rPr>
                <w:rFonts w:ascii="Times" w:eastAsia="Times New Roman" w:hAnsi="Times" w:cs="Times New Roman"/>
                <w:color w:val="000000"/>
              </w:rPr>
              <w:t>Relationship L</w:t>
            </w:r>
            <w:r w:rsidRPr="001A5CFD">
              <w:rPr>
                <w:rFonts w:ascii="Times" w:eastAsia="Times New Roman" w:hAnsi="Times" w:cs="Times New Roman"/>
                <w:color w:val="000000"/>
              </w:rPr>
              <w:t>ength</w:t>
            </w:r>
          </w:p>
        </w:tc>
        <w:tc>
          <w:tcPr>
            <w:tcW w:w="0" w:type="auto"/>
            <w:tcBorders>
              <w:top w:val="nil"/>
              <w:bottom w:val="single" w:sz="4" w:space="0" w:color="auto"/>
            </w:tcBorders>
            <w:shd w:val="clear" w:color="auto" w:fill="auto"/>
            <w:noWrap/>
            <w:vAlign w:val="bottom"/>
            <w:hideMark/>
          </w:tcPr>
          <w:p w14:paraId="5D14029A" w14:textId="77777777" w:rsidR="00522494" w:rsidRPr="001A5CFD" w:rsidRDefault="00522494" w:rsidP="00AE2D93">
            <w:pPr>
              <w:jc w:val="right"/>
              <w:rPr>
                <w:rFonts w:ascii="Times" w:eastAsia="Times New Roman" w:hAnsi="Times" w:cs="Times New Roman"/>
                <w:color w:val="000000"/>
              </w:rPr>
            </w:pPr>
            <w:r w:rsidRPr="001A5CFD">
              <w:rPr>
                <w:rFonts w:ascii="Times" w:eastAsia="Times New Roman" w:hAnsi="Times" w:cs="Times New Roman"/>
                <w:color w:val="000000"/>
              </w:rPr>
              <w:t>-</w:t>
            </w:r>
            <w:r>
              <w:rPr>
                <w:rFonts w:ascii="Times" w:eastAsia="Times New Roman" w:hAnsi="Times" w:cs="Times New Roman"/>
                <w:color w:val="000000"/>
              </w:rPr>
              <w:t>.</w:t>
            </w:r>
            <w:r w:rsidRPr="001A5CFD">
              <w:rPr>
                <w:rFonts w:ascii="Times" w:eastAsia="Times New Roman" w:hAnsi="Times" w:cs="Times New Roman"/>
                <w:color w:val="000000"/>
              </w:rPr>
              <w:t>002</w:t>
            </w:r>
          </w:p>
        </w:tc>
        <w:tc>
          <w:tcPr>
            <w:tcW w:w="0" w:type="auto"/>
            <w:tcBorders>
              <w:top w:val="nil"/>
              <w:bottom w:val="single" w:sz="4" w:space="0" w:color="auto"/>
            </w:tcBorders>
            <w:shd w:val="clear" w:color="auto" w:fill="auto"/>
            <w:noWrap/>
            <w:vAlign w:val="bottom"/>
            <w:hideMark/>
          </w:tcPr>
          <w:p w14:paraId="63B4A54F"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hint="eastAsia"/>
                <w:color w:val="000000"/>
                <w:lang w:eastAsia="zh-CN"/>
              </w:rPr>
              <w:t>.</w:t>
            </w:r>
            <w:r w:rsidRPr="001A5CFD">
              <w:rPr>
                <w:rFonts w:ascii="Times" w:eastAsia="Times New Roman" w:hAnsi="Times" w:cs="Times New Roman"/>
                <w:color w:val="000000"/>
              </w:rPr>
              <w:t>003</w:t>
            </w:r>
          </w:p>
        </w:tc>
        <w:tc>
          <w:tcPr>
            <w:tcW w:w="0" w:type="auto"/>
            <w:tcBorders>
              <w:top w:val="nil"/>
              <w:bottom w:val="single" w:sz="4" w:space="0" w:color="auto"/>
            </w:tcBorders>
            <w:shd w:val="clear" w:color="auto" w:fill="auto"/>
            <w:noWrap/>
            <w:vAlign w:val="center"/>
            <w:hideMark/>
          </w:tcPr>
          <w:p w14:paraId="2436BFF6" w14:textId="7D3A5BF6" w:rsidR="00522494" w:rsidRPr="001A5CFD" w:rsidRDefault="00E56641" w:rsidP="00AE2D93">
            <w:pPr>
              <w:jc w:val="center"/>
              <w:rPr>
                <w:rFonts w:ascii="Times" w:eastAsia="Times New Roman" w:hAnsi="Times" w:cs="Times New Roman"/>
                <w:color w:val="000000"/>
              </w:rPr>
            </w:pPr>
            <w:r>
              <w:rPr>
                <w:rFonts w:ascii="Times" w:eastAsia="Times New Roman" w:hAnsi="Times" w:cs="Times New Roman"/>
                <w:color w:val="000000"/>
              </w:rPr>
              <w:t>F(1, 141</w:t>
            </w:r>
            <w:r w:rsidR="00522494">
              <w:rPr>
                <w:rFonts w:ascii="Times" w:eastAsia="Times New Roman" w:hAnsi="Times" w:cs="Times New Roman"/>
                <w:color w:val="000000"/>
              </w:rPr>
              <w:t>) =</w:t>
            </w:r>
            <w:r w:rsidR="00D87C06">
              <w:rPr>
                <w:rFonts w:ascii="Times" w:eastAsia="Times New Roman" w:hAnsi="Times" w:cs="Times New Roman"/>
                <w:color w:val="000000"/>
              </w:rPr>
              <w:t>0</w:t>
            </w:r>
            <w:r w:rsidR="00522494">
              <w:rPr>
                <w:rFonts w:ascii="Times" w:eastAsia="Times New Roman" w:hAnsi="Times" w:cs="Times New Roman"/>
                <w:color w:val="000000"/>
              </w:rPr>
              <w:t>.</w:t>
            </w:r>
            <w:r w:rsidR="00522494" w:rsidRPr="001A5CFD">
              <w:rPr>
                <w:rFonts w:ascii="Times" w:eastAsia="Times New Roman" w:hAnsi="Times" w:cs="Times New Roman"/>
                <w:color w:val="000000"/>
              </w:rPr>
              <w:t>252</w:t>
            </w:r>
          </w:p>
        </w:tc>
        <w:tc>
          <w:tcPr>
            <w:tcW w:w="0" w:type="auto"/>
            <w:tcBorders>
              <w:top w:val="nil"/>
              <w:bottom w:val="single" w:sz="4" w:space="0" w:color="auto"/>
            </w:tcBorders>
            <w:shd w:val="clear" w:color="auto" w:fill="auto"/>
            <w:noWrap/>
            <w:vAlign w:val="bottom"/>
            <w:hideMark/>
          </w:tcPr>
          <w:p w14:paraId="636F084C"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616</w:t>
            </w:r>
          </w:p>
        </w:tc>
        <w:tc>
          <w:tcPr>
            <w:tcW w:w="0" w:type="auto"/>
            <w:tcBorders>
              <w:top w:val="nil"/>
              <w:bottom w:val="single" w:sz="4" w:space="0" w:color="auto"/>
            </w:tcBorders>
            <w:vAlign w:val="bottom"/>
          </w:tcPr>
          <w:p w14:paraId="359E33D6" w14:textId="77777777" w:rsidR="00522494" w:rsidRPr="00325076"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325076">
              <w:rPr>
                <w:rFonts w:ascii="Times" w:eastAsia="Times New Roman" w:hAnsi="Times" w:cs="Times New Roman"/>
                <w:color w:val="000000"/>
              </w:rPr>
              <w:t>00</w:t>
            </w:r>
            <w:r>
              <w:rPr>
                <w:rFonts w:ascii="Times" w:eastAsia="Times New Roman" w:hAnsi="Times" w:cs="Times New Roman"/>
                <w:color w:val="000000"/>
              </w:rPr>
              <w:t>2</w:t>
            </w:r>
          </w:p>
        </w:tc>
      </w:tr>
      <w:tr w:rsidR="00ED5DCD" w:rsidRPr="001A5CFD" w14:paraId="749D412E" w14:textId="77777777" w:rsidTr="00AE2D93">
        <w:trPr>
          <w:trHeight w:val="300"/>
        </w:trPr>
        <w:tc>
          <w:tcPr>
            <w:tcW w:w="0" w:type="auto"/>
            <w:tcBorders>
              <w:top w:val="single" w:sz="4" w:space="0" w:color="auto"/>
            </w:tcBorders>
            <w:shd w:val="clear" w:color="auto" w:fill="auto"/>
            <w:noWrap/>
            <w:vAlign w:val="bottom"/>
            <w:hideMark/>
          </w:tcPr>
          <w:p w14:paraId="1542462D" w14:textId="77777777" w:rsidR="00ED5DCD" w:rsidRPr="001A5CFD" w:rsidRDefault="00ED5DCD" w:rsidP="00AE2D93">
            <w:pPr>
              <w:rPr>
                <w:rFonts w:ascii="Times" w:eastAsia="Times New Roman" w:hAnsi="Times" w:cs="Times New Roman"/>
                <w:color w:val="000000"/>
              </w:rPr>
            </w:pPr>
            <w:r>
              <w:rPr>
                <w:rFonts w:ascii="Times" w:eastAsia="Times New Roman" w:hAnsi="Times" w:cs="Times New Roman"/>
                <w:color w:val="000000"/>
              </w:rPr>
              <w:t xml:space="preserve">Model </w:t>
            </w:r>
            <w:r w:rsidRPr="001A5CFD">
              <w:rPr>
                <w:rFonts w:ascii="Times" w:eastAsia="Times New Roman" w:hAnsi="Times" w:cs="Times New Roman"/>
                <w:color w:val="000000"/>
              </w:rPr>
              <w:t>3</w:t>
            </w:r>
          </w:p>
        </w:tc>
        <w:tc>
          <w:tcPr>
            <w:tcW w:w="0" w:type="auto"/>
            <w:tcBorders>
              <w:top w:val="single" w:sz="4" w:space="0" w:color="auto"/>
            </w:tcBorders>
            <w:shd w:val="clear" w:color="auto" w:fill="auto"/>
            <w:noWrap/>
            <w:vAlign w:val="bottom"/>
            <w:hideMark/>
          </w:tcPr>
          <w:p w14:paraId="2A8AF5C7" w14:textId="6B796287" w:rsidR="00ED5DCD" w:rsidRPr="001A5CFD" w:rsidRDefault="00ED5DCD" w:rsidP="00AE2D93">
            <w:pPr>
              <w:rPr>
                <w:rFonts w:ascii="Times" w:eastAsia="Times New Roman" w:hAnsi="Times" w:cs="Times New Roman"/>
                <w:color w:val="000000"/>
              </w:rPr>
            </w:pPr>
            <w:r w:rsidRPr="001A5CFD">
              <w:rPr>
                <w:rFonts w:ascii="Times" w:eastAsia="Times New Roman" w:hAnsi="Times" w:cs="Times New Roman"/>
                <w:color w:val="000000"/>
              </w:rPr>
              <w:t>Responsive</w:t>
            </w:r>
          </w:p>
        </w:tc>
        <w:tc>
          <w:tcPr>
            <w:tcW w:w="0" w:type="auto"/>
            <w:tcBorders>
              <w:top w:val="single" w:sz="4" w:space="0" w:color="auto"/>
            </w:tcBorders>
            <w:shd w:val="clear" w:color="auto" w:fill="auto"/>
            <w:noWrap/>
            <w:vAlign w:val="bottom"/>
            <w:hideMark/>
          </w:tcPr>
          <w:p w14:paraId="3003AD6F" w14:textId="02C94141" w:rsidR="00ED5DCD" w:rsidRPr="001A5CFD" w:rsidRDefault="00ED5DCD" w:rsidP="00AE2D93">
            <w:pPr>
              <w:jc w:val="right"/>
              <w:rPr>
                <w:rFonts w:ascii="Times" w:eastAsia="Times New Roman" w:hAnsi="Times" w:cs="Times New Roman"/>
                <w:color w:val="000000"/>
              </w:rPr>
            </w:pPr>
            <w:r>
              <w:rPr>
                <w:rFonts w:ascii="Times" w:eastAsia="Times New Roman" w:hAnsi="Times" w:cs="Times New Roman"/>
                <w:color w:val="000000"/>
              </w:rPr>
              <w:t>.251</w:t>
            </w:r>
          </w:p>
        </w:tc>
        <w:tc>
          <w:tcPr>
            <w:tcW w:w="0" w:type="auto"/>
            <w:tcBorders>
              <w:top w:val="single" w:sz="4" w:space="0" w:color="auto"/>
            </w:tcBorders>
            <w:shd w:val="clear" w:color="auto" w:fill="auto"/>
            <w:noWrap/>
            <w:vAlign w:val="bottom"/>
            <w:hideMark/>
          </w:tcPr>
          <w:p w14:paraId="18214282" w14:textId="0CC76578" w:rsidR="00ED5DCD" w:rsidRPr="001A5CFD" w:rsidRDefault="00ED5DCD" w:rsidP="00AE2D93">
            <w:pPr>
              <w:jc w:val="right"/>
              <w:rPr>
                <w:rFonts w:ascii="Times" w:eastAsia="Times New Roman" w:hAnsi="Times" w:cs="Times New Roman"/>
                <w:color w:val="000000"/>
              </w:rPr>
            </w:pPr>
            <w:r>
              <w:rPr>
                <w:rFonts w:ascii="Times" w:eastAsia="Times New Roman" w:hAnsi="Times" w:cs="Times New Roman" w:hint="eastAsia"/>
                <w:color w:val="000000"/>
                <w:lang w:eastAsia="zh-CN"/>
              </w:rPr>
              <w:t>.</w:t>
            </w:r>
            <w:r>
              <w:rPr>
                <w:rFonts w:ascii="Times" w:eastAsia="Times New Roman" w:hAnsi="Times" w:cs="Times New Roman"/>
                <w:color w:val="000000"/>
              </w:rPr>
              <w:t>145</w:t>
            </w:r>
          </w:p>
        </w:tc>
        <w:tc>
          <w:tcPr>
            <w:tcW w:w="0" w:type="auto"/>
            <w:tcBorders>
              <w:top w:val="single" w:sz="4" w:space="0" w:color="auto"/>
            </w:tcBorders>
            <w:shd w:val="clear" w:color="auto" w:fill="auto"/>
            <w:noWrap/>
            <w:vAlign w:val="center"/>
            <w:hideMark/>
          </w:tcPr>
          <w:p w14:paraId="4F013E22" w14:textId="411F369E" w:rsidR="00ED5DCD" w:rsidRPr="001A5CFD" w:rsidRDefault="00ED5DCD" w:rsidP="00E56641">
            <w:pPr>
              <w:jc w:val="center"/>
              <w:rPr>
                <w:rFonts w:ascii="Times" w:eastAsia="Times New Roman" w:hAnsi="Times" w:cs="Times New Roman"/>
                <w:color w:val="000000"/>
              </w:rPr>
            </w:pPr>
            <w:r>
              <w:rPr>
                <w:rFonts w:ascii="Times" w:eastAsia="Times New Roman" w:hAnsi="Times" w:cs="Times New Roman"/>
                <w:color w:val="000000"/>
              </w:rPr>
              <w:t>F(1, 1</w:t>
            </w:r>
            <w:r w:rsidR="00E56641">
              <w:rPr>
                <w:rFonts w:ascii="Times" w:eastAsia="Times New Roman" w:hAnsi="Times" w:cs="Times New Roman"/>
                <w:color w:val="000000"/>
              </w:rPr>
              <w:t>39</w:t>
            </w:r>
            <w:r>
              <w:rPr>
                <w:rFonts w:ascii="Times" w:eastAsia="Times New Roman" w:hAnsi="Times" w:cs="Times New Roman"/>
                <w:color w:val="000000"/>
              </w:rPr>
              <w:t>) =</w:t>
            </w:r>
            <w:r>
              <w:rPr>
                <w:rFonts w:ascii="Times" w:eastAsia="Times New Roman" w:hAnsi="Times" w:cs="Times New Roman" w:hint="eastAsia"/>
                <w:color w:val="000000"/>
                <w:lang w:eastAsia="zh-CN"/>
              </w:rPr>
              <w:t xml:space="preserve"> </w:t>
            </w:r>
            <w:r>
              <w:rPr>
                <w:rFonts w:ascii="Times" w:eastAsia="Times New Roman" w:hAnsi="Times" w:cs="Times New Roman"/>
                <w:color w:val="000000"/>
              </w:rPr>
              <w:t>3.004</w:t>
            </w:r>
          </w:p>
        </w:tc>
        <w:tc>
          <w:tcPr>
            <w:tcW w:w="0" w:type="auto"/>
            <w:tcBorders>
              <w:top w:val="single" w:sz="4" w:space="0" w:color="auto"/>
            </w:tcBorders>
            <w:shd w:val="clear" w:color="auto" w:fill="auto"/>
            <w:noWrap/>
            <w:vAlign w:val="bottom"/>
            <w:hideMark/>
          </w:tcPr>
          <w:p w14:paraId="7DB96E12" w14:textId="1C50A0AC" w:rsidR="00ED5DCD" w:rsidRPr="001A5CFD" w:rsidRDefault="00ED5DCD" w:rsidP="00AE2D93">
            <w:pPr>
              <w:jc w:val="right"/>
              <w:rPr>
                <w:rFonts w:ascii="Times" w:eastAsia="Times New Roman" w:hAnsi="Times" w:cs="Times New Roman"/>
                <w:color w:val="000000"/>
              </w:rPr>
            </w:pPr>
            <w:r>
              <w:rPr>
                <w:rFonts w:ascii="Times" w:eastAsia="Times New Roman" w:hAnsi="Times" w:cs="Times New Roman"/>
                <w:color w:val="000000"/>
              </w:rPr>
              <w:t>.085</w:t>
            </w:r>
          </w:p>
        </w:tc>
        <w:tc>
          <w:tcPr>
            <w:tcW w:w="0" w:type="auto"/>
            <w:tcBorders>
              <w:top w:val="single" w:sz="4" w:space="0" w:color="auto"/>
            </w:tcBorders>
            <w:vAlign w:val="bottom"/>
          </w:tcPr>
          <w:p w14:paraId="4DC0B2EE" w14:textId="53F61158" w:rsidR="00ED5DCD" w:rsidRPr="00325076" w:rsidRDefault="00ED5DCD" w:rsidP="00AE2D93">
            <w:pPr>
              <w:jc w:val="right"/>
              <w:rPr>
                <w:rFonts w:ascii="Times" w:eastAsia="Times New Roman" w:hAnsi="Times" w:cs="Times New Roman"/>
                <w:color w:val="000000"/>
              </w:rPr>
            </w:pPr>
            <w:r>
              <w:rPr>
                <w:rFonts w:ascii="Times" w:eastAsia="Times New Roman" w:hAnsi="Times" w:cs="Times New Roman"/>
                <w:color w:val="000000"/>
              </w:rPr>
              <w:t>.021</w:t>
            </w:r>
          </w:p>
        </w:tc>
      </w:tr>
      <w:tr w:rsidR="00ED5DCD" w:rsidRPr="001A5CFD" w14:paraId="44A2E06A" w14:textId="77777777" w:rsidTr="00AE2D93">
        <w:trPr>
          <w:trHeight w:val="300"/>
        </w:trPr>
        <w:tc>
          <w:tcPr>
            <w:tcW w:w="0" w:type="auto"/>
            <w:shd w:val="clear" w:color="auto" w:fill="auto"/>
            <w:noWrap/>
            <w:vAlign w:val="bottom"/>
            <w:hideMark/>
          </w:tcPr>
          <w:p w14:paraId="4FDA710E" w14:textId="77777777" w:rsidR="00ED5DCD" w:rsidRPr="001A5CFD" w:rsidRDefault="00ED5DCD" w:rsidP="00AE2D93">
            <w:pPr>
              <w:rPr>
                <w:rFonts w:ascii="Times" w:eastAsia="Times New Roman" w:hAnsi="Times" w:cs="Times New Roman"/>
                <w:color w:val="000000"/>
              </w:rPr>
            </w:pPr>
          </w:p>
        </w:tc>
        <w:tc>
          <w:tcPr>
            <w:tcW w:w="0" w:type="auto"/>
            <w:shd w:val="clear" w:color="auto" w:fill="auto"/>
            <w:noWrap/>
            <w:vAlign w:val="bottom"/>
            <w:hideMark/>
          </w:tcPr>
          <w:p w14:paraId="0A2FFCEE" w14:textId="16053CE4" w:rsidR="00ED5DCD" w:rsidRPr="001A5CFD" w:rsidRDefault="00ED5DCD" w:rsidP="00AE2D93">
            <w:pPr>
              <w:rPr>
                <w:rFonts w:ascii="Times" w:eastAsia="Times New Roman" w:hAnsi="Times" w:cs="Times New Roman"/>
                <w:color w:val="000000"/>
              </w:rPr>
            </w:pPr>
            <w:r w:rsidRPr="001A5CFD">
              <w:rPr>
                <w:rFonts w:ascii="Times" w:eastAsia="Times New Roman" w:hAnsi="Times" w:cs="Times New Roman"/>
                <w:color w:val="000000"/>
              </w:rPr>
              <w:t>Unresponsive</w:t>
            </w:r>
          </w:p>
        </w:tc>
        <w:tc>
          <w:tcPr>
            <w:tcW w:w="0" w:type="auto"/>
            <w:shd w:val="clear" w:color="auto" w:fill="auto"/>
            <w:noWrap/>
            <w:vAlign w:val="bottom"/>
            <w:hideMark/>
          </w:tcPr>
          <w:p w14:paraId="6E06FDF1" w14:textId="5F359912" w:rsidR="00ED5DCD" w:rsidRPr="001A5CFD" w:rsidRDefault="00ED5DCD"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00</w:t>
            </w:r>
            <w:r>
              <w:rPr>
                <w:rFonts w:ascii="Times" w:eastAsia="Times New Roman" w:hAnsi="Times" w:cs="Times New Roman"/>
                <w:color w:val="000000"/>
              </w:rPr>
              <w:t>5</w:t>
            </w:r>
          </w:p>
        </w:tc>
        <w:tc>
          <w:tcPr>
            <w:tcW w:w="0" w:type="auto"/>
            <w:shd w:val="clear" w:color="auto" w:fill="auto"/>
            <w:noWrap/>
            <w:vAlign w:val="bottom"/>
            <w:hideMark/>
          </w:tcPr>
          <w:p w14:paraId="1D48EB55" w14:textId="3A708271" w:rsidR="00ED5DCD" w:rsidRPr="001A5CFD" w:rsidRDefault="00ED5DCD" w:rsidP="00AE2D93">
            <w:pPr>
              <w:jc w:val="right"/>
              <w:rPr>
                <w:rFonts w:ascii="Times" w:eastAsia="Times New Roman" w:hAnsi="Times" w:cs="Times New Roman"/>
                <w:color w:val="000000"/>
              </w:rPr>
            </w:pPr>
            <w:r>
              <w:rPr>
                <w:rFonts w:ascii="Times" w:eastAsia="Times New Roman" w:hAnsi="Times" w:cs="Times New Roman" w:hint="eastAsia"/>
                <w:color w:val="000000"/>
                <w:lang w:eastAsia="zh-CN"/>
              </w:rPr>
              <w:t>.</w:t>
            </w:r>
            <w:r>
              <w:rPr>
                <w:rFonts w:ascii="Times" w:eastAsia="Times New Roman" w:hAnsi="Times" w:cs="Times New Roman"/>
                <w:color w:val="000000"/>
              </w:rPr>
              <w:t>147</w:t>
            </w:r>
          </w:p>
        </w:tc>
        <w:tc>
          <w:tcPr>
            <w:tcW w:w="0" w:type="auto"/>
            <w:shd w:val="clear" w:color="auto" w:fill="auto"/>
            <w:noWrap/>
            <w:vAlign w:val="center"/>
            <w:hideMark/>
          </w:tcPr>
          <w:p w14:paraId="1178DB32" w14:textId="4D4D93FB" w:rsidR="00ED5DCD" w:rsidRPr="001A5CFD" w:rsidRDefault="00ED5DCD" w:rsidP="00E56641">
            <w:pPr>
              <w:jc w:val="center"/>
              <w:rPr>
                <w:rFonts w:ascii="Times" w:eastAsia="Times New Roman" w:hAnsi="Times" w:cs="Times New Roman"/>
                <w:color w:val="000000"/>
              </w:rPr>
            </w:pPr>
            <w:r>
              <w:rPr>
                <w:rFonts w:ascii="Times" w:eastAsia="Times New Roman" w:hAnsi="Times" w:cs="Times New Roman"/>
                <w:color w:val="000000"/>
              </w:rPr>
              <w:t>F(1, 1</w:t>
            </w:r>
            <w:r w:rsidR="00E56641">
              <w:rPr>
                <w:rFonts w:ascii="Times" w:eastAsia="Times New Roman" w:hAnsi="Times" w:cs="Times New Roman"/>
                <w:color w:val="000000"/>
              </w:rPr>
              <w:t>39</w:t>
            </w:r>
            <w:r>
              <w:rPr>
                <w:rFonts w:ascii="Times" w:eastAsia="Times New Roman" w:hAnsi="Times" w:cs="Times New Roman"/>
                <w:color w:val="000000"/>
              </w:rPr>
              <w:t>) =</w:t>
            </w:r>
            <w:r w:rsidR="00D87C06">
              <w:rPr>
                <w:rFonts w:ascii="Times" w:eastAsia="Times New Roman" w:hAnsi="Times" w:cs="Times New Roman"/>
                <w:color w:val="000000"/>
              </w:rPr>
              <w:t>0</w:t>
            </w:r>
            <w:r>
              <w:rPr>
                <w:rFonts w:ascii="Times" w:eastAsia="Times New Roman" w:hAnsi="Times" w:cs="Times New Roman"/>
                <w:color w:val="000000"/>
              </w:rPr>
              <w:t>.001</w:t>
            </w:r>
          </w:p>
        </w:tc>
        <w:tc>
          <w:tcPr>
            <w:tcW w:w="0" w:type="auto"/>
            <w:shd w:val="clear" w:color="auto" w:fill="auto"/>
            <w:noWrap/>
            <w:vAlign w:val="bottom"/>
            <w:hideMark/>
          </w:tcPr>
          <w:p w14:paraId="647DD34C" w14:textId="28A17A47" w:rsidR="00ED5DCD" w:rsidRPr="001A5CFD" w:rsidRDefault="00ED5DCD" w:rsidP="00AE2D93">
            <w:pPr>
              <w:jc w:val="right"/>
              <w:rPr>
                <w:rFonts w:ascii="Times" w:eastAsia="Times New Roman" w:hAnsi="Times" w:cs="Times New Roman"/>
                <w:color w:val="000000"/>
              </w:rPr>
            </w:pPr>
            <w:r>
              <w:rPr>
                <w:rFonts w:ascii="Times" w:eastAsia="Times New Roman" w:hAnsi="Times" w:cs="Times New Roman"/>
                <w:color w:val="000000"/>
              </w:rPr>
              <w:t>.974</w:t>
            </w:r>
          </w:p>
        </w:tc>
        <w:tc>
          <w:tcPr>
            <w:tcW w:w="0" w:type="auto"/>
            <w:vAlign w:val="bottom"/>
          </w:tcPr>
          <w:p w14:paraId="4A1FE50C" w14:textId="0EFFFA9A" w:rsidR="00ED5DCD" w:rsidRPr="00325076" w:rsidRDefault="00ED5DCD" w:rsidP="00AE2D93">
            <w:pPr>
              <w:jc w:val="right"/>
              <w:rPr>
                <w:rFonts w:ascii="Times" w:eastAsia="Times New Roman" w:hAnsi="Times" w:cs="Times New Roman"/>
                <w:color w:val="000000"/>
              </w:rPr>
            </w:pPr>
            <w:r>
              <w:rPr>
                <w:rFonts w:ascii="Times" w:eastAsia="Times New Roman" w:hAnsi="Times" w:cs="Times New Roman"/>
                <w:color w:val="000000"/>
              </w:rPr>
              <w:t>.</w:t>
            </w:r>
            <w:r w:rsidRPr="00325076">
              <w:rPr>
                <w:rFonts w:ascii="Times" w:eastAsia="Times New Roman" w:hAnsi="Times" w:cs="Times New Roman"/>
                <w:color w:val="000000"/>
              </w:rPr>
              <w:t>00</w:t>
            </w:r>
            <w:r>
              <w:rPr>
                <w:rFonts w:ascii="Times" w:eastAsia="Times New Roman" w:hAnsi="Times" w:cs="Times New Roman"/>
                <w:color w:val="000000"/>
              </w:rPr>
              <w:t>0</w:t>
            </w:r>
          </w:p>
        </w:tc>
      </w:tr>
      <w:tr w:rsidR="00ED5DCD" w:rsidRPr="001A5CFD" w14:paraId="370843DF" w14:textId="77777777" w:rsidTr="00AE2D93">
        <w:trPr>
          <w:trHeight w:val="300"/>
        </w:trPr>
        <w:tc>
          <w:tcPr>
            <w:tcW w:w="0" w:type="auto"/>
            <w:shd w:val="clear" w:color="auto" w:fill="auto"/>
            <w:noWrap/>
            <w:vAlign w:val="bottom"/>
            <w:hideMark/>
          </w:tcPr>
          <w:p w14:paraId="3788214B" w14:textId="77777777" w:rsidR="00ED5DCD" w:rsidRPr="001A5CFD" w:rsidRDefault="00ED5DCD" w:rsidP="00AE2D93">
            <w:pPr>
              <w:rPr>
                <w:rFonts w:ascii="Times" w:eastAsia="Times New Roman" w:hAnsi="Times" w:cs="Times New Roman"/>
                <w:color w:val="000000"/>
              </w:rPr>
            </w:pPr>
          </w:p>
        </w:tc>
        <w:tc>
          <w:tcPr>
            <w:tcW w:w="0" w:type="auto"/>
            <w:shd w:val="clear" w:color="auto" w:fill="auto"/>
            <w:noWrap/>
            <w:vAlign w:val="bottom"/>
            <w:hideMark/>
          </w:tcPr>
          <w:p w14:paraId="7C720B77" w14:textId="0FB7CFF6" w:rsidR="00ED5DCD" w:rsidRPr="001A5CFD" w:rsidRDefault="00ED5DCD" w:rsidP="00AE2D93">
            <w:pPr>
              <w:rPr>
                <w:rFonts w:ascii="Times" w:eastAsia="Times New Roman" w:hAnsi="Times" w:cs="Times New Roman"/>
                <w:color w:val="000000"/>
              </w:rPr>
            </w:pPr>
            <w:r>
              <w:rPr>
                <w:rFonts w:ascii="Times" w:eastAsia="Times New Roman" w:hAnsi="Times" w:cs="Times New Roman"/>
                <w:color w:val="000000"/>
              </w:rPr>
              <w:t>Relationship L</w:t>
            </w:r>
            <w:r w:rsidRPr="001A5CFD">
              <w:rPr>
                <w:rFonts w:ascii="Times" w:eastAsia="Times New Roman" w:hAnsi="Times" w:cs="Times New Roman"/>
                <w:color w:val="000000"/>
              </w:rPr>
              <w:t>ength</w:t>
            </w:r>
          </w:p>
        </w:tc>
        <w:tc>
          <w:tcPr>
            <w:tcW w:w="0" w:type="auto"/>
            <w:shd w:val="clear" w:color="auto" w:fill="auto"/>
            <w:noWrap/>
            <w:vAlign w:val="bottom"/>
            <w:hideMark/>
          </w:tcPr>
          <w:p w14:paraId="3E2ED089" w14:textId="53F80409" w:rsidR="00ED5DCD" w:rsidRPr="001A5CFD" w:rsidRDefault="00ED5DCD" w:rsidP="00AE2D93">
            <w:pPr>
              <w:jc w:val="right"/>
              <w:rPr>
                <w:rFonts w:ascii="Times" w:eastAsia="Times New Roman" w:hAnsi="Times" w:cs="Times New Roman"/>
                <w:color w:val="000000"/>
              </w:rPr>
            </w:pPr>
            <w:r>
              <w:rPr>
                <w:rFonts w:ascii="Times" w:eastAsia="Times New Roman" w:hAnsi="Times" w:cs="Times New Roman"/>
                <w:color w:val="000000"/>
              </w:rPr>
              <w:t>.002</w:t>
            </w:r>
          </w:p>
        </w:tc>
        <w:tc>
          <w:tcPr>
            <w:tcW w:w="0" w:type="auto"/>
            <w:shd w:val="clear" w:color="auto" w:fill="auto"/>
            <w:noWrap/>
            <w:vAlign w:val="bottom"/>
            <w:hideMark/>
          </w:tcPr>
          <w:p w14:paraId="2502FECC" w14:textId="11D653B0" w:rsidR="00ED5DCD" w:rsidRPr="001A5CFD" w:rsidRDefault="00ED5DCD" w:rsidP="00AE2D93">
            <w:pPr>
              <w:jc w:val="right"/>
              <w:rPr>
                <w:rFonts w:ascii="Times" w:eastAsia="Times New Roman" w:hAnsi="Times" w:cs="Times New Roman"/>
                <w:color w:val="000000"/>
              </w:rPr>
            </w:pPr>
            <w:r>
              <w:rPr>
                <w:rFonts w:ascii="Times" w:eastAsia="Times New Roman" w:hAnsi="Times" w:cs="Times New Roman" w:hint="eastAsia"/>
                <w:color w:val="000000"/>
                <w:lang w:eastAsia="zh-CN"/>
              </w:rPr>
              <w:t>.</w:t>
            </w:r>
            <w:r w:rsidRPr="001A5CFD">
              <w:rPr>
                <w:rFonts w:ascii="Times" w:eastAsia="Times New Roman" w:hAnsi="Times" w:cs="Times New Roman"/>
                <w:color w:val="000000"/>
              </w:rPr>
              <w:t>007</w:t>
            </w:r>
          </w:p>
        </w:tc>
        <w:tc>
          <w:tcPr>
            <w:tcW w:w="0" w:type="auto"/>
            <w:shd w:val="clear" w:color="auto" w:fill="auto"/>
            <w:noWrap/>
            <w:vAlign w:val="center"/>
            <w:hideMark/>
          </w:tcPr>
          <w:p w14:paraId="7EF5A894" w14:textId="1D5A0AEA" w:rsidR="00ED5DCD" w:rsidRPr="001A5CFD" w:rsidRDefault="00E56641" w:rsidP="00AE2D93">
            <w:pPr>
              <w:jc w:val="center"/>
              <w:rPr>
                <w:rFonts w:ascii="Times" w:eastAsia="Times New Roman" w:hAnsi="Times" w:cs="Times New Roman"/>
                <w:color w:val="000000"/>
              </w:rPr>
            </w:pPr>
            <w:r>
              <w:rPr>
                <w:rFonts w:ascii="Times" w:eastAsia="Times New Roman" w:hAnsi="Times" w:cs="Times New Roman"/>
                <w:color w:val="000000"/>
              </w:rPr>
              <w:t>F(1, 139</w:t>
            </w:r>
            <w:r w:rsidR="00ED5DCD">
              <w:rPr>
                <w:rFonts w:ascii="Times" w:eastAsia="Times New Roman" w:hAnsi="Times" w:cs="Times New Roman"/>
                <w:color w:val="000000"/>
              </w:rPr>
              <w:t>) =</w:t>
            </w:r>
            <w:r w:rsidR="00D87C06">
              <w:rPr>
                <w:rFonts w:ascii="Times" w:eastAsia="Times New Roman" w:hAnsi="Times" w:cs="Times New Roman"/>
                <w:color w:val="000000"/>
              </w:rPr>
              <w:t>0</w:t>
            </w:r>
            <w:r w:rsidR="00ED5DCD">
              <w:rPr>
                <w:rFonts w:ascii="Times" w:eastAsia="Times New Roman" w:hAnsi="Times" w:cs="Times New Roman"/>
                <w:color w:val="000000"/>
              </w:rPr>
              <w:t>.</w:t>
            </w:r>
            <w:r w:rsidR="00ED5DCD" w:rsidRPr="001A5CFD">
              <w:rPr>
                <w:rFonts w:ascii="Times" w:eastAsia="Times New Roman" w:hAnsi="Times" w:cs="Times New Roman"/>
                <w:color w:val="000000"/>
              </w:rPr>
              <w:t>115</w:t>
            </w:r>
          </w:p>
        </w:tc>
        <w:tc>
          <w:tcPr>
            <w:tcW w:w="0" w:type="auto"/>
            <w:shd w:val="clear" w:color="auto" w:fill="auto"/>
            <w:noWrap/>
            <w:vAlign w:val="bottom"/>
            <w:hideMark/>
          </w:tcPr>
          <w:p w14:paraId="3151391E" w14:textId="5E6D1C5A" w:rsidR="00ED5DCD" w:rsidRPr="001A5CFD" w:rsidRDefault="00ED5DCD"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735</w:t>
            </w:r>
          </w:p>
        </w:tc>
        <w:tc>
          <w:tcPr>
            <w:tcW w:w="0" w:type="auto"/>
            <w:vAlign w:val="bottom"/>
          </w:tcPr>
          <w:p w14:paraId="1408F769" w14:textId="755CCA71" w:rsidR="00ED5DCD" w:rsidRPr="00325076" w:rsidRDefault="00ED5DCD" w:rsidP="00AE2D93">
            <w:pPr>
              <w:jc w:val="right"/>
              <w:rPr>
                <w:rFonts w:ascii="Times" w:eastAsia="Times New Roman" w:hAnsi="Times" w:cs="Times New Roman"/>
                <w:color w:val="000000"/>
              </w:rPr>
            </w:pPr>
            <w:r>
              <w:rPr>
                <w:rFonts w:ascii="Times" w:eastAsia="Times New Roman" w:hAnsi="Times" w:cs="Times New Roman"/>
                <w:color w:val="000000"/>
              </w:rPr>
              <w:t>.</w:t>
            </w:r>
            <w:r w:rsidRPr="00325076">
              <w:rPr>
                <w:rFonts w:ascii="Times" w:eastAsia="Times New Roman" w:hAnsi="Times" w:cs="Times New Roman"/>
                <w:color w:val="000000"/>
              </w:rPr>
              <w:t>00</w:t>
            </w:r>
            <w:r>
              <w:rPr>
                <w:rFonts w:ascii="Times" w:eastAsia="Times New Roman" w:hAnsi="Times" w:cs="Times New Roman"/>
                <w:color w:val="000000"/>
              </w:rPr>
              <w:t>1</w:t>
            </w:r>
          </w:p>
        </w:tc>
      </w:tr>
      <w:tr w:rsidR="00522494" w:rsidRPr="001A5CFD" w14:paraId="12BAFC08" w14:textId="77777777" w:rsidTr="00AE2D93">
        <w:trPr>
          <w:trHeight w:val="300"/>
        </w:trPr>
        <w:tc>
          <w:tcPr>
            <w:tcW w:w="0" w:type="auto"/>
            <w:shd w:val="clear" w:color="auto" w:fill="auto"/>
            <w:noWrap/>
            <w:vAlign w:val="bottom"/>
            <w:hideMark/>
          </w:tcPr>
          <w:p w14:paraId="53209BDA" w14:textId="77777777" w:rsidR="00522494" w:rsidRPr="001A5CFD" w:rsidRDefault="00522494" w:rsidP="00AE2D93">
            <w:pPr>
              <w:rPr>
                <w:rFonts w:ascii="Times" w:eastAsia="Times New Roman" w:hAnsi="Times" w:cs="Times New Roman"/>
                <w:color w:val="000000"/>
              </w:rPr>
            </w:pPr>
          </w:p>
        </w:tc>
        <w:tc>
          <w:tcPr>
            <w:tcW w:w="0" w:type="auto"/>
            <w:shd w:val="clear" w:color="auto" w:fill="auto"/>
            <w:noWrap/>
            <w:vAlign w:val="bottom"/>
            <w:hideMark/>
          </w:tcPr>
          <w:p w14:paraId="2507CBDE" w14:textId="77777777" w:rsidR="00522494" w:rsidRPr="001A5CFD" w:rsidRDefault="00522494" w:rsidP="00AE2D93">
            <w:pPr>
              <w:rPr>
                <w:rFonts w:ascii="Times" w:eastAsia="Times New Roman" w:hAnsi="Times" w:cs="Times New Roman"/>
                <w:color w:val="000000"/>
              </w:rPr>
            </w:pPr>
            <w:r>
              <w:rPr>
                <w:rFonts w:ascii="Times" w:eastAsia="Times New Roman" w:hAnsi="Times" w:cs="Times New Roman"/>
                <w:color w:val="000000"/>
              </w:rPr>
              <w:t>Responsive x L</w:t>
            </w:r>
            <w:r w:rsidRPr="001A5CFD">
              <w:rPr>
                <w:rFonts w:ascii="Times" w:eastAsia="Times New Roman" w:hAnsi="Times" w:cs="Times New Roman"/>
                <w:color w:val="000000"/>
              </w:rPr>
              <w:t>ength</w:t>
            </w:r>
          </w:p>
        </w:tc>
        <w:tc>
          <w:tcPr>
            <w:tcW w:w="0" w:type="auto"/>
            <w:shd w:val="clear" w:color="auto" w:fill="auto"/>
            <w:noWrap/>
            <w:vAlign w:val="bottom"/>
            <w:hideMark/>
          </w:tcPr>
          <w:p w14:paraId="3724DD0A" w14:textId="77777777" w:rsidR="00522494" w:rsidRPr="001A5CFD" w:rsidRDefault="00522494" w:rsidP="00AE2D93">
            <w:pPr>
              <w:jc w:val="right"/>
              <w:rPr>
                <w:rFonts w:ascii="Times" w:eastAsia="Times New Roman" w:hAnsi="Times" w:cs="Times New Roman"/>
                <w:color w:val="000000"/>
              </w:rPr>
            </w:pPr>
            <w:r w:rsidRPr="001A5CFD">
              <w:rPr>
                <w:rFonts w:ascii="Times" w:eastAsia="Times New Roman" w:hAnsi="Times" w:cs="Times New Roman"/>
                <w:color w:val="000000"/>
              </w:rPr>
              <w:t>-</w:t>
            </w:r>
            <w:r>
              <w:rPr>
                <w:rFonts w:ascii="Times" w:eastAsia="Times New Roman" w:hAnsi="Times" w:cs="Times New Roman"/>
                <w:color w:val="000000"/>
              </w:rPr>
              <w:t>.</w:t>
            </w:r>
            <w:r w:rsidRPr="001A5CFD">
              <w:rPr>
                <w:rFonts w:ascii="Times" w:eastAsia="Times New Roman" w:hAnsi="Times" w:cs="Times New Roman"/>
                <w:color w:val="000000"/>
              </w:rPr>
              <w:t>004</w:t>
            </w:r>
          </w:p>
        </w:tc>
        <w:tc>
          <w:tcPr>
            <w:tcW w:w="0" w:type="auto"/>
            <w:shd w:val="clear" w:color="auto" w:fill="auto"/>
            <w:noWrap/>
            <w:vAlign w:val="bottom"/>
            <w:hideMark/>
          </w:tcPr>
          <w:p w14:paraId="1C4096DC"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hint="eastAsia"/>
                <w:color w:val="000000"/>
                <w:lang w:eastAsia="zh-CN"/>
              </w:rPr>
              <w:t>.</w:t>
            </w:r>
            <w:r w:rsidRPr="001A5CFD">
              <w:rPr>
                <w:rFonts w:ascii="Times" w:eastAsia="Times New Roman" w:hAnsi="Times" w:cs="Times New Roman"/>
                <w:color w:val="000000"/>
              </w:rPr>
              <w:t>009</w:t>
            </w:r>
          </w:p>
        </w:tc>
        <w:tc>
          <w:tcPr>
            <w:tcW w:w="0" w:type="auto"/>
            <w:shd w:val="clear" w:color="auto" w:fill="auto"/>
            <w:noWrap/>
            <w:vAlign w:val="center"/>
            <w:hideMark/>
          </w:tcPr>
          <w:p w14:paraId="74E841AC" w14:textId="12769D3E" w:rsidR="00522494" w:rsidRPr="001A5CFD" w:rsidRDefault="00E56641" w:rsidP="00AE2D93">
            <w:pPr>
              <w:jc w:val="center"/>
              <w:rPr>
                <w:rFonts w:ascii="Times" w:eastAsia="Times New Roman" w:hAnsi="Times" w:cs="Times New Roman"/>
                <w:color w:val="000000"/>
              </w:rPr>
            </w:pPr>
            <w:r>
              <w:rPr>
                <w:rFonts w:ascii="Times" w:eastAsia="Times New Roman" w:hAnsi="Times" w:cs="Times New Roman"/>
                <w:color w:val="000000"/>
              </w:rPr>
              <w:t>F(1, 139</w:t>
            </w:r>
            <w:r w:rsidR="00522494">
              <w:rPr>
                <w:rFonts w:ascii="Times" w:eastAsia="Times New Roman" w:hAnsi="Times" w:cs="Times New Roman"/>
                <w:color w:val="000000"/>
              </w:rPr>
              <w:t>) =</w:t>
            </w:r>
            <w:r w:rsidR="00D87C06">
              <w:rPr>
                <w:rFonts w:ascii="Times" w:eastAsia="Times New Roman" w:hAnsi="Times" w:cs="Times New Roman"/>
                <w:color w:val="000000"/>
              </w:rPr>
              <w:t>0</w:t>
            </w:r>
            <w:r w:rsidR="00522494">
              <w:rPr>
                <w:rFonts w:ascii="Times" w:eastAsia="Times New Roman" w:hAnsi="Times" w:cs="Times New Roman"/>
                <w:color w:val="000000"/>
              </w:rPr>
              <w:t>.</w:t>
            </w:r>
            <w:r w:rsidR="00522494" w:rsidRPr="001A5CFD">
              <w:rPr>
                <w:rFonts w:ascii="Times" w:eastAsia="Times New Roman" w:hAnsi="Times" w:cs="Times New Roman"/>
                <w:color w:val="000000"/>
              </w:rPr>
              <w:t>191</w:t>
            </w:r>
          </w:p>
        </w:tc>
        <w:tc>
          <w:tcPr>
            <w:tcW w:w="0" w:type="auto"/>
            <w:shd w:val="clear" w:color="auto" w:fill="auto"/>
            <w:noWrap/>
            <w:vAlign w:val="bottom"/>
            <w:hideMark/>
          </w:tcPr>
          <w:p w14:paraId="0D2C55D4"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663</w:t>
            </w:r>
          </w:p>
        </w:tc>
        <w:tc>
          <w:tcPr>
            <w:tcW w:w="0" w:type="auto"/>
            <w:vAlign w:val="bottom"/>
          </w:tcPr>
          <w:p w14:paraId="78E560AE" w14:textId="77777777" w:rsidR="00522494" w:rsidRPr="00325076"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325076">
              <w:rPr>
                <w:rFonts w:ascii="Times" w:eastAsia="Times New Roman" w:hAnsi="Times" w:cs="Times New Roman"/>
                <w:color w:val="000000"/>
              </w:rPr>
              <w:t>001</w:t>
            </w:r>
          </w:p>
        </w:tc>
      </w:tr>
      <w:tr w:rsidR="00522494" w:rsidRPr="001A5CFD" w14:paraId="70B99E6C" w14:textId="77777777" w:rsidTr="00AE2D93">
        <w:trPr>
          <w:trHeight w:val="300"/>
        </w:trPr>
        <w:tc>
          <w:tcPr>
            <w:tcW w:w="0" w:type="auto"/>
            <w:shd w:val="clear" w:color="auto" w:fill="auto"/>
            <w:noWrap/>
            <w:vAlign w:val="bottom"/>
            <w:hideMark/>
          </w:tcPr>
          <w:p w14:paraId="2A638C75" w14:textId="77777777" w:rsidR="00522494" w:rsidRPr="001A5CFD" w:rsidRDefault="00522494" w:rsidP="00AE2D93">
            <w:pPr>
              <w:rPr>
                <w:rFonts w:ascii="Times" w:eastAsia="Times New Roman" w:hAnsi="Times" w:cs="Times New Roman"/>
                <w:color w:val="000000"/>
              </w:rPr>
            </w:pPr>
          </w:p>
        </w:tc>
        <w:tc>
          <w:tcPr>
            <w:tcW w:w="0" w:type="auto"/>
            <w:shd w:val="clear" w:color="auto" w:fill="auto"/>
            <w:noWrap/>
            <w:vAlign w:val="bottom"/>
            <w:hideMark/>
          </w:tcPr>
          <w:p w14:paraId="48103E45" w14:textId="77777777" w:rsidR="00522494" w:rsidRPr="001A5CFD" w:rsidRDefault="00522494" w:rsidP="00AE2D93">
            <w:pPr>
              <w:rPr>
                <w:rFonts w:ascii="Times" w:eastAsia="Times New Roman" w:hAnsi="Times" w:cs="Times New Roman"/>
                <w:color w:val="000000"/>
              </w:rPr>
            </w:pPr>
            <w:r>
              <w:rPr>
                <w:rFonts w:ascii="Times" w:eastAsia="Times New Roman" w:hAnsi="Times" w:cs="Times New Roman"/>
                <w:color w:val="000000"/>
              </w:rPr>
              <w:t>Unresponsive x L</w:t>
            </w:r>
            <w:r w:rsidRPr="001A5CFD">
              <w:rPr>
                <w:rFonts w:ascii="Times" w:eastAsia="Times New Roman" w:hAnsi="Times" w:cs="Times New Roman"/>
                <w:color w:val="000000"/>
              </w:rPr>
              <w:t>ength</w:t>
            </w:r>
          </w:p>
        </w:tc>
        <w:tc>
          <w:tcPr>
            <w:tcW w:w="0" w:type="auto"/>
            <w:shd w:val="clear" w:color="auto" w:fill="auto"/>
            <w:noWrap/>
            <w:vAlign w:val="bottom"/>
            <w:hideMark/>
          </w:tcPr>
          <w:p w14:paraId="3231A7C5" w14:textId="77777777" w:rsidR="00522494" w:rsidRPr="001A5CFD" w:rsidRDefault="00522494" w:rsidP="00AE2D93">
            <w:pPr>
              <w:jc w:val="right"/>
              <w:rPr>
                <w:rFonts w:ascii="Times" w:eastAsia="Times New Roman" w:hAnsi="Times" w:cs="Times New Roman"/>
                <w:color w:val="000000"/>
              </w:rPr>
            </w:pPr>
            <w:r w:rsidRPr="001A5CFD">
              <w:rPr>
                <w:rFonts w:ascii="Times" w:eastAsia="Times New Roman" w:hAnsi="Times" w:cs="Times New Roman"/>
                <w:color w:val="000000"/>
              </w:rPr>
              <w:t>-</w:t>
            </w:r>
            <w:r>
              <w:rPr>
                <w:rFonts w:ascii="Times" w:eastAsia="Times New Roman" w:hAnsi="Times" w:cs="Times New Roman"/>
                <w:color w:val="000000"/>
              </w:rPr>
              <w:t>.</w:t>
            </w:r>
            <w:r w:rsidRPr="001A5CFD">
              <w:rPr>
                <w:rFonts w:ascii="Times" w:eastAsia="Times New Roman" w:hAnsi="Times" w:cs="Times New Roman"/>
                <w:color w:val="000000"/>
              </w:rPr>
              <w:t>007</w:t>
            </w:r>
          </w:p>
        </w:tc>
        <w:tc>
          <w:tcPr>
            <w:tcW w:w="0" w:type="auto"/>
            <w:shd w:val="clear" w:color="auto" w:fill="auto"/>
            <w:noWrap/>
            <w:vAlign w:val="bottom"/>
            <w:hideMark/>
          </w:tcPr>
          <w:p w14:paraId="35FE0E14"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hint="eastAsia"/>
                <w:color w:val="000000"/>
                <w:lang w:eastAsia="zh-CN"/>
              </w:rPr>
              <w:t>.</w:t>
            </w:r>
            <w:r w:rsidRPr="001A5CFD">
              <w:rPr>
                <w:rFonts w:ascii="Times" w:eastAsia="Times New Roman" w:hAnsi="Times" w:cs="Times New Roman"/>
                <w:color w:val="000000"/>
              </w:rPr>
              <w:t>009</w:t>
            </w:r>
          </w:p>
        </w:tc>
        <w:tc>
          <w:tcPr>
            <w:tcW w:w="0" w:type="auto"/>
            <w:shd w:val="clear" w:color="auto" w:fill="auto"/>
            <w:noWrap/>
            <w:vAlign w:val="center"/>
            <w:hideMark/>
          </w:tcPr>
          <w:p w14:paraId="6E6EE31D" w14:textId="33C9B9B7" w:rsidR="00522494" w:rsidRPr="001A5CFD" w:rsidRDefault="00522494" w:rsidP="00AE2D93">
            <w:pPr>
              <w:jc w:val="center"/>
              <w:rPr>
                <w:rFonts w:ascii="Times" w:eastAsia="Times New Roman" w:hAnsi="Times" w:cs="Times New Roman"/>
                <w:color w:val="000000"/>
              </w:rPr>
            </w:pPr>
            <w:r>
              <w:rPr>
                <w:rFonts w:ascii="Times" w:eastAsia="Times New Roman" w:hAnsi="Times" w:cs="Times New Roman"/>
                <w:color w:val="000000"/>
              </w:rPr>
              <w:t>F(1, 142) =</w:t>
            </w:r>
            <w:r w:rsidR="00D87C06">
              <w:rPr>
                <w:rFonts w:ascii="Times" w:eastAsia="Times New Roman" w:hAnsi="Times" w:cs="Times New Roman"/>
                <w:color w:val="000000"/>
              </w:rPr>
              <w:t>0</w:t>
            </w:r>
            <w:r>
              <w:rPr>
                <w:rFonts w:ascii="Times" w:eastAsia="Times New Roman" w:hAnsi="Times" w:cs="Times New Roman"/>
                <w:color w:val="000000"/>
              </w:rPr>
              <w:t>.</w:t>
            </w:r>
            <w:r w:rsidRPr="001A5CFD">
              <w:rPr>
                <w:rFonts w:ascii="Times" w:eastAsia="Times New Roman" w:hAnsi="Times" w:cs="Times New Roman"/>
                <w:color w:val="000000"/>
              </w:rPr>
              <w:t>554</w:t>
            </w:r>
          </w:p>
        </w:tc>
        <w:tc>
          <w:tcPr>
            <w:tcW w:w="0" w:type="auto"/>
            <w:shd w:val="clear" w:color="auto" w:fill="auto"/>
            <w:noWrap/>
            <w:vAlign w:val="bottom"/>
            <w:hideMark/>
          </w:tcPr>
          <w:p w14:paraId="2F0BC52D" w14:textId="77777777" w:rsidR="00522494" w:rsidRPr="001A5CFD"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1A5CFD">
              <w:rPr>
                <w:rFonts w:ascii="Times" w:eastAsia="Times New Roman" w:hAnsi="Times" w:cs="Times New Roman"/>
                <w:color w:val="000000"/>
              </w:rPr>
              <w:t>458</w:t>
            </w:r>
          </w:p>
        </w:tc>
        <w:tc>
          <w:tcPr>
            <w:tcW w:w="0" w:type="auto"/>
            <w:vAlign w:val="bottom"/>
          </w:tcPr>
          <w:p w14:paraId="719809B7" w14:textId="77777777" w:rsidR="00522494" w:rsidRPr="00325076" w:rsidRDefault="00522494" w:rsidP="00AE2D93">
            <w:pPr>
              <w:jc w:val="right"/>
              <w:rPr>
                <w:rFonts w:ascii="Times" w:eastAsia="Times New Roman" w:hAnsi="Times" w:cs="Times New Roman"/>
                <w:color w:val="000000"/>
              </w:rPr>
            </w:pPr>
            <w:r>
              <w:rPr>
                <w:rFonts w:ascii="Times" w:eastAsia="Times New Roman" w:hAnsi="Times" w:cs="Times New Roman"/>
                <w:color w:val="000000"/>
              </w:rPr>
              <w:t>.004</w:t>
            </w:r>
          </w:p>
        </w:tc>
      </w:tr>
    </w:tbl>
    <w:p w14:paraId="1BFF99A3" w14:textId="77777777" w:rsidR="00522494" w:rsidRDefault="00522494" w:rsidP="00522494">
      <w:pPr>
        <w:spacing w:line="480" w:lineRule="auto"/>
        <w:jc w:val="center"/>
        <w:rPr>
          <w:rFonts w:ascii="Times New Roman" w:hAnsi="Times New Roman" w:cs="Times New Roman"/>
        </w:rPr>
      </w:pPr>
    </w:p>
    <w:p w14:paraId="37B5B431" w14:textId="000CD58F" w:rsidR="00522494" w:rsidRDefault="00522494" w:rsidP="00522494">
      <w:pPr>
        <w:spacing w:line="480" w:lineRule="auto"/>
        <w:ind w:firstLine="540"/>
        <w:rPr>
          <w:rFonts w:ascii="Times New Roman" w:hAnsi="Times New Roman" w:cs="Times New Roman"/>
        </w:rPr>
      </w:pPr>
      <w:r>
        <w:rPr>
          <w:rFonts w:ascii="Times New Roman" w:hAnsi="Times New Roman" w:cs="Times New Roman"/>
          <w:b/>
        </w:rPr>
        <w:t>Coded a</w:t>
      </w:r>
      <w:r w:rsidRPr="00F2022B">
        <w:rPr>
          <w:rFonts w:ascii="Times New Roman" w:hAnsi="Times New Roman" w:cs="Times New Roman"/>
          <w:b/>
        </w:rPr>
        <w:t>nxiety expression.</w:t>
      </w:r>
      <w:r>
        <w:rPr>
          <w:rFonts w:ascii="Times New Roman" w:hAnsi="Times New Roman" w:cs="Times New Roman"/>
          <w:b/>
        </w:rPr>
        <w:t xml:space="preserve"> </w:t>
      </w:r>
      <w:r>
        <w:rPr>
          <w:rFonts w:ascii="Times New Roman" w:hAnsi="Times New Roman" w:cs="Times New Roman"/>
        </w:rPr>
        <w:t>Table S7 describes the analyses examining relationship length as a potential covariate as well as potential moderator for the effect of experimental conditions on the coders’ assessment of anxiety level in the emails sent by participants. Findings remained the same after controlling for relationship length.</w:t>
      </w:r>
      <w:r w:rsidRPr="00EA73A6">
        <w:rPr>
          <w:rFonts w:ascii="Times New Roman" w:hAnsi="Times New Roman" w:cs="Times New Roman"/>
        </w:rPr>
        <w:t xml:space="preserve"> </w:t>
      </w:r>
      <w:r>
        <w:rPr>
          <w:rFonts w:ascii="Times New Roman" w:hAnsi="Times New Roman" w:cs="Times New Roman"/>
        </w:rPr>
        <w:t xml:space="preserve">The responsive-control comparison remained significant,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hint="eastAsia"/>
          <w:lang w:eastAsia="zh-CN"/>
        </w:rPr>
        <w:t>4</w:t>
      </w:r>
      <w:r>
        <w:rPr>
          <w:rFonts w:ascii="Times New Roman" w:hAnsi="Times New Roman" w:cs="Times New Roman"/>
        </w:rPr>
        <w:t>.076</w:t>
      </w:r>
      <w:r w:rsidRPr="002E6E7E">
        <w:rPr>
          <w:rFonts w:ascii="Times New Roman" w:hAnsi="Times New Roman" w:cs="Times New Roman"/>
        </w:rPr>
        <w:t xml:space="preserve">, </w:t>
      </w:r>
      <w:r w:rsidRPr="001A30FC">
        <w:rPr>
          <w:rFonts w:ascii="Times New Roman" w:hAnsi="Times New Roman" w:cs="Times New Roman"/>
          <w:i/>
        </w:rPr>
        <w:t>p</w:t>
      </w:r>
      <w:r>
        <w:rPr>
          <w:rFonts w:ascii="Times New Roman" w:hAnsi="Times New Roman" w:cs="Times New Roman" w:hint="eastAsia"/>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.045, sr</w:t>
      </w:r>
      <w:r>
        <w:rPr>
          <w:rFonts w:ascii="Times New Roman" w:hAnsi="Times New Roman" w:cs="Times New Roman"/>
          <w:vertAlign w:val="superscript"/>
        </w:rPr>
        <w:t>2</w:t>
      </w:r>
      <w:r>
        <w:rPr>
          <w:rFonts w:ascii="Times New Roman" w:hAnsi="Times New Roman" w:cs="Times New Roman" w:hint="eastAsia"/>
          <w:vertAlign w:val="superscript"/>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 xml:space="preserve">.028. The difference between the unresponsive and control conditions was not significant,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.012</w:t>
      </w:r>
      <w:r w:rsidRPr="002E6E7E">
        <w:rPr>
          <w:rFonts w:ascii="Times New Roman" w:hAnsi="Times New Roman" w:cs="Times New Roman"/>
        </w:rPr>
        <w:t xml:space="preserve">, </w:t>
      </w:r>
      <w:r w:rsidRPr="009553E6">
        <w:rPr>
          <w:rFonts w:ascii="Times New Roman" w:hAnsi="Times New Roman" w:cs="Times New Roman"/>
          <w:i/>
        </w:rPr>
        <w:t>p</w:t>
      </w:r>
      <w:r>
        <w:rPr>
          <w:rFonts w:ascii="Times New Roman" w:hAnsi="Times New Roman" w:cs="Times New Roman" w:hint="eastAsia"/>
          <w:i/>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.913, sr</w:t>
      </w:r>
      <w:r>
        <w:rPr>
          <w:rFonts w:ascii="Times New Roman" w:hAnsi="Times New Roman" w:cs="Times New Roman"/>
          <w:vertAlign w:val="superscript"/>
        </w:rPr>
        <w:t>2</w:t>
      </w:r>
      <w:r>
        <w:rPr>
          <w:rFonts w:ascii="Times New Roman" w:hAnsi="Times New Roman" w:cs="Times New Roman" w:hint="eastAsia"/>
          <w:vertAlign w:val="superscript"/>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.000. Relationship length did not significantly moderate the relationship between</w:t>
      </w:r>
      <w:r>
        <w:rPr>
          <w:rFonts w:ascii="Times New Roman" w:hAnsi="Times New Roman" w:cs="Times New Roman" w:hint="eastAsia"/>
          <w:lang w:eastAsia="zh-CN"/>
        </w:rPr>
        <w:t xml:space="preserve"> </w:t>
      </w:r>
      <w:r>
        <w:rPr>
          <w:rFonts w:ascii="Times New Roman" w:hAnsi="Times New Roman" w:cs="Times New Roman"/>
        </w:rPr>
        <w:t>experimental conditions</w:t>
      </w:r>
      <w:r>
        <w:rPr>
          <w:rFonts w:ascii="Times New Roman" w:hAnsi="Times New Roman" w:cs="Times New Roman" w:hint="eastAsia"/>
          <w:lang w:eastAsia="zh-CN"/>
        </w:rPr>
        <w:t xml:space="preserve"> and</w:t>
      </w:r>
      <w:r>
        <w:rPr>
          <w:rFonts w:ascii="Times New Roman" w:hAnsi="Times New Roman" w:cs="Times New Roman"/>
        </w:rPr>
        <w:t xml:space="preserve"> coders’ assessment of anxiety level,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.096</w:t>
      </w:r>
      <w:r w:rsidRPr="002E6E7E">
        <w:rPr>
          <w:rFonts w:ascii="Times New Roman" w:hAnsi="Times New Roman" w:cs="Times New Roman"/>
        </w:rPr>
        <w:t xml:space="preserve">, </w:t>
      </w:r>
      <w:r w:rsidRPr="00D54C11">
        <w:rPr>
          <w:rFonts w:ascii="Times New Roman" w:hAnsi="Times New Roman" w:cs="Times New Roman"/>
          <w:i/>
        </w:rPr>
        <w:t>p</w:t>
      </w:r>
      <w:r>
        <w:rPr>
          <w:rFonts w:ascii="Times New Roman" w:hAnsi="Times New Roman" w:cs="Times New Roman" w:hint="eastAsia"/>
          <w:i/>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.758, sr</w:t>
      </w:r>
      <w:r>
        <w:rPr>
          <w:rFonts w:ascii="Times New Roman" w:hAnsi="Times New Roman" w:cs="Times New Roman"/>
          <w:vertAlign w:val="superscript"/>
        </w:rPr>
        <w:t>2</w:t>
      </w:r>
      <w:r>
        <w:rPr>
          <w:rFonts w:ascii="Times New Roman" w:hAnsi="Times New Roman" w:cs="Times New Roman" w:hint="eastAsia"/>
          <w:vertAlign w:val="superscript"/>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 xml:space="preserve">.001 for the responsive-control comparison, and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.017</w:t>
      </w:r>
      <w:r w:rsidRPr="002E6E7E">
        <w:rPr>
          <w:rFonts w:ascii="Times New Roman" w:hAnsi="Times New Roman" w:cs="Times New Roman"/>
        </w:rPr>
        <w:t xml:space="preserve">, </w:t>
      </w:r>
      <w:r w:rsidRPr="00D54C11">
        <w:rPr>
          <w:rFonts w:ascii="Times New Roman" w:hAnsi="Times New Roman" w:cs="Times New Roman"/>
          <w:i/>
        </w:rPr>
        <w:t>p</w:t>
      </w:r>
      <w:r>
        <w:rPr>
          <w:rFonts w:ascii="Times New Roman" w:hAnsi="Times New Roman" w:cs="Times New Roman" w:hint="eastAsia"/>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.896, sr</w:t>
      </w:r>
      <w:r>
        <w:rPr>
          <w:rFonts w:ascii="Times New Roman" w:hAnsi="Times New Roman" w:cs="Times New Roman"/>
          <w:vertAlign w:val="superscript"/>
        </w:rPr>
        <w:t>2</w:t>
      </w:r>
      <w:r>
        <w:rPr>
          <w:rFonts w:ascii="Times New Roman" w:hAnsi="Times New Roman" w:cs="Times New Roman" w:hint="eastAsia"/>
          <w:vertAlign w:val="superscript"/>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 xml:space="preserve">.000 for the unresponsive-control </w:t>
      </w:r>
      <w:r>
        <w:rPr>
          <w:rFonts w:ascii="Times New Roman" w:hAnsi="Times New Roman" w:cs="Times New Roman" w:hint="eastAsia"/>
          <w:lang w:eastAsia="zh-CN"/>
        </w:rPr>
        <w:t>comparison</w:t>
      </w:r>
      <w:r>
        <w:rPr>
          <w:rFonts w:ascii="Times New Roman" w:hAnsi="Times New Roman" w:cs="Times New Roman"/>
        </w:rPr>
        <w:t>.</w:t>
      </w:r>
    </w:p>
    <w:p w14:paraId="50CE9B8F" w14:textId="5FAA73F3" w:rsidR="00522494" w:rsidRDefault="00522494" w:rsidP="00522494">
      <w:pPr>
        <w:spacing w:line="480" w:lineRule="auto"/>
        <w:jc w:val="center"/>
        <w:rPr>
          <w:rFonts w:ascii="Times New Roman" w:hAnsi="Times New Roman" w:cs="Times New Roman"/>
        </w:rPr>
      </w:pPr>
      <w:r>
        <w:rPr>
          <w:rFonts w:ascii="Times New Roman" w:hAnsi="Times New Roman" w:cs="Times New Roman"/>
        </w:rPr>
        <w:t>Table S7</w:t>
      </w:r>
    </w:p>
    <w:p w14:paraId="21329C09" w14:textId="77777777" w:rsidR="00522494" w:rsidRDefault="00522494" w:rsidP="00522494">
      <w:pPr>
        <w:spacing w:line="480" w:lineRule="auto"/>
        <w:jc w:val="center"/>
        <w:rPr>
          <w:rFonts w:ascii="Times New Roman" w:hAnsi="Times New Roman" w:cs="Times New Roman"/>
          <w:lang w:eastAsia="zh-CN"/>
        </w:rPr>
      </w:pPr>
      <w:r>
        <w:rPr>
          <w:rFonts w:ascii="Times New Roman" w:hAnsi="Times New Roman" w:cs="Times New Roman"/>
        </w:rPr>
        <w:t xml:space="preserve">Regressions Examining Relationship Length as Covariate and Moderator for </w:t>
      </w:r>
      <w:r>
        <w:rPr>
          <w:rFonts w:ascii="Times New Roman" w:hAnsi="Times New Roman" w:cs="Times New Roman"/>
          <w:lang w:eastAsia="zh-CN"/>
        </w:rPr>
        <w:t>Coders’ Assessment of Anxiety Level</w:t>
      </w:r>
    </w:p>
    <w:tbl>
      <w:tblPr>
        <w:tblW w:w="0" w:type="auto"/>
        <w:tblInd w:w="93" w:type="dxa"/>
        <w:tblBorders>
          <w:top w:val="single" w:sz="4" w:space="0" w:color="auto"/>
          <w:bottom w:val="single" w:sz="4" w:space="0" w:color="auto"/>
        </w:tblBorders>
        <w:tblLook w:val="04A0" w:firstRow="1" w:lastRow="0" w:firstColumn="1" w:lastColumn="0" w:noHBand="0" w:noVBand="1"/>
      </w:tblPr>
      <w:tblGrid>
        <w:gridCol w:w="1023"/>
        <w:gridCol w:w="2456"/>
        <w:gridCol w:w="636"/>
        <w:gridCol w:w="636"/>
        <w:gridCol w:w="1965"/>
        <w:gridCol w:w="636"/>
        <w:gridCol w:w="636"/>
      </w:tblGrid>
      <w:tr w:rsidR="00522494" w:rsidRPr="00920C13" w14:paraId="09B6DF77" w14:textId="77777777" w:rsidTr="00AE2D93">
        <w:trPr>
          <w:trHeight w:val="300"/>
        </w:trPr>
        <w:tc>
          <w:tcPr>
            <w:tcW w:w="0" w:type="auto"/>
            <w:tcBorders>
              <w:top w:val="single" w:sz="4" w:space="0" w:color="auto"/>
              <w:bottom w:val="single" w:sz="4" w:space="0" w:color="auto"/>
            </w:tcBorders>
            <w:shd w:val="clear" w:color="auto" w:fill="auto"/>
            <w:noWrap/>
            <w:vAlign w:val="bottom"/>
            <w:hideMark/>
          </w:tcPr>
          <w:p w14:paraId="2D98CC01" w14:textId="77777777" w:rsidR="00522494" w:rsidRPr="00920C13" w:rsidRDefault="00522494" w:rsidP="00AE2D93">
            <w:pPr>
              <w:jc w:val="center"/>
              <w:rPr>
                <w:rFonts w:ascii="Times" w:eastAsia="Times New Roman" w:hAnsi="Times" w:cs="Times New Roman"/>
                <w:color w:val="000000"/>
              </w:rPr>
            </w:pPr>
          </w:p>
        </w:tc>
        <w:tc>
          <w:tcPr>
            <w:tcW w:w="0" w:type="auto"/>
            <w:tcBorders>
              <w:top w:val="single" w:sz="4" w:space="0" w:color="auto"/>
              <w:bottom w:val="single" w:sz="4" w:space="0" w:color="auto"/>
            </w:tcBorders>
            <w:shd w:val="clear" w:color="auto" w:fill="auto"/>
            <w:noWrap/>
            <w:vAlign w:val="bottom"/>
            <w:hideMark/>
          </w:tcPr>
          <w:p w14:paraId="59D707D2" w14:textId="77777777" w:rsidR="00522494" w:rsidRPr="00920C13" w:rsidRDefault="00522494" w:rsidP="00AE2D93">
            <w:pPr>
              <w:jc w:val="center"/>
              <w:rPr>
                <w:rFonts w:ascii="Times" w:eastAsia="Times New Roman" w:hAnsi="Times" w:cs="Times New Roman"/>
                <w:color w:val="000000"/>
              </w:rPr>
            </w:pPr>
          </w:p>
        </w:tc>
        <w:tc>
          <w:tcPr>
            <w:tcW w:w="0" w:type="auto"/>
            <w:tcBorders>
              <w:top w:val="single" w:sz="4" w:space="0" w:color="auto"/>
              <w:bottom w:val="single" w:sz="4" w:space="0" w:color="auto"/>
            </w:tcBorders>
            <w:shd w:val="clear" w:color="auto" w:fill="auto"/>
            <w:noWrap/>
            <w:vAlign w:val="bottom"/>
            <w:hideMark/>
          </w:tcPr>
          <w:p w14:paraId="2953EBBE" w14:textId="77777777" w:rsidR="00522494" w:rsidRPr="00920C13" w:rsidRDefault="00522494" w:rsidP="00AE2D93">
            <w:pPr>
              <w:jc w:val="center"/>
              <w:rPr>
                <w:rFonts w:ascii="Times" w:eastAsia="Times New Roman" w:hAnsi="Times" w:cs="Times New Roman"/>
                <w:color w:val="000000"/>
              </w:rPr>
            </w:pPr>
            <w:r w:rsidRPr="00920C13">
              <w:rPr>
                <w:rFonts w:ascii="Times" w:eastAsia="Times New Roman" w:hAnsi="Times" w:cs="Times New Roman"/>
                <w:color w:val="000000"/>
              </w:rPr>
              <w:t>B</w:t>
            </w:r>
          </w:p>
        </w:tc>
        <w:tc>
          <w:tcPr>
            <w:tcW w:w="0" w:type="auto"/>
            <w:tcBorders>
              <w:top w:val="single" w:sz="4" w:space="0" w:color="auto"/>
              <w:bottom w:val="single" w:sz="4" w:space="0" w:color="auto"/>
            </w:tcBorders>
            <w:shd w:val="clear" w:color="auto" w:fill="auto"/>
            <w:noWrap/>
            <w:vAlign w:val="bottom"/>
            <w:hideMark/>
          </w:tcPr>
          <w:p w14:paraId="13879372" w14:textId="77777777" w:rsidR="00522494" w:rsidRPr="00920C13" w:rsidRDefault="00522494" w:rsidP="00AE2D93">
            <w:pPr>
              <w:jc w:val="center"/>
              <w:rPr>
                <w:rFonts w:ascii="Times" w:eastAsia="Times New Roman" w:hAnsi="Times" w:cs="Times New Roman"/>
                <w:color w:val="000000"/>
              </w:rPr>
            </w:pPr>
            <w:r w:rsidRPr="00920C13">
              <w:rPr>
                <w:rFonts w:ascii="Times" w:eastAsia="Times New Roman" w:hAnsi="Times" w:cs="Times New Roman"/>
                <w:color w:val="000000"/>
              </w:rPr>
              <w:t>SE</w:t>
            </w:r>
          </w:p>
        </w:tc>
        <w:tc>
          <w:tcPr>
            <w:tcW w:w="0" w:type="auto"/>
            <w:tcBorders>
              <w:top w:val="single" w:sz="4" w:space="0" w:color="auto"/>
              <w:bottom w:val="single" w:sz="4" w:space="0" w:color="auto"/>
            </w:tcBorders>
            <w:shd w:val="clear" w:color="auto" w:fill="auto"/>
            <w:noWrap/>
            <w:vAlign w:val="bottom"/>
            <w:hideMark/>
          </w:tcPr>
          <w:p w14:paraId="53303176" w14:textId="77777777" w:rsidR="00522494" w:rsidRPr="00920C13" w:rsidRDefault="00522494" w:rsidP="00AE2D93">
            <w:pPr>
              <w:jc w:val="center"/>
              <w:rPr>
                <w:rFonts w:ascii="Times" w:eastAsia="Times New Roman" w:hAnsi="Times" w:cs="Times New Roman"/>
                <w:color w:val="000000"/>
              </w:rPr>
            </w:pPr>
            <w:r w:rsidRPr="00920C13">
              <w:rPr>
                <w:rFonts w:ascii="Times" w:eastAsia="Times New Roman" w:hAnsi="Times" w:cs="Times New Roman"/>
                <w:color w:val="000000"/>
              </w:rPr>
              <w:t>F</w:t>
            </w:r>
          </w:p>
        </w:tc>
        <w:tc>
          <w:tcPr>
            <w:tcW w:w="0" w:type="auto"/>
            <w:tcBorders>
              <w:top w:val="single" w:sz="4" w:space="0" w:color="auto"/>
              <w:bottom w:val="single" w:sz="4" w:space="0" w:color="auto"/>
            </w:tcBorders>
            <w:shd w:val="clear" w:color="auto" w:fill="auto"/>
            <w:noWrap/>
            <w:vAlign w:val="bottom"/>
            <w:hideMark/>
          </w:tcPr>
          <w:p w14:paraId="7AE66CC8" w14:textId="77777777" w:rsidR="00522494" w:rsidRPr="00920C13" w:rsidRDefault="00522494" w:rsidP="00AE2D93">
            <w:pPr>
              <w:jc w:val="center"/>
              <w:rPr>
                <w:rFonts w:ascii="Times" w:eastAsia="Times New Roman" w:hAnsi="Times" w:cs="Times New Roman"/>
                <w:i/>
                <w:color w:val="000000"/>
              </w:rPr>
            </w:pPr>
            <w:r w:rsidRPr="00920C13">
              <w:rPr>
                <w:rFonts w:ascii="Times" w:eastAsia="Times New Roman" w:hAnsi="Times" w:cs="Times New Roman"/>
                <w:i/>
                <w:color w:val="000000"/>
              </w:rPr>
              <w:t>p</w:t>
            </w:r>
          </w:p>
        </w:tc>
        <w:tc>
          <w:tcPr>
            <w:tcW w:w="0" w:type="auto"/>
            <w:tcBorders>
              <w:top w:val="single" w:sz="4" w:space="0" w:color="auto"/>
              <w:bottom w:val="single" w:sz="4" w:space="0" w:color="auto"/>
            </w:tcBorders>
          </w:tcPr>
          <w:p w14:paraId="74E82A97" w14:textId="77777777" w:rsidR="00522494" w:rsidRPr="00920C13" w:rsidRDefault="00522494" w:rsidP="00AE2D93">
            <w:pPr>
              <w:jc w:val="center"/>
              <w:rPr>
                <w:rFonts w:ascii="Times" w:eastAsia="Times New Roman" w:hAnsi="Times" w:cs="Times New Roman"/>
                <w:color w:val="000000"/>
              </w:rPr>
            </w:pPr>
            <w:r w:rsidRPr="00920C13">
              <w:rPr>
                <w:rFonts w:ascii="Times" w:hAnsi="Times" w:cs="Times New Roman"/>
              </w:rPr>
              <w:t>sr</w:t>
            </w:r>
            <w:r w:rsidRPr="00920C13">
              <w:rPr>
                <w:rFonts w:ascii="Times" w:hAnsi="Times" w:cs="Times New Roman"/>
                <w:vertAlign w:val="superscript"/>
              </w:rPr>
              <w:t>2</w:t>
            </w:r>
          </w:p>
        </w:tc>
      </w:tr>
      <w:tr w:rsidR="00522494" w:rsidRPr="00920C13" w14:paraId="4903FDBC" w14:textId="77777777" w:rsidTr="00AE2D93">
        <w:trPr>
          <w:trHeight w:val="300"/>
        </w:trPr>
        <w:tc>
          <w:tcPr>
            <w:tcW w:w="0" w:type="auto"/>
            <w:tcBorders>
              <w:top w:val="single" w:sz="4" w:space="0" w:color="auto"/>
              <w:bottom w:val="nil"/>
            </w:tcBorders>
            <w:shd w:val="clear" w:color="auto" w:fill="auto"/>
            <w:noWrap/>
            <w:vAlign w:val="bottom"/>
            <w:hideMark/>
          </w:tcPr>
          <w:p w14:paraId="47A78E67" w14:textId="77777777" w:rsidR="00522494" w:rsidRPr="00920C13" w:rsidRDefault="00522494" w:rsidP="00AE2D93">
            <w:pPr>
              <w:rPr>
                <w:rFonts w:ascii="Times" w:eastAsia="Times New Roman" w:hAnsi="Times" w:cs="Times New Roman"/>
                <w:color w:val="000000"/>
              </w:rPr>
            </w:pPr>
            <w:r w:rsidRPr="00920C13">
              <w:rPr>
                <w:rFonts w:ascii="Times" w:eastAsia="Times New Roman" w:hAnsi="Times" w:cs="Times New Roman"/>
                <w:color w:val="000000"/>
              </w:rPr>
              <w:t xml:space="preserve">Model 1 </w:t>
            </w:r>
          </w:p>
        </w:tc>
        <w:tc>
          <w:tcPr>
            <w:tcW w:w="0" w:type="auto"/>
            <w:tcBorders>
              <w:top w:val="single" w:sz="4" w:space="0" w:color="auto"/>
              <w:bottom w:val="nil"/>
            </w:tcBorders>
            <w:shd w:val="clear" w:color="auto" w:fill="auto"/>
            <w:noWrap/>
            <w:vAlign w:val="bottom"/>
            <w:hideMark/>
          </w:tcPr>
          <w:p w14:paraId="020EEBC6" w14:textId="77777777" w:rsidR="00522494" w:rsidRPr="00920C13" w:rsidRDefault="00522494" w:rsidP="00AE2D93">
            <w:pPr>
              <w:rPr>
                <w:rFonts w:ascii="Times" w:eastAsia="Times New Roman" w:hAnsi="Times" w:cs="Times New Roman"/>
                <w:color w:val="000000"/>
              </w:rPr>
            </w:pPr>
            <w:r w:rsidRPr="00920C13">
              <w:rPr>
                <w:rFonts w:ascii="Times" w:eastAsia="Times New Roman" w:hAnsi="Times" w:cs="Times New Roman"/>
                <w:color w:val="000000"/>
              </w:rPr>
              <w:t>Responsive</w:t>
            </w:r>
          </w:p>
        </w:tc>
        <w:tc>
          <w:tcPr>
            <w:tcW w:w="0" w:type="auto"/>
            <w:tcBorders>
              <w:top w:val="single" w:sz="4" w:space="0" w:color="auto"/>
              <w:bottom w:val="nil"/>
            </w:tcBorders>
            <w:shd w:val="clear" w:color="auto" w:fill="auto"/>
            <w:noWrap/>
            <w:vAlign w:val="bottom"/>
            <w:hideMark/>
          </w:tcPr>
          <w:p w14:paraId="1177C30E"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.525</w:t>
            </w:r>
          </w:p>
        </w:tc>
        <w:tc>
          <w:tcPr>
            <w:tcW w:w="0" w:type="auto"/>
            <w:tcBorders>
              <w:top w:val="single" w:sz="4" w:space="0" w:color="auto"/>
              <w:bottom w:val="nil"/>
            </w:tcBorders>
            <w:shd w:val="clear" w:color="auto" w:fill="auto"/>
            <w:noWrap/>
            <w:vAlign w:val="bottom"/>
            <w:hideMark/>
          </w:tcPr>
          <w:p w14:paraId="3A82A570" w14:textId="77777777" w:rsidR="00522494" w:rsidRPr="00920C13" w:rsidRDefault="00522494" w:rsidP="00AE2D93">
            <w:pPr>
              <w:jc w:val="center"/>
              <w:rPr>
                <w:rFonts w:ascii="Times" w:eastAsia="Times New Roman" w:hAnsi="Times" w:cs="Times New Roman"/>
                <w:color w:val="000000"/>
              </w:rPr>
            </w:pPr>
            <w:r w:rsidRPr="00920C13">
              <w:rPr>
                <w:rFonts w:ascii="Times" w:eastAsia="Times New Roman" w:hAnsi="Times" w:cs="Times New Roman"/>
                <w:color w:val="000000"/>
              </w:rPr>
              <w:t>.252</w:t>
            </w:r>
          </w:p>
        </w:tc>
        <w:tc>
          <w:tcPr>
            <w:tcW w:w="0" w:type="auto"/>
            <w:tcBorders>
              <w:top w:val="single" w:sz="4" w:space="0" w:color="auto"/>
              <w:bottom w:val="nil"/>
            </w:tcBorders>
            <w:shd w:val="clear" w:color="auto" w:fill="auto"/>
            <w:noWrap/>
            <w:vAlign w:val="bottom"/>
            <w:hideMark/>
          </w:tcPr>
          <w:p w14:paraId="411190C1" w14:textId="77777777" w:rsidR="00522494" w:rsidRPr="00920C13" w:rsidRDefault="00522494" w:rsidP="00AE2D93">
            <w:pPr>
              <w:jc w:val="right"/>
              <w:rPr>
                <w:rFonts w:ascii="Times" w:eastAsia="Times New Roman" w:hAnsi="Times" w:cs="Times New Roman"/>
                <w:color w:val="000000"/>
                <w:lang w:eastAsia="zh-CN"/>
              </w:rPr>
            </w:pPr>
            <w:r>
              <w:rPr>
                <w:rFonts w:ascii="Times" w:eastAsia="Times New Roman" w:hAnsi="Times" w:cs="Times New Roman"/>
                <w:color w:val="000000"/>
              </w:rPr>
              <w:t>F(1, 142) = .</w:t>
            </w:r>
            <w:r w:rsidRPr="00920C13">
              <w:rPr>
                <w:rFonts w:ascii="Times" w:eastAsia="Times New Roman" w:hAnsi="Times" w:cs="Times New Roman"/>
                <w:color w:val="000000"/>
              </w:rPr>
              <w:t>4.33</w:t>
            </w:r>
            <w:r>
              <w:rPr>
                <w:rFonts w:ascii="Times" w:eastAsia="Times New Roman" w:hAnsi="Times" w:cs="Times New Roman" w:hint="eastAsia"/>
                <w:color w:val="000000"/>
                <w:lang w:eastAsia="zh-CN"/>
              </w:rPr>
              <w:t>0</w:t>
            </w:r>
          </w:p>
        </w:tc>
        <w:tc>
          <w:tcPr>
            <w:tcW w:w="0" w:type="auto"/>
            <w:tcBorders>
              <w:top w:val="single" w:sz="4" w:space="0" w:color="auto"/>
              <w:bottom w:val="nil"/>
            </w:tcBorders>
            <w:shd w:val="clear" w:color="auto" w:fill="auto"/>
            <w:noWrap/>
            <w:vAlign w:val="bottom"/>
            <w:hideMark/>
          </w:tcPr>
          <w:p w14:paraId="59EB1880"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.039</w:t>
            </w:r>
          </w:p>
        </w:tc>
        <w:tc>
          <w:tcPr>
            <w:tcW w:w="0" w:type="auto"/>
            <w:tcBorders>
              <w:top w:val="single" w:sz="4" w:space="0" w:color="auto"/>
              <w:bottom w:val="nil"/>
            </w:tcBorders>
            <w:vAlign w:val="bottom"/>
          </w:tcPr>
          <w:p w14:paraId="2B17BEEB"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.029</w:t>
            </w:r>
          </w:p>
        </w:tc>
      </w:tr>
      <w:tr w:rsidR="00522494" w:rsidRPr="00920C13" w14:paraId="0D97BA20" w14:textId="77777777" w:rsidTr="00AE2D93">
        <w:trPr>
          <w:trHeight w:val="300"/>
        </w:trPr>
        <w:tc>
          <w:tcPr>
            <w:tcW w:w="0" w:type="auto"/>
            <w:tcBorders>
              <w:top w:val="nil"/>
              <w:bottom w:val="single" w:sz="4" w:space="0" w:color="auto"/>
            </w:tcBorders>
            <w:shd w:val="clear" w:color="auto" w:fill="auto"/>
            <w:noWrap/>
            <w:vAlign w:val="bottom"/>
            <w:hideMark/>
          </w:tcPr>
          <w:p w14:paraId="3929F043" w14:textId="77777777" w:rsidR="00522494" w:rsidRPr="00920C13" w:rsidRDefault="00522494" w:rsidP="00AE2D93">
            <w:pPr>
              <w:rPr>
                <w:rFonts w:ascii="Times" w:eastAsia="Times New Roman" w:hAnsi="Times" w:cs="Times New Roman"/>
                <w:color w:val="000000"/>
              </w:rPr>
            </w:pPr>
          </w:p>
        </w:tc>
        <w:tc>
          <w:tcPr>
            <w:tcW w:w="0" w:type="auto"/>
            <w:tcBorders>
              <w:top w:val="nil"/>
              <w:bottom w:val="single" w:sz="4" w:space="0" w:color="auto"/>
            </w:tcBorders>
            <w:shd w:val="clear" w:color="auto" w:fill="auto"/>
            <w:noWrap/>
            <w:vAlign w:val="bottom"/>
            <w:hideMark/>
          </w:tcPr>
          <w:p w14:paraId="18F30173" w14:textId="77777777" w:rsidR="00522494" w:rsidRPr="00920C13" w:rsidRDefault="00522494" w:rsidP="00AE2D93">
            <w:pPr>
              <w:rPr>
                <w:rFonts w:ascii="Times" w:eastAsia="Times New Roman" w:hAnsi="Times" w:cs="Times New Roman"/>
                <w:color w:val="000000"/>
              </w:rPr>
            </w:pPr>
            <w:r w:rsidRPr="00920C13">
              <w:rPr>
                <w:rFonts w:ascii="Times" w:eastAsia="Times New Roman" w:hAnsi="Times" w:cs="Times New Roman"/>
                <w:color w:val="000000"/>
              </w:rPr>
              <w:t>Unresponsive</w:t>
            </w:r>
          </w:p>
        </w:tc>
        <w:tc>
          <w:tcPr>
            <w:tcW w:w="0" w:type="auto"/>
            <w:tcBorders>
              <w:top w:val="nil"/>
              <w:bottom w:val="single" w:sz="4" w:space="0" w:color="auto"/>
            </w:tcBorders>
            <w:shd w:val="clear" w:color="auto" w:fill="auto"/>
            <w:noWrap/>
            <w:vAlign w:val="bottom"/>
            <w:hideMark/>
          </w:tcPr>
          <w:p w14:paraId="3D8B5AB7"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.042</w:t>
            </w:r>
          </w:p>
        </w:tc>
        <w:tc>
          <w:tcPr>
            <w:tcW w:w="0" w:type="auto"/>
            <w:tcBorders>
              <w:top w:val="nil"/>
              <w:bottom w:val="single" w:sz="4" w:space="0" w:color="auto"/>
            </w:tcBorders>
            <w:shd w:val="clear" w:color="auto" w:fill="auto"/>
            <w:noWrap/>
            <w:vAlign w:val="bottom"/>
            <w:hideMark/>
          </w:tcPr>
          <w:p w14:paraId="2623F254"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.256</w:t>
            </w:r>
          </w:p>
        </w:tc>
        <w:tc>
          <w:tcPr>
            <w:tcW w:w="0" w:type="auto"/>
            <w:tcBorders>
              <w:top w:val="nil"/>
              <w:bottom w:val="single" w:sz="4" w:space="0" w:color="auto"/>
            </w:tcBorders>
            <w:shd w:val="clear" w:color="auto" w:fill="auto"/>
            <w:noWrap/>
            <w:vAlign w:val="bottom"/>
            <w:hideMark/>
          </w:tcPr>
          <w:p w14:paraId="4C143DCE" w14:textId="4DFE6732" w:rsidR="00522494" w:rsidRPr="00920C13" w:rsidRDefault="00522494" w:rsidP="00AE2D93">
            <w:pPr>
              <w:jc w:val="right"/>
              <w:rPr>
                <w:rFonts w:ascii="Times" w:eastAsia="Times New Roman" w:hAnsi="Times" w:cs="Times New Roman"/>
                <w:color w:val="000000"/>
              </w:rPr>
            </w:pPr>
            <w:r>
              <w:rPr>
                <w:rFonts w:ascii="Times" w:eastAsia="Times New Roman" w:hAnsi="Times" w:cs="Times New Roman"/>
                <w:color w:val="000000"/>
              </w:rPr>
              <w:t xml:space="preserve">F(1, 142) = </w:t>
            </w:r>
            <w:r w:rsidR="00D87C06">
              <w:rPr>
                <w:rFonts w:ascii="Times" w:eastAsia="Times New Roman" w:hAnsi="Times" w:cs="Times New Roman"/>
                <w:color w:val="000000"/>
              </w:rPr>
              <w:t>0</w:t>
            </w:r>
            <w:r>
              <w:rPr>
                <w:rFonts w:ascii="Times" w:eastAsia="Times New Roman" w:hAnsi="Times" w:cs="Times New Roman"/>
                <w:color w:val="000000"/>
              </w:rPr>
              <w:t>.</w:t>
            </w:r>
            <w:r w:rsidRPr="00920C13">
              <w:rPr>
                <w:rFonts w:ascii="Times" w:eastAsia="Times New Roman" w:hAnsi="Times" w:cs="Times New Roman"/>
                <w:color w:val="000000"/>
              </w:rPr>
              <w:t>027</w:t>
            </w:r>
          </w:p>
        </w:tc>
        <w:tc>
          <w:tcPr>
            <w:tcW w:w="0" w:type="auto"/>
            <w:tcBorders>
              <w:top w:val="nil"/>
              <w:bottom w:val="single" w:sz="4" w:space="0" w:color="auto"/>
            </w:tcBorders>
            <w:shd w:val="clear" w:color="auto" w:fill="auto"/>
            <w:noWrap/>
            <w:vAlign w:val="bottom"/>
            <w:hideMark/>
          </w:tcPr>
          <w:p w14:paraId="3F93F801"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.869</w:t>
            </w:r>
          </w:p>
        </w:tc>
        <w:tc>
          <w:tcPr>
            <w:tcW w:w="0" w:type="auto"/>
            <w:tcBorders>
              <w:top w:val="nil"/>
              <w:bottom w:val="single" w:sz="4" w:space="0" w:color="auto"/>
            </w:tcBorders>
            <w:vAlign w:val="bottom"/>
          </w:tcPr>
          <w:p w14:paraId="2A9E14FB"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.000</w:t>
            </w:r>
          </w:p>
        </w:tc>
      </w:tr>
      <w:tr w:rsidR="00522494" w:rsidRPr="00920C13" w14:paraId="0F83DBF4" w14:textId="77777777" w:rsidTr="00AE2D93">
        <w:trPr>
          <w:trHeight w:val="300"/>
        </w:trPr>
        <w:tc>
          <w:tcPr>
            <w:tcW w:w="0" w:type="auto"/>
            <w:tcBorders>
              <w:top w:val="single" w:sz="4" w:space="0" w:color="auto"/>
            </w:tcBorders>
            <w:shd w:val="clear" w:color="auto" w:fill="auto"/>
            <w:noWrap/>
            <w:vAlign w:val="bottom"/>
            <w:hideMark/>
          </w:tcPr>
          <w:p w14:paraId="10CC2868" w14:textId="77777777" w:rsidR="00522494" w:rsidRPr="00920C13" w:rsidRDefault="00522494" w:rsidP="00AE2D93">
            <w:pPr>
              <w:rPr>
                <w:rFonts w:ascii="Times" w:eastAsia="Times New Roman" w:hAnsi="Times" w:cs="Times New Roman"/>
                <w:color w:val="000000"/>
              </w:rPr>
            </w:pPr>
            <w:r w:rsidRPr="00920C13">
              <w:rPr>
                <w:rFonts w:ascii="Times" w:eastAsia="Times New Roman" w:hAnsi="Times" w:cs="Times New Roman"/>
                <w:color w:val="000000"/>
              </w:rPr>
              <w:t>Model 2</w:t>
            </w:r>
          </w:p>
        </w:tc>
        <w:tc>
          <w:tcPr>
            <w:tcW w:w="0" w:type="auto"/>
            <w:tcBorders>
              <w:top w:val="single" w:sz="4" w:space="0" w:color="auto"/>
            </w:tcBorders>
            <w:shd w:val="clear" w:color="auto" w:fill="auto"/>
            <w:noWrap/>
            <w:vAlign w:val="bottom"/>
            <w:hideMark/>
          </w:tcPr>
          <w:p w14:paraId="0336DBE7" w14:textId="77777777" w:rsidR="00522494" w:rsidRPr="00920C13" w:rsidRDefault="00522494" w:rsidP="00AE2D93">
            <w:pPr>
              <w:rPr>
                <w:rFonts w:ascii="Times" w:eastAsia="Times New Roman" w:hAnsi="Times" w:cs="Times New Roman"/>
                <w:color w:val="000000"/>
              </w:rPr>
            </w:pPr>
            <w:r w:rsidRPr="00920C13">
              <w:rPr>
                <w:rFonts w:ascii="Times" w:eastAsia="Times New Roman" w:hAnsi="Times" w:cs="Times New Roman"/>
                <w:color w:val="000000"/>
              </w:rPr>
              <w:t>Responsive</w:t>
            </w:r>
          </w:p>
        </w:tc>
        <w:tc>
          <w:tcPr>
            <w:tcW w:w="0" w:type="auto"/>
            <w:tcBorders>
              <w:top w:val="single" w:sz="4" w:space="0" w:color="auto"/>
            </w:tcBorders>
            <w:shd w:val="clear" w:color="auto" w:fill="auto"/>
            <w:noWrap/>
            <w:vAlign w:val="bottom"/>
            <w:hideMark/>
          </w:tcPr>
          <w:p w14:paraId="6A9ED048"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.513</w:t>
            </w:r>
          </w:p>
        </w:tc>
        <w:tc>
          <w:tcPr>
            <w:tcW w:w="0" w:type="auto"/>
            <w:tcBorders>
              <w:top w:val="single" w:sz="4" w:space="0" w:color="auto"/>
            </w:tcBorders>
            <w:shd w:val="clear" w:color="auto" w:fill="auto"/>
            <w:noWrap/>
            <w:vAlign w:val="bottom"/>
            <w:hideMark/>
          </w:tcPr>
          <w:p w14:paraId="69A9502B"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.254</w:t>
            </w:r>
          </w:p>
        </w:tc>
        <w:tc>
          <w:tcPr>
            <w:tcW w:w="0" w:type="auto"/>
            <w:tcBorders>
              <w:top w:val="single" w:sz="4" w:space="0" w:color="auto"/>
            </w:tcBorders>
            <w:shd w:val="clear" w:color="auto" w:fill="auto"/>
            <w:noWrap/>
            <w:vAlign w:val="bottom"/>
            <w:hideMark/>
          </w:tcPr>
          <w:p w14:paraId="1F7575B0" w14:textId="211EF1CB" w:rsidR="00522494" w:rsidRPr="00920C13" w:rsidRDefault="00522494" w:rsidP="00E56641">
            <w:pPr>
              <w:jc w:val="right"/>
              <w:rPr>
                <w:rFonts w:ascii="Times" w:eastAsia="Times New Roman" w:hAnsi="Times" w:cs="Times New Roman"/>
                <w:color w:val="000000"/>
              </w:rPr>
            </w:pPr>
            <w:r>
              <w:rPr>
                <w:rFonts w:ascii="Times" w:eastAsia="Times New Roman" w:hAnsi="Times" w:cs="Times New Roman"/>
                <w:color w:val="000000"/>
              </w:rPr>
              <w:t>F(1, 14</w:t>
            </w:r>
            <w:r w:rsidR="00E56641">
              <w:rPr>
                <w:rFonts w:ascii="Times" w:eastAsia="Times New Roman" w:hAnsi="Times" w:cs="Times New Roman"/>
                <w:color w:val="000000"/>
              </w:rPr>
              <w:t>1</w:t>
            </w:r>
            <w:r>
              <w:rPr>
                <w:rFonts w:ascii="Times" w:eastAsia="Times New Roman" w:hAnsi="Times" w:cs="Times New Roman"/>
                <w:color w:val="000000"/>
              </w:rPr>
              <w:t xml:space="preserve">) = </w:t>
            </w:r>
            <w:r>
              <w:rPr>
                <w:rFonts w:ascii="Times" w:eastAsia="Times New Roman" w:hAnsi="Times" w:cs="Times New Roman" w:hint="eastAsia"/>
                <w:color w:val="000000"/>
                <w:lang w:eastAsia="zh-CN"/>
              </w:rPr>
              <w:t>4</w:t>
            </w:r>
            <w:r>
              <w:rPr>
                <w:rFonts w:ascii="Times" w:eastAsia="Times New Roman" w:hAnsi="Times" w:cs="Times New Roman"/>
                <w:color w:val="000000"/>
              </w:rPr>
              <w:t>.</w:t>
            </w:r>
            <w:r w:rsidRPr="00920C13">
              <w:rPr>
                <w:rFonts w:ascii="Times" w:eastAsia="Times New Roman" w:hAnsi="Times" w:cs="Times New Roman"/>
                <w:color w:val="000000"/>
              </w:rPr>
              <w:t>076</w:t>
            </w:r>
          </w:p>
        </w:tc>
        <w:tc>
          <w:tcPr>
            <w:tcW w:w="0" w:type="auto"/>
            <w:tcBorders>
              <w:top w:val="single" w:sz="4" w:space="0" w:color="auto"/>
            </w:tcBorders>
            <w:shd w:val="clear" w:color="auto" w:fill="auto"/>
            <w:noWrap/>
            <w:vAlign w:val="bottom"/>
            <w:hideMark/>
          </w:tcPr>
          <w:p w14:paraId="7830A246"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.045</w:t>
            </w:r>
          </w:p>
        </w:tc>
        <w:tc>
          <w:tcPr>
            <w:tcW w:w="0" w:type="auto"/>
            <w:tcBorders>
              <w:top w:val="single" w:sz="4" w:space="0" w:color="auto"/>
            </w:tcBorders>
            <w:vAlign w:val="bottom"/>
          </w:tcPr>
          <w:p w14:paraId="7CCE4040"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.028</w:t>
            </w:r>
          </w:p>
        </w:tc>
      </w:tr>
      <w:tr w:rsidR="00522494" w:rsidRPr="00920C13" w14:paraId="5031F6EE" w14:textId="77777777" w:rsidTr="00AE2D93">
        <w:trPr>
          <w:trHeight w:val="300"/>
        </w:trPr>
        <w:tc>
          <w:tcPr>
            <w:tcW w:w="0" w:type="auto"/>
            <w:tcBorders>
              <w:bottom w:val="nil"/>
            </w:tcBorders>
            <w:shd w:val="clear" w:color="auto" w:fill="auto"/>
            <w:noWrap/>
            <w:vAlign w:val="bottom"/>
            <w:hideMark/>
          </w:tcPr>
          <w:p w14:paraId="5099C721" w14:textId="77777777" w:rsidR="00522494" w:rsidRPr="00920C13" w:rsidRDefault="00522494" w:rsidP="00AE2D93">
            <w:pPr>
              <w:rPr>
                <w:rFonts w:ascii="Times" w:eastAsia="Times New Roman" w:hAnsi="Times" w:cs="Times New Roman"/>
                <w:color w:val="000000"/>
              </w:rPr>
            </w:pPr>
          </w:p>
        </w:tc>
        <w:tc>
          <w:tcPr>
            <w:tcW w:w="0" w:type="auto"/>
            <w:tcBorders>
              <w:bottom w:val="nil"/>
            </w:tcBorders>
            <w:shd w:val="clear" w:color="auto" w:fill="auto"/>
            <w:noWrap/>
            <w:vAlign w:val="bottom"/>
            <w:hideMark/>
          </w:tcPr>
          <w:p w14:paraId="36790C43" w14:textId="77777777" w:rsidR="00522494" w:rsidRPr="00920C13" w:rsidRDefault="00522494" w:rsidP="00AE2D93">
            <w:pPr>
              <w:rPr>
                <w:rFonts w:ascii="Times" w:eastAsia="Times New Roman" w:hAnsi="Times" w:cs="Times New Roman"/>
                <w:color w:val="000000"/>
              </w:rPr>
            </w:pPr>
            <w:r w:rsidRPr="00920C13">
              <w:rPr>
                <w:rFonts w:ascii="Times" w:eastAsia="Times New Roman" w:hAnsi="Times" w:cs="Times New Roman"/>
                <w:color w:val="000000"/>
              </w:rPr>
              <w:t>Unresponsive</w:t>
            </w:r>
          </w:p>
        </w:tc>
        <w:tc>
          <w:tcPr>
            <w:tcW w:w="0" w:type="auto"/>
            <w:tcBorders>
              <w:bottom w:val="nil"/>
            </w:tcBorders>
            <w:shd w:val="clear" w:color="auto" w:fill="auto"/>
            <w:noWrap/>
            <w:vAlign w:val="bottom"/>
            <w:hideMark/>
          </w:tcPr>
          <w:p w14:paraId="5CD846EC"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.028</w:t>
            </w:r>
          </w:p>
        </w:tc>
        <w:tc>
          <w:tcPr>
            <w:tcW w:w="0" w:type="auto"/>
            <w:tcBorders>
              <w:bottom w:val="nil"/>
            </w:tcBorders>
            <w:shd w:val="clear" w:color="auto" w:fill="auto"/>
            <w:noWrap/>
            <w:vAlign w:val="bottom"/>
            <w:hideMark/>
          </w:tcPr>
          <w:p w14:paraId="7025AABE"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.258</w:t>
            </w:r>
          </w:p>
        </w:tc>
        <w:tc>
          <w:tcPr>
            <w:tcW w:w="0" w:type="auto"/>
            <w:tcBorders>
              <w:bottom w:val="nil"/>
            </w:tcBorders>
            <w:shd w:val="clear" w:color="auto" w:fill="auto"/>
            <w:noWrap/>
            <w:vAlign w:val="bottom"/>
            <w:hideMark/>
          </w:tcPr>
          <w:p w14:paraId="70142126" w14:textId="0C96EA15" w:rsidR="00522494" w:rsidRPr="00920C13" w:rsidRDefault="00E56641" w:rsidP="00AE2D93">
            <w:pPr>
              <w:jc w:val="right"/>
              <w:rPr>
                <w:rFonts w:ascii="Times" w:eastAsia="Times New Roman" w:hAnsi="Times" w:cs="Times New Roman"/>
                <w:color w:val="000000"/>
              </w:rPr>
            </w:pPr>
            <w:r>
              <w:rPr>
                <w:rFonts w:ascii="Times" w:eastAsia="Times New Roman" w:hAnsi="Times" w:cs="Times New Roman"/>
                <w:color w:val="000000"/>
              </w:rPr>
              <w:t>F(1, 141</w:t>
            </w:r>
            <w:r w:rsidR="00522494">
              <w:rPr>
                <w:rFonts w:ascii="Times" w:eastAsia="Times New Roman" w:hAnsi="Times" w:cs="Times New Roman"/>
                <w:color w:val="000000"/>
              </w:rPr>
              <w:t xml:space="preserve">) = </w:t>
            </w:r>
            <w:r w:rsidR="00D87C06">
              <w:rPr>
                <w:rFonts w:ascii="Times" w:eastAsia="Times New Roman" w:hAnsi="Times" w:cs="Times New Roman"/>
                <w:color w:val="000000"/>
              </w:rPr>
              <w:t>0</w:t>
            </w:r>
            <w:r w:rsidR="00522494" w:rsidRPr="00920C13">
              <w:rPr>
                <w:rFonts w:ascii="Times" w:eastAsia="Times New Roman" w:hAnsi="Times" w:cs="Times New Roman"/>
                <w:color w:val="000000"/>
              </w:rPr>
              <w:t>.012</w:t>
            </w:r>
          </w:p>
        </w:tc>
        <w:tc>
          <w:tcPr>
            <w:tcW w:w="0" w:type="auto"/>
            <w:tcBorders>
              <w:bottom w:val="nil"/>
            </w:tcBorders>
            <w:shd w:val="clear" w:color="auto" w:fill="auto"/>
            <w:noWrap/>
            <w:vAlign w:val="bottom"/>
            <w:hideMark/>
          </w:tcPr>
          <w:p w14:paraId="4F489ED2"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.913</w:t>
            </w:r>
          </w:p>
        </w:tc>
        <w:tc>
          <w:tcPr>
            <w:tcW w:w="0" w:type="auto"/>
            <w:tcBorders>
              <w:bottom w:val="nil"/>
            </w:tcBorders>
            <w:vAlign w:val="bottom"/>
          </w:tcPr>
          <w:p w14:paraId="3001CD69"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.000</w:t>
            </w:r>
          </w:p>
        </w:tc>
      </w:tr>
      <w:tr w:rsidR="00522494" w:rsidRPr="00920C13" w14:paraId="359115B3" w14:textId="77777777" w:rsidTr="00AE2D93">
        <w:trPr>
          <w:trHeight w:val="300"/>
        </w:trPr>
        <w:tc>
          <w:tcPr>
            <w:tcW w:w="0" w:type="auto"/>
            <w:tcBorders>
              <w:top w:val="nil"/>
              <w:bottom w:val="single" w:sz="4" w:space="0" w:color="auto"/>
            </w:tcBorders>
            <w:shd w:val="clear" w:color="auto" w:fill="auto"/>
            <w:noWrap/>
            <w:vAlign w:val="bottom"/>
            <w:hideMark/>
          </w:tcPr>
          <w:p w14:paraId="27DAF4BC" w14:textId="77777777" w:rsidR="00522494" w:rsidRPr="00920C13" w:rsidRDefault="00522494" w:rsidP="00AE2D93">
            <w:pPr>
              <w:rPr>
                <w:rFonts w:ascii="Times" w:eastAsia="Times New Roman" w:hAnsi="Times" w:cs="Times New Roman"/>
                <w:color w:val="000000"/>
              </w:rPr>
            </w:pPr>
          </w:p>
        </w:tc>
        <w:tc>
          <w:tcPr>
            <w:tcW w:w="0" w:type="auto"/>
            <w:tcBorders>
              <w:top w:val="nil"/>
              <w:bottom w:val="single" w:sz="4" w:space="0" w:color="auto"/>
            </w:tcBorders>
            <w:shd w:val="clear" w:color="auto" w:fill="auto"/>
            <w:noWrap/>
            <w:vAlign w:val="bottom"/>
            <w:hideMark/>
          </w:tcPr>
          <w:p w14:paraId="15EB95D5" w14:textId="77777777" w:rsidR="00522494" w:rsidRPr="00920C13" w:rsidRDefault="00522494" w:rsidP="00AE2D93">
            <w:pPr>
              <w:rPr>
                <w:rFonts w:ascii="Times" w:eastAsia="Times New Roman" w:hAnsi="Times" w:cs="Times New Roman"/>
                <w:color w:val="000000"/>
              </w:rPr>
            </w:pPr>
            <w:r>
              <w:rPr>
                <w:rFonts w:ascii="Times" w:eastAsia="Times New Roman" w:hAnsi="Times" w:cs="Times New Roman"/>
                <w:color w:val="000000"/>
              </w:rPr>
              <w:t>Relationship L</w:t>
            </w:r>
            <w:r w:rsidRPr="00920C13">
              <w:rPr>
                <w:rFonts w:ascii="Times" w:eastAsia="Times New Roman" w:hAnsi="Times" w:cs="Times New Roman"/>
                <w:color w:val="000000"/>
              </w:rPr>
              <w:t>ength</w:t>
            </w:r>
          </w:p>
        </w:tc>
        <w:tc>
          <w:tcPr>
            <w:tcW w:w="0" w:type="auto"/>
            <w:tcBorders>
              <w:top w:val="nil"/>
              <w:bottom w:val="single" w:sz="4" w:space="0" w:color="auto"/>
            </w:tcBorders>
            <w:shd w:val="clear" w:color="auto" w:fill="auto"/>
            <w:noWrap/>
            <w:vAlign w:val="bottom"/>
            <w:hideMark/>
          </w:tcPr>
          <w:p w14:paraId="09DFD570"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.003</w:t>
            </w:r>
          </w:p>
        </w:tc>
        <w:tc>
          <w:tcPr>
            <w:tcW w:w="0" w:type="auto"/>
            <w:tcBorders>
              <w:top w:val="nil"/>
              <w:bottom w:val="single" w:sz="4" w:space="0" w:color="auto"/>
            </w:tcBorders>
            <w:shd w:val="clear" w:color="auto" w:fill="auto"/>
            <w:noWrap/>
            <w:vAlign w:val="bottom"/>
            <w:hideMark/>
          </w:tcPr>
          <w:p w14:paraId="6B0BE0FB"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.006</w:t>
            </w:r>
          </w:p>
        </w:tc>
        <w:tc>
          <w:tcPr>
            <w:tcW w:w="0" w:type="auto"/>
            <w:tcBorders>
              <w:top w:val="nil"/>
              <w:bottom w:val="single" w:sz="4" w:space="0" w:color="auto"/>
            </w:tcBorders>
            <w:shd w:val="clear" w:color="auto" w:fill="auto"/>
            <w:noWrap/>
            <w:vAlign w:val="bottom"/>
            <w:hideMark/>
          </w:tcPr>
          <w:p w14:paraId="41C2FF56" w14:textId="3056494E" w:rsidR="00522494" w:rsidRPr="00920C13" w:rsidRDefault="00E56641" w:rsidP="00AE2D93">
            <w:pPr>
              <w:jc w:val="right"/>
              <w:rPr>
                <w:rFonts w:ascii="Times" w:eastAsia="Times New Roman" w:hAnsi="Times" w:cs="Times New Roman"/>
                <w:color w:val="000000"/>
              </w:rPr>
            </w:pPr>
            <w:r>
              <w:rPr>
                <w:rFonts w:ascii="Times" w:eastAsia="Times New Roman" w:hAnsi="Times" w:cs="Times New Roman"/>
                <w:color w:val="000000"/>
              </w:rPr>
              <w:t>F(1, 141</w:t>
            </w:r>
            <w:r w:rsidR="00522494">
              <w:rPr>
                <w:rFonts w:ascii="Times" w:eastAsia="Times New Roman" w:hAnsi="Times" w:cs="Times New Roman"/>
                <w:color w:val="000000"/>
              </w:rPr>
              <w:t xml:space="preserve">) = </w:t>
            </w:r>
            <w:r w:rsidR="00D87C06">
              <w:rPr>
                <w:rFonts w:ascii="Times" w:eastAsia="Times New Roman" w:hAnsi="Times" w:cs="Times New Roman"/>
                <w:color w:val="000000"/>
              </w:rPr>
              <w:t>0</w:t>
            </w:r>
            <w:r w:rsidR="00522494">
              <w:rPr>
                <w:rFonts w:ascii="Times" w:eastAsia="Times New Roman" w:hAnsi="Times" w:cs="Times New Roman"/>
                <w:color w:val="000000"/>
              </w:rPr>
              <w:t>.</w:t>
            </w:r>
            <w:r w:rsidR="00522494" w:rsidRPr="00920C13">
              <w:rPr>
                <w:rFonts w:ascii="Times" w:eastAsia="Times New Roman" w:hAnsi="Times" w:cs="Times New Roman"/>
                <w:color w:val="000000"/>
              </w:rPr>
              <w:t>276</w:t>
            </w:r>
          </w:p>
        </w:tc>
        <w:tc>
          <w:tcPr>
            <w:tcW w:w="0" w:type="auto"/>
            <w:tcBorders>
              <w:top w:val="nil"/>
              <w:bottom w:val="single" w:sz="4" w:space="0" w:color="auto"/>
            </w:tcBorders>
            <w:shd w:val="clear" w:color="auto" w:fill="auto"/>
            <w:noWrap/>
            <w:vAlign w:val="bottom"/>
            <w:hideMark/>
          </w:tcPr>
          <w:p w14:paraId="70CA4D59"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.6</w:t>
            </w:r>
            <w:r>
              <w:rPr>
                <w:rFonts w:ascii="Times" w:eastAsia="Times New Roman" w:hAnsi="Times" w:cs="Times New Roman"/>
                <w:color w:val="000000"/>
              </w:rPr>
              <w:t>00</w:t>
            </w:r>
          </w:p>
        </w:tc>
        <w:tc>
          <w:tcPr>
            <w:tcW w:w="0" w:type="auto"/>
            <w:tcBorders>
              <w:top w:val="nil"/>
              <w:bottom w:val="single" w:sz="4" w:space="0" w:color="auto"/>
            </w:tcBorders>
            <w:vAlign w:val="bottom"/>
          </w:tcPr>
          <w:p w14:paraId="1C0637A2"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.002</w:t>
            </w:r>
          </w:p>
        </w:tc>
      </w:tr>
      <w:tr w:rsidR="00ED5DCD" w:rsidRPr="00920C13" w14:paraId="002BB6EB" w14:textId="77777777" w:rsidTr="00AE2D93">
        <w:trPr>
          <w:trHeight w:val="300"/>
        </w:trPr>
        <w:tc>
          <w:tcPr>
            <w:tcW w:w="0" w:type="auto"/>
            <w:tcBorders>
              <w:top w:val="single" w:sz="4" w:space="0" w:color="auto"/>
            </w:tcBorders>
            <w:shd w:val="clear" w:color="auto" w:fill="auto"/>
            <w:noWrap/>
            <w:vAlign w:val="bottom"/>
            <w:hideMark/>
          </w:tcPr>
          <w:p w14:paraId="19FA3152" w14:textId="77777777" w:rsidR="00ED5DCD" w:rsidRPr="00920C13" w:rsidRDefault="00ED5DCD" w:rsidP="00AE2D93">
            <w:pPr>
              <w:rPr>
                <w:rFonts w:ascii="Times" w:eastAsia="Times New Roman" w:hAnsi="Times" w:cs="Times New Roman"/>
                <w:color w:val="000000"/>
              </w:rPr>
            </w:pPr>
            <w:r w:rsidRPr="00920C13">
              <w:rPr>
                <w:rFonts w:ascii="Times" w:eastAsia="Times New Roman" w:hAnsi="Times" w:cs="Times New Roman"/>
                <w:color w:val="000000"/>
              </w:rPr>
              <w:t>Model 3</w:t>
            </w:r>
          </w:p>
        </w:tc>
        <w:tc>
          <w:tcPr>
            <w:tcW w:w="0" w:type="auto"/>
            <w:tcBorders>
              <w:top w:val="single" w:sz="4" w:space="0" w:color="auto"/>
            </w:tcBorders>
            <w:shd w:val="clear" w:color="auto" w:fill="auto"/>
            <w:noWrap/>
            <w:vAlign w:val="bottom"/>
            <w:hideMark/>
          </w:tcPr>
          <w:p w14:paraId="2E42E098" w14:textId="23494F17" w:rsidR="00ED5DCD" w:rsidRPr="00920C13" w:rsidRDefault="00ED5DCD" w:rsidP="00AE2D93">
            <w:pPr>
              <w:rPr>
                <w:rFonts w:ascii="Times" w:eastAsia="Times New Roman" w:hAnsi="Times" w:cs="Times New Roman"/>
                <w:color w:val="000000"/>
              </w:rPr>
            </w:pPr>
            <w:r w:rsidRPr="00920C13">
              <w:rPr>
                <w:rFonts w:ascii="Times" w:eastAsia="Times New Roman" w:hAnsi="Times" w:cs="Times New Roman"/>
                <w:color w:val="000000"/>
              </w:rPr>
              <w:t>Responsive</w:t>
            </w:r>
          </w:p>
        </w:tc>
        <w:tc>
          <w:tcPr>
            <w:tcW w:w="0" w:type="auto"/>
            <w:tcBorders>
              <w:top w:val="single" w:sz="4" w:space="0" w:color="auto"/>
            </w:tcBorders>
            <w:shd w:val="clear" w:color="auto" w:fill="auto"/>
            <w:noWrap/>
            <w:vAlign w:val="bottom"/>
            <w:hideMark/>
          </w:tcPr>
          <w:p w14:paraId="56AEFDD6" w14:textId="1B336C00" w:rsidR="00ED5DCD" w:rsidRPr="00920C13" w:rsidRDefault="00ED5DCD" w:rsidP="00AE2D93">
            <w:pPr>
              <w:jc w:val="right"/>
              <w:rPr>
                <w:rFonts w:ascii="Times" w:eastAsia="Times New Roman" w:hAnsi="Times" w:cs="Times New Roman"/>
                <w:color w:val="000000"/>
              </w:rPr>
            </w:pPr>
            <w:r w:rsidRPr="00920C13">
              <w:rPr>
                <w:rFonts w:ascii="Times" w:eastAsia="Times New Roman" w:hAnsi="Times" w:cs="Times New Roman"/>
                <w:color w:val="000000"/>
              </w:rPr>
              <w:t>.</w:t>
            </w:r>
            <w:r>
              <w:rPr>
                <w:rFonts w:ascii="Times" w:eastAsia="Times New Roman" w:hAnsi="Times" w:cs="Times New Roman"/>
                <w:color w:val="000000"/>
              </w:rPr>
              <w:t>518</w:t>
            </w:r>
          </w:p>
        </w:tc>
        <w:tc>
          <w:tcPr>
            <w:tcW w:w="0" w:type="auto"/>
            <w:tcBorders>
              <w:top w:val="single" w:sz="4" w:space="0" w:color="auto"/>
            </w:tcBorders>
            <w:shd w:val="clear" w:color="auto" w:fill="auto"/>
            <w:noWrap/>
            <w:vAlign w:val="bottom"/>
            <w:hideMark/>
          </w:tcPr>
          <w:p w14:paraId="124CD3AF" w14:textId="3A1BCDF4" w:rsidR="00ED5DCD" w:rsidRPr="00920C13" w:rsidRDefault="00ED5DCD" w:rsidP="00AE2D93">
            <w:pPr>
              <w:jc w:val="right"/>
              <w:rPr>
                <w:rFonts w:ascii="Times" w:eastAsia="Times New Roman" w:hAnsi="Times" w:cs="Times New Roman"/>
                <w:color w:val="000000"/>
              </w:rPr>
            </w:pPr>
            <w:r w:rsidRPr="00920C13">
              <w:rPr>
                <w:rFonts w:ascii="Times" w:eastAsia="Times New Roman" w:hAnsi="Times" w:cs="Times New Roman"/>
                <w:color w:val="000000"/>
              </w:rPr>
              <w:t>.</w:t>
            </w:r>
            <w:r>
              <w:rPr>
                <w:rFonts w:ascii="Times" w:eastAsia="Times New Roman" w:hAnsi="Times" w:cs="Times New Roman"/>
                <w:color w:val="000000"/>
              </w:rPr>
              <w:t>257</w:t>
            </w:r>
          </w:p>
        </w:tc>
        <w:tc>
          <w:tcPr>
            <w:tcW w:w="0" w:type="auto"/>
            <w:tcBorders>
              <w:top w:val="single" w:sz="4" w:space="0" w:color="auto"/>
            </w:tcBorders>
            <w:shd w:val="clear" w:color="auto" w:fill="auto"/>
            <w:noWrap/>
            <w:vAlign w:val="bottom"/>
            <w:hideMark/>
          </w:tcPr>
          <w:p w14:paraId="2861AB5B" w14:textId="34CAD248" w:rsidR="00ED5DCD" w:rsidRPr="00920C13" w:rsidRDefault="00E56641" w:rsidP="00AE2D93">
            <w:pPr>
              <w:jc w:val="right"/>
              <w:rPr>
                <w:rFonts w:ascii="Times" w:eastAsia="Times New Roman" w:hAnsi="Times" w:cs="Times New Roman"/>
                <w:color w:val="000000"/>
              </w:rPr>
            </w:pPr>
            <w:r>
              <w:rPr>
                <w:rFonts w:ascii="Times" w:eastAsia="Times New Roman" w:hAnsi="Times" w:cs="Times New Roman"/>
                <w:color w:val="000000"/>
              </w:rPr>
              <w:t>F(1, 139</w:t>
            </w:r>
            <w:r w:rsidR="00ED5DCD">
              <w:rPr>
                <w:rFonts w:ascii="Times" w:eastAsia="Times New Roman" w:hAnsi="Times" w:cs="Times New Roman"/>
                <w:color w:val="000000"/>
              </w:rPr>
              <w:t>) = 4.053</w:t>
            </w:r>
          </w:p>
        </w:tc>
        <w:tc>
          <w:tcPr>
            <w:tcW w:w="0" w:type="auto"/>
            <w:tcBorders>
              <w:top w:val="single" w:sz="4" w:space="0" w:color="auto"/>
            </w:tcBorders>
            <w:shd w:val="clear" w:color="auto" w:fill="auto"/>
            <w:noWrap/>
            <w:vAlign w:val="bottom"/>
            <w:hideMark/>
          </w:tcPr>
          <w:p w14:paraId="45F7802D" w14:textId="1E7BFA93" w:rsidR="00ED5DCD" w:rsidRPr="00920C13" w:rsidRDefault="00ED5DCD" w:rsidP="00AE2D93">
            <w:pPr>
              <w:jc w:val="right"/>
              <w:rPr>
                <w:rFonts w:ascii="Times" w:eastAsia="Times New Roman" w:hAnsi="Times" w:cs="Times New Roman"/>
                <w:color w:val="000000"/>
              </w:rPr>
            </w:pPr>
            <w:r w:rsidRPr="00920C13">
              <w:rPr>
                <w:rFonts w:ascii="Times" w:eastAsia="Times New Roman" w:hAnsi="Times" w:cs="Times New Roman"/>
                <w:color w:val="000000"/>
              </w:rPr>
              <w:t>.</w:t>
            </w:r>
            <w:r>
              <w:rPr>
                <w:rFonts w:ascii="Times" w:eastAsia="Times New Roman" w:hAnsi="Times" w:cs="Times New Roman"/>
                <w:color w:val="000000"/>
              </w:rPr>
              <w:t>046</w:t>
            </w:r>
          </w:p>
        </w:tc>
        <w:tc>
          <w:tcPr>
            <w:tcW w:w="0" w:type="auto"/>
            <w:tcBorders>
              <w:top w:val="single" w:sz="4" w:space="0" w:color="auto"/>
            </w:tcBorders>
            <w:vAlign w:val="bottom"/>
          </w:tcPr>
          <w:p w14:paraId="42FD0814" w14:textId="1BCFDFB9" w:rsidR="00ED5DCD" w:rsidRPr="00920C13" w:rsidRDefault="00ED5DCD" w:rsidP="00AE2D93">
            <w:pPr>
              <w:jc w:val="right"/>
              <w:rPr>
                <w:rFonts w:ascii="Times" w:eastAsia="Times New Roman" w:hAnsi="Times" w:cs="Times New Roman"/>
                <w:color w:val="000000"/>
              </w:rPr>
            </w:pPr>
            <w:r>
              <w:rPr>
                <w:rFonts w:ascii="Times" w:eastAsia="Times New Roman" w:hAnsi="Times" w:cs="Times New Roman"/>
                <w:color w:val="000000"/>
              </w:rPr>
              <w:t>.02</w:t>
            </w:r>
            <w:r w:rsidRPr="00920C13">
              <w:rPr>
                <w:rFonts w:ascii="Times" w:eastAsia="Times New Roman" w:hAnsi="Times" w:cs="Times New Roman"/>
                <w:color w:val="000000"/>
              </w:rPr>
              <w:t>8</w:t>
            </w:r>
          </w:p>
        </w:tc>
      </w:tr>
      <w:tr w:rsidR="00ED5DCD" w:rsidRPr="00920C13" w14:paraId="37392370" w14:textId="77777777" w:rsidTr="00AE2D93">
        <w:trPr>
          <w:trHeight w:val="300"/>
        </w:trPr>
        <w:tc>
          <w:tcPr>
            <w:tcW w:w="0" w:type="auto"/>
            <w:shd w:val="clear" w:color="auto" w:fill="auto"/>
            <w:noWrap/>
            <w:vAlign w:val="bottom"/>
            <w:hideMark/>
          </w:tcPr>
          <w:p w14:paraId="28150C12" w14:textId="77777777" w:rsidR="00ED5DCD" w:rsidRPr="00920C13" w:rsidRDefault="00ED5DCD" w:rsidP="00AE2D93">
            <w:pPr>
              <w:rPr>
                <w:rFonts w:ascii="Times" w:eastAsia="Times New Roman" w:hAnsi="Times" w:cs="Times New Roman"/>
                <w:color w:val="000000"/>
              </w:rPr>
            </w:pPr>
          </w:p>
        </w:tc>
        <w:tc>
          <w:tcPr>
            <w:tcW w:w="0" w:type="auto"/>
            <w:shd w:val="clear" w:color="auto" w:fill="auto"/>
            <w:noWrap/>
            <w:vAlign w:val="bottom"/>
            <w:hideMark/>
          </w:tcPr>
          <w:p w14:paraId="4A7CD8F2" w14:textId="29388CEB" w:rsidR="00ED5DCD" w:rsidRPr="00920C13" w:rsidRDefault="00ED5DCD" w:rsidP="00AE2D93">
            <w:pPr>
              <w:rPr>
                <w:rFonts w:ascii="Times" w:eastAsia="Times New Roman" w:hAnsi="Times" w:cs="Times New Roman"/>
                <w:color w:val="000000"/>
              </w:rPr>
            </w:pPr>
            <w:r w:rsidRPr="00920C13">
              <w:rPr>
                <w:rFonts w:ascii="Times" w:eastAsia="Times New Roman" w:hAnsi="Times" w:cs="Times New Roman"/>
                <w:color w:val="000000"/>
              </w:rPr>
              <w:t>Unresponsive</w:t>
            </w:r>
          </w:p>
        </w:tc>
        <w:tc>
          <w:tcPr>
            <w:tcW w:w="0" w:type="auto"/>
            <w:shd w:val="clear" w:color="auto" w:fill="auto"/>
            <w:noWrap/>
            <w:vAlign w:val="bottom"/>
            <w:hideMark/>
          </w:tcPr>
          <w:p w14:paraId="329B8BF0" w14:textId="2C7D1D31" w:rsidR="00ED5DCD" w:rsidRPr="00920C13" w:rsidRDefault="00ED5DCD" w:rsidP="00AE2D93">
            <w:pPr>
              <w:jc w:val="right"/>
              <w:rPr>
                <w:rFonts w:ascii="Times" w:eastAsia="Times New Roman" w:hAnsi="Times" w:cs="Times New Roman"/>
                <w:color w:val="000000"/>
              </w:rPr>
            </w:pPr>
            <w:r>
              <w:rPr>
                <w:rFonts w:ascii="Times" w:eastAsia="Times New Roman" w:hAnsi="Times" w:cs="Times New Roman"/>
                <w:color w:val="000000"/>
              </w:rPr>
              <w:t>.037</w:t>
            </w:r>
          </w:p>
        </w:tc>
        <w:tc>
          <w:tcPr>
            <w:tcW w:w="0" w:type="auto"/>
            <w:shd w:val="clear" w:color="auto" w:fill="auto"/>
            <w:noWrap/>
            <w:vAlign w:val="bottom"/>
            <w:hideMark/>
          </w:tcPr>
          <w:p w14:paraId="14544FBB" w14:textId="5C94A338" w:rsidR="00ED5DCD" w:rsidRPr="00920C13" w:rsidRDefault="00ED5DCD" w:rsidP="00AE2D93">
            <w:pPr>
              <w:jc w:val="right"/>
              <w:rPr>
                <w:rFonts w:ascii="Times" w:eastAsia="Times New Roman" w:hAnsi="Times" w:cs="Times New Roman"/>
                <w:color w:val="000000"/>
              </w:rPr>
            </w:pPr>
            <w:r>
              <w:rPr>
                <w:rFonts w:ascii="Times" w:eastAsia="Times New Roman" w:hAnsi="Times" w:cs="Times New Roman"/>
                <w:color w:val="000000"/>
              </w:rPr>
              <w:t>.262</w:t>
            </w:r>
          </w:p>
        </w:tc>
        <w:tc>
          <w:tcPr>
            <w:tcW w:w="0" w:type="auto"/>
            <w:shd w:val="clear" w:color="auto" w:fill="auto"/>
            <w:noWrap/>
            <w:vAlign w:val="bottom"/>
            <w:hideMark/>
          </w:tcPr>
          <w:p w14:paraId="01836EBC" w14:textId="606F87E5" w:rsidR="00ED5DCD" w:rsidRPr="00920C13" w:rsidRDefault="00ED5DCD" w:rsidP="00AE2D93">
            <w:pPr>
              <w:jc w:val="right"/>
              <w:rPr>
                <w:rFonts w:ascii="Times" w:eastAsia="Times New Roman" w:hAnsi="Times" w:cs="Times New Roman"/>
                <w:color w:val="000000"/>
              </w:rPr>
            </w:pPr>
            <w:r>
              <w:rPr>
                <w:rFonts w:ascii="Times" w:eastAsia="Times New Roman" w:hAnsi="Times" w:cs="Times New Roman"/>
                <w:color w:val="000000"/>
              </w:rPr>
              <w:t>F(1, 1</w:t>
            </w:r>
            <w:r w:rsidR="00E56641">
              <w:rPr>
                <w:rFonts w:ascii="Times" w:eastAsia="Times New Roman" w:hAnsi="Times" w:cs="Times New Roman"/>
                <w:color w:val="000000"/>
              </w:rPr>
              <w:t>39</w:t>
            </w:r>
            <w:r>
              <w:rPr>
                <w:rFonts w:ascii="Times" w:eastAsia="Times New Roman" w:hAnsi="Times" w:cs="Times New Roman"/>
                <w:color w:val="000000"/>
              </w:rPr>
              <w:t xml:space="preserve">) = </w:t>
            </w:r>
            <w:r w:rsidR="00D87C06">
              <w:rPr>
                <w:rFonts w:ascii="Times" w:eastAsia="Times New Roman" w:hAnsi="Times" w:cs="Times New Roman"/>
                <w:color w:val="000000"/>
              </w:rPr>
              <w:t>0</w:t>
            </w:r>
            <w:r>
              <w:rPr>
                <w:rFonts w:ascii="Times" w:eastAsia="Times New Roman" w:hAnsi="Times" w:cs="Times New Roman"/>
                <w:color w:val="000000"/>
              </w:rPr>
              <w:t>.02</w:t>
            </w:r>
            <w:r w:rsidRPr="00920C13">
              <w:rPr>
                <w:rFonts w:ascii="Times" w:eastAsia="Times New Roman" w:hAnsi="Times" w:cs="Times New Roman"/>
                <w:color w:val="000000"/>
              </w:rPr>
              <w:t>0</w:t>
            </w:r>
          </w:p>
        </w:tc>
        <w:tc>
          <w:tcPr>
            <w:tcW w:w="0" w:type="auto"/>
            <w:shd w:val="clear" w:color="auto" w:fill="auto"/>
            <w:noWrap/>
            <w:vAlign w:val="bottom"/>
            <w:hideMark/>
          </w:tcPr>
          <w:p w14:paraId="2A3BE5CF" w14:textId="0DF152A5" w:rsidR="00ED5DCD" w:rsidRPr="00920C13" w:rsidRDefault="00ED5DCD" w:rsidP="00AE2D93">
            <w:pPr>
              <w:jc w:val="right"/>
              <w:rPr>
                <w:rFonts w:ascii="Times" w:eastAsia="Times New Roman" w:hAnsi="Times" w:cs="Times New Roman"/>
                <w:color w:val="000000"/>
              </w:rPr>
            </w:pPr>
            <w:r w:rsidRPr="00920C13">
              <w:rPr>
                <w:rFonts w:ascii="Times" w:eastAsia="Times New Roman" w:hAnsi="Times" w:cs="Times New Roman"/>
                <w:color w:val="000000"/>
              </w:rPr>
              <w:t>.</w:t>
            </w:r>
            <w:r>
              <w:rPr>
                <w:rFonts w:ascii="Times" w:eastAsia="Times New Roman" w:hAnsi="Times" w:cs="Times New Roman"/>
                <w:color w:val="000000"/>
              </w:rPr>
              <w:t>888</w:t>
            </w:r>
          </w:p>
        </w:tc>
        <w:tc>
          <w:tcPr>
            <w:tcW w:w="0" w:type="auto"/>
            <w:vAlign w:val="bottom"/>
          </w:tcPr>
          <w:p w14:paraId="56EC02ED" w14:textId="533F6F01" w:rsidR="00ED5DCD" w:rsidRPr="00920C13" w:rsidRDefault="00ED5DCD" w:rsidP="00AE2D93">
            <w:pPr>
              <w:jc w:val="right"/>
              <w:rPr>
                <w:rFonts w:ascii="Times" w:eastAsia="Times New Roman" w:hAnsi="Times" w:cs="Times New Roman"/>
                <w:color w:val="000000"/>
              </w:rPr>
            </w:pPr>
            <w:r w:rsidRPr="00920C13">
              <w:rPr>
                <w:rFonts w:ascii="Times" w:eastAsia="Times New Roman" w:hAnsi="Times" w:cs="Times New Roman"/>
                <w:color w:val="000000"/>
              </w:rPr>
              <w:t>.000</w:t>
            </w:r>
          </w:p>
        </w:tc>
      </w:tr>
      <w:tr w:rsidR="00ED5DCD" w:rsidRPr="00920C13" w14:paraId="3C1D42FE" w14:textId="77777777" w:rsidTr="00AE2D93">
        <w:trPr>
          <w:trHeight w:val="300"/>
        </w:trPr>
        <w:tc>
          <w:tcPr>
            <w:tcW w:w="0" w:type="auto"/>
            <w:shd w:val="clear" w:color="auto" w:fill="auto"/>
            <w:noWrap/>
            <w:vAlign w:val="bottom"/>
            <w:hideMark/>
          </w:tcPr>
          <w:p w14:paraId="2611600C" w14:textId="77777777" w:rsidR="00ED5DCD" w:rsidRPr="00920C13" w:rsidRDefault="00ED5DCD" w:rsidP="00AE2D93">
            <w:pPr>
              <w:rPr>
                <w:rFonts w:ascii="Times" w:eastAsia="Times New Roman" w:hAnsi="Times" w:cs="Times New Roman"/>
                <w:color w:val="000000"/>
              </w:rPr>
            </w:pPr>
          </w:p>
        </w:tc>
        <w:tc>
          <w:tcPr>
            <w:tcW w:w="0" w:type="auto"/>
            <w:shd w:val="clear" w:color="auto" w:fill="auto"/>
            <w:noWrap/>
            <w:vAlign w:val="bottom"/>
            <w:hideMark/>
          </w:tcPr>
          <w:p w14:paraId="039E7678" w14:textId="5F6C451D" w:rsidR="00ED5DCD" w:rsidRPr="00920C13" w:rsidRDefault="00ED5DCD" w:rsidP="00AE2D93">
            <w:pPr>
              <w:rPr>
                <w:rFonts w:ascii="Times" w:eastAsia="Times New Roman" w:hAnsi="Times" w:cs="Times New Roman"/>
                <w:color w:val="000000"/>
              </w:rPr>
            </w:pPr>
            <w:r>
              <w:rPr>
                <w:rFonts w:ascii="Times" w:eastAsia="Times New Roman" w:hAnsi="Times" w:cs="Times New Roman"/>
                <w:color w:val="000000"/>
              </w:rPr>
              <w:t>Relationship L</w:t>
            </w:r>
            <w:r w:rsidRPr="00920C13">
              <w:rPr>
                <w:rFonts w:ascii="Times" w:eastAsia="Times New Roman" w:hAnsi="Times" w:cs="Times New Roman"/>
                <w:color w:val="000000"/>
              </w:rPr>
              <w:t>ength</w:t>
            </w:r>
          </w:p>
        </w:tc>
        <w:tc>
          <w:tcPr>
            <w:tcW w:w="0" w:type="auto"/>
            <w:shd w:val="clear" w:color="auto" w:fill="auto"/>
            <w:noWrap/>
            <w:vAlign w:val="bottom"/>
            <w:hideMark/>
          </w:tcPr>
          <w:p w14:paraId="71337F5B" w14:textId="5551B92E" w:rsidR="00ED5DCD" w:rsidRPr="00920C13" w:rsidRDefault="00ED5DCD" w:rsidP="00AE2D93">
            <w:pPr>
              <w:jc w:val="right"/>
              <w:rPr>
                <w:rFonts w:ascii="Times" w:eastAsia="Times New Roman" w:hAnsi="Times" w:cs="Times New Roman"/>
                <w:color w:val="000000"/>
              </w:rPr>
            </w:pPr>
            <w:r w:rsidRPr="00920C13">
              <w:rPr>
                <w:rFonts w:ascii="Times" w:eastAsia="Times New Roman" w:hAnsi="Times" w:cs="Times New Roman"/>
                <w:color w:val="000000"/>
              </w:rPr>
              <w:t>.001</w:t>
            </w:r>
          </w:p>
        </w:tc>
        <w:tc>
          <w:tcPr>
            <w:tcW w:w="0" w:type="auto"/>
            <w:shd w:val="clear" w:color="auto" w:fill="auto"/>
            <w:noWrap/>
            <w:vAlign w:val="bottom"/>
            <w:hideMark/>
          </w:tcPr>
          <w:p w14:paraId="5FA9B4E0" w14:textId="3D7A0945" w:rsidR="00ED5DCD" w:rsidRPr="00920C13" w:rsidRDefault="00ED5DCD" w:rsidP="00AE2D93">
            <w:pPr>
              <w:jc w:val="right"/>
              <w:rPr>
                <w:rFonts w:ascii="Times" w:eastAsia="Times New Roman" w:hAnsi="Times" w:cs="Times New Roman"/>
                <w:color w:val="000000"/>
              </w:rPr>
            </w:pPr>
            <w:r w:rsidRPr="00920C13">
              <w:rPr>
                <w:rFonts w:ascii="Times" w:eastAsia="Times New Roman" w:hAnsi="Times" w:cs="Times New Roman"/>
                <w:color w:val="000000"/>
              </w:rPr>
              <w:t>.013</w:t>
            </w:r>
          </w:p>
        </w:tc>
        <w:tc>
          <w:tcPr>
            <w:tcW w:w="0" w:type="auto"/>
            <w:shd w:val="clear" w:color="auto" w:fill="auto"/>
            <w:noWrap/>
            <w:vAlign w:val="bottom"/>
            <w:hideMark/>
          </w:tcPr>
          <w:p w14:paraId="0C8CE818" w14:textId="42E8816A" w:rsidR="00ED5DCD" w:rsidRPr="00920C13" w:rsidRDefault="00ED5DCD" w:rsidP="00AE2D93">
            <w:pPr>
              <w:jc w:val="right"/>
              <w:rPr>
                <w:rFonts w:ascii="Times" w:eastAsia="Times New Roman" w:hAnsi="Times" w:cs="Times New Roman"/>
                <w:color w:val="000000"/>
              </w:rPr>
            </w:pPr>
            <w:r>
              <w:rPr>
                <w:rFonts w:ascii="Times" w:eastAsia="Times New Roman" w:hAnsi="Times" w:cs="Times New Roman"/>
                <w:color w:val="000000"/>
              </w:rPr>
              <w:t>F(1, 1</w:t>
            </w:r>
            <w:r w:rsidR="00E56641">
              <w:rPr>
                <w:rFonts w:ascii="Times" w:eastAsia="Times New Roman" w:hAnsi="Times" w:cs="Times New Roman"/>
                <w:color w:val="000000"/>
              </w:rPr>
              <w:t>39</w:t>
            </w:r>
            <w:r>
              <w:rPr>
                <w:rFonts w:ascii="Times" w:eastAsia="Times New Roman" w:hAnsi="Times" w:cs="Times New Roman"/>
                <w:color w:val="000000"/>
              </w:rPr>
              <w:t xml:space="preserve">) = </w:t>
            </w:r>
            <w:r w:rsidR="00D87C06">
              <w:rPr>
                <w:rFonts w:ascii="Times" w:eastAsia="Times New Roman" w:hAnsi="Times" w:cs="Times New Roman"/>
                <w:color w:val="000000"/>
              </w:rPr>
              <w:t>0</w:t>
            </w:r>
            <w:r w:rsidRPr="00920C13">
              <w:rPr>
                <w:rFonts w:ascii="Times" w:eastAsia="Times New Roman" w:hAnsi="Times" w:cs="Times New Roman"/>
                <w:color w:val="000000"/>
              </w:rPr>
              <w:t>.002</w:t>
            </w:r>
          </w:p>
        </w:tc>
        <w:tc>
          <w:tcPr>
            <w:tcW w:w="0" w:type="auto"/>
            <w:shd w:val="clear" w:color="auto" w:fill="auto"/>
            <w:noWrap/>
            <w:vAlign w:val="bottom"/>
            <w:hideMark/>
          </w:tcPr>
          <w:p w14:paraId="14B097B8" w14:textId="6DE63F6F" w:rsidR="00ED5DCD" w:rsidRPr="00920C13" w:rsidRDefault="00ED5DCD" w:rsidP="00AE2D93">
            <w:pPr>
              <w:jc w:val="right"/>
              <w:rPr>
                <w:rFonts w:ascii="Times" w:eastAsia="Times New Roman" w:hAnsi="Times" w:cs="Times New Roman"/>
                <w:color w:val="000000"/>
              </w:rPr>
            </w:pPr>
            <w:r w:rsidRPr="00920C13">
              <w:rPr>
                <w:rFonts w:ascii="Times" w:eastAsia="Times New Roman" w:hAnsi="Times" w:cs="Times New Roman"/>
                <w:color w:val="000000"/>
              </w:rPr>
              <w:t>.963</w:t>
            </w:r>
          </w:p>
        </w:tc>
        <w:tc>
          <w:tcPr>
            <w:tcW w:w="0" w:type="auto"/>
            <w:vAlign w:val="bottom"/>
          </w:tcPr>
          <w:p w14:paraId="55B92DC2" w14:textId="20A8EFE6" w:rsidR="00ED5DCD" w:rsidRPr="00920C13" w:rsidRDefault="00ED5DCD" w:rsidP="00AE2D93">
            <w:pPr>
              <w:jc w:val="right"/>
              <w:rPr>
                <w:rFonts w:ascii="Times" w:eastAsia="Times New Roman" w:hAnsi="Times" w:cs="Times New Roman"/>
                <w:color w:val="000000"/>
              </w:rPr>
            </w:pPr>
            <w:r w:rsidRPr="00920C13">
              <w:rPr>
                <w:rFonts w:ascii="Times" w:eastAsia="Times New Roman" w:hAnsi="Times" w:cs="Times New Roman"/>
                <w:color w:val="000000"/>
              </w:rPr>
              <w:t>.000</w:t>
            </w:r>
          </w:p>
        </w:tc>
      </w:tr>
      <w:tr w:rsidR="00522494" w:rsidRPr="00920C13" w14:paraId="63DEA073" w14:textId="77777777" w:rsidTr="00AE2D93">
        <w:trPr>
          <w:trHeight w:val="300"/>
        </w:trPr>
        <w:tc>
          <w:tcPr>
            <w:tcW w:w="0" w:type="auto"/>
            <w:shd w:val="clear" w:color="auto" w:fill="auto"/>
            <w:noWrap/>
            <w:vAlign w:val="bottom"/>
            <w:hideMark/>
          </w:tcPr>
          <w:p w14:paraId="499FEA1B" w14:textId="77777777" w:rsidR="00522494" w:rsidRPr="00920C13" w:rsidRDefault="00522494" w:rsidP="00AE2D93">
            <w:pPr>
              <w:rPr>
                <w:rFonts w:ascii="Times" w:eastAsia="Times New Roman" w:hAnsi="Times" w:cs="Times New Roman"/>
                <w:color w:val="000000"/>
              </w:rPr>
            </w:pPr>
          </w:p>
        </w:tc>
        <w:tc>
          <w:tcPr>
            <w:tcW w:w="0" w:type="auto"/>
            <w:shd w:val="clear" w:color="auto" w:fill="auto"/>
            <w:noWrap/>
            <w:vAlign w:val="bottom"/>
            <w:hideMark/>
          </w:tcPr>
          <w:p w14:paraId="16E4F3DD" w14:textId="77777777" w:rsidR="00522494" w:rsidRPr="00920C13" w:rsidRDefault="00522494" w:rsidP="00AE2D93">
            <w:pPr>
              <w:rPr>
                <w:rFonts w:ascii="Times" w:eastAsia="Times New Roman" w:hAnsi="Times" w:cs="Times New Roman"/>
                <w:color w:val="000000"/>
              </w:rPr>
            </w:pPr>
            <w:r w:rsidRPr="00920C13">
              <w:rPr>
                <w:rFonts w:ascii="Times" w:eastAsia="Times New Roman" w:hAnsi="Times" w:cs="Times New Roman"/>
                <w:color w:val="000000"/>
              </w:rPr>
              <w:t>Responsive x Length</w:t>
            </w:r>
          </w:p>
        </w:tc>
        <w:tc>
          <w:tcPr>
            <w:tcW w:w="0" w:type="auto"/>
            <w:shd w:val="clear" w:color="auto" w:fill="auto"/>
            <w:noWrap/>
            <w:vAlign w:val="bottom"/>
            <w:hideMark/>
          </w:tcPr>
          <w:p w14:paraId="686C27E5"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.005</w:t>
            </w:r>
          </w:p>
        </w:tc>
        <w:tc>
          <w:tcPr>
            <w:tcW w:w="0" w:type="auto"/>
            <w:shd w:val="clear" w:color="auto" w:fill="auto"/>
            <w:noWrap/>
            <w:vAlign w:val="bottom"/>
            <w:hideMark/>
          </w:tcPr>
          <w:p w14:paraId="18436864"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.016</w:t>
            </w:r>
          </w:p>
        </w:tc>
        <w:tc>
          <w:tcPr>
            <w:tcW w:w="0" w:type="auto"/>
            <w:shd w:val="clear" w:color="auto" w:fill="auto"/>
            <w:noWrap/>
            <w:vAlign w:val="bottom"/>
            <w:hideMark/>
          </w:tcPr>
          <w:p w14:paraId="6D0882E4" w14:textId="275C5B95" w:rsidR="00522494" w:rsidRPr="00920C13" w:rsidRDefault="00522494" w:rsidP="00AE2D93">
            <w:pPr>
              <w:jc w:val="right"/>
              <w:rPr>
                <w:rFonts w:ascii="Times" w:eastAsia="Times New Roman" w:hAnsi="Times" w:cs="Times New Roman"/>
                <w:color w:val="000000"/>
              </w:rPr>
            </w:pPr>
            <w:r>
              <w:rPr>
                <w:rFonts w:ascii="Times" w:eastAsia="Times New Roman" w:hAnsi="Times" w:cs="Times New Roman"/>
                <w:color w:val="000000"/>
              </w:rPr>
              <w:t>F(1, 1</w:t>
            </w:r>
            <w:r w:rsidR="00E56641">
              <w:rPr>
                <w:rFonts w:ascii="Times" w:eastAsia="Times New Roman" w:hAnsi="Times" w:cs="Times New Roman"/>
                <w:color w:val="000000"/>
              </w:rPr>
              <w:t>39</w:t>
            </w:r>
            <w:r>
              <w:rPr>
                <w:rFonts w:ascii="Times" w:eastAsia="Times New Roman" w:hAnsi="Times" w:cs="Times New Roman"/>
                <w:color w:val="000000"/>
              </w:rPr>
              <w:t xml:space="preserve">) = </w:t>
            </w:r>
            <w:r w:rsidR="00D87C06">
              <w:rPr>
                <w:rFonts w:ascii="Times" w:eastAsia="Times New Roman" w:hAnsi="Times" w:cs="Times New Roman"/>
                <w:color w:val="000000"/>
              </w:rPr>
              <w:t>0</w:t>
            </w:r>
            <w:r w:rsidRPr="00920C13">
              <w:rPr>
                <w:rFonts w:ascii="Times" w:eastAsia="Times New Roman" w:hAnsi="Times" w:cs="Times New Roman"/>
                <w:color w:val="000000"/>
              </w:rPr>
              <w:t>.096</w:t>
            </w:r>
          </w:p>
        </w:tc>
        <w:tc>
          <w:tcPr>
            <w:tcW w:w="0" w:type="auto"/>
            <w:shd w:val="clear" w:color="auto" w:fill="auto"/>
            <w:noWrap/>
            <w:vAlign w:val="bottom"/>
            <w:hideMark/>
          </w:tcPr>
          <w:p w14:paraId="7A92585D"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.758</w:t>
            </w:r>
          </w:p>
        </w:tc>
        <w:tc>
          <w:tcPr>
            <w:tcW w:w="0" w:type="auto"/>
            <w:vAlign w:val="bottom"/>
          </w:tcPr>
          <w:p w14:paraId="5B54EB95"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.001</w:t>
            </w:r>
          </w:p>
        </w:tc>
      </w:tr>
      <w:tr w:rsidR="00522494" w:rsidRPr="00920C13" w14:paraId="14EA5E3D" w14:textId="77777777" w:rsidTr="00AE2D93">
        <w:trPr>
          <w:trHeight w:val="300"/>
        </w:trPr>
        <w:tc>
          <w:tcPr>
            <w:tcW w:w="0" w:type="auto"/>
            <w:shd w:val="clear" w:color="auto" w:fill="auto"/>
            <w:noWrap/>
            <w:vAlign w:val="bottom"/>
            <w:hideMark/>
          </w:tcPr>
          <w:p w14:paraId="6EBE3623" w14:textId="77777777" w:rsidR="00522494" w:rsidRPr="00920C13" w:rsidRDefault="00522494" w:rsidP="00AE2D93">
            <w:pPr>
              <w:rPr>
                <w:rFonts w:ascii="Times" w:eastAsia="Times New Roman" w:hAnsi="Times" w:cs="Times New Roman"/>
                <w:color w:val="000000"/>
              </w:rPr>
            </w:pPr>
          </w:p>
        </w:tc>
        <w:tc>
          <w:tcPr>
            <w:tcW w:w="0" w:type="auto"/>
            <w:shd w:val="clear" w:color="auto" w:fill="auto"/>
            <w:noWrap/>
            <w:vAlign w:val="bottom"/>
            <w:hideMark/>
          </w:tcPr>
          <w:p w14:paraId="122FDF2B" w14:textId="77777777" w:rsidR="00522494" w:rsidRPr="00920C13" w:rsidRDefault="00522494" w:rsidP="00AE2D93">
            <w:pPr>
              <w:rPr>
                <w:rFonts w:ascii="Times" w:eastAsia="Times New Roman" w:hAnsi="Times" w:cs="Times New Roman"/>
                <w:color w:val="000000"/>
              </w:rPr>
            </w:pPr>
            <w:r w:rsidRPr="00920C13">
              <w:rPr>
                <w:rFonts w:ascii="Times" w:eastAsia="Times New Roman" w:hAnsi="Times" w:cs="Times New Roman"/>
                <w:color w:val="000000"/>
              </w:rPr>
              <w:t>Unresponsive x Length</w:t>
            </w:r>
          </w:p>
        </w:tc>
        <w:tc>
          <w:tcPr>
            <w:tcW w:w="0" w:type="auto"/>
            <w:shd w:val="clear" w:color="auto" w:fill="auto"/>
            <w:noWrap/>
            <w:vAlign w:val="bottom"/>
            <w:hideMark/>
          </w:tcPr>
          <w:p w14:paraId="5191313D"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.002</w:t>
            </w:r>
          </w:p>
        </w:tc>
        <w:tc>
          <w:tcPr>
            <w:tcW w:w="0" w:type="auto"/>
            <w:shd w:val="clear" w:color="auto" w:fill="auto"/>
            <w:noWrap/>
            <w:vAlign w:val="bottom"/>
            <w:hideMark/>
          </w:tcPr>
          <w:p w14:paraId="4A1AC8FA"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.016</w:t>
            </w:r>
          </w:p>
        </w:tc>
        <w:tc>
          <w:tcPr>
            <w:tcW w:w="0" w:type="auto"/>
            <w:shd w:val="clear" w:color="auto" w:fill="auto"/>
            <w:noWrap/>
            <w:vAlign w:val="bottom"/>
            <w:hideMark/>
          </w:tcPr>
          <w:p w14:paraId="009CF42B" w14:textId="2A401471" w:rsidR="00522494" w:rsidRPr="00920C13" w:rsidRDefault="00522494" w:rsidP="00AE2D93">
            <w:pPr>
              <w:jc w:val="right"/>
              <w:rPr>
                <w:rFonts w:ascii="Times" w:eastAsia="Times New Roman" w:hAnsi="Times" w:cs="Times New Roman"/>
                <w:color w:val="000000"/>
              </w:rPr>
            </w:pPr>
            <w:r>
              <w:rPr>
                <w:rFonts w:ascii="Times" w:eastAsia="Times New Roman" w:hAnsi="Times" w:cs="Times New Roman"/>
                <w:color w:val="000000"/>
              </w:rPr>
              <w:t>F(1, 1</w:t>
            </w:r>
            <w:r w:rsidR="00E56641">
              <w:rPr>
                <w:rFonts w:ascii="Times" w:eastAsia="Times New Roman" w:hAnsi="Times" w:cs="Times New Roman"/>
                <w:color w:val="000000"/>
              </w:rPr>
              <w:t>39</w:t>
            </w:r>
            <w:r>
              <w:rPr>
                <w:rFonts w:ascii="Times" w:eastAsia="Times New Roman" w:hAnsi="Times" w:cs="Times New Roman"/>
                <w:color w:val="000000"/>
              </w:rPr>
              <w:t xml:space="preserve">) = </w:t>
            </w:r>
            <w:r w:rsidR="00D87C06">
              <w:rPr>
                <w:rFonts w:ascii="Times" w:eastAsia="Times New Roman" w:hAnsi="Times" w:cs="Times New Roman"/>
                <w:color w:val="000000"/>
              </w:rPr>
              <w:t>0</w:t>
            </w:r>
            <w:r w:rsidRPr="00920C13">
              <w:rPr>
                <w:rFonts w:ascii="Times" w:eastAsia="Times New Roman" w:hAnsi="Times" w:cs="Times New Roman"/>
                <w:color w:val="000000"/>
              </w:rPr>
              <w:t>.017</w:t>
            </w:r>
          </w:p>
        </w:tc>
        <w:tc>
          <w:tcPr>
            <w:tcW w:w="0" w:type="auto"/>
            <w:shd w:val="clear" w:color="auto" w:fill="auto"/>
            <w:noWrap/>
            <w:vAlign w:val="bottom"/>
            <w:hideMark/>
          </w:tcPr>
          <w:p w14:paraId="204FC4D4"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.896</w:t>
            </w:r>
          </w:p>
        </w:tc>
        <w:tc>
          <w:tcPr>
            <w:tcW w:w="0" w:type="auto"/>
            <w:vAlign w:val="bottom"/>
          </w:tcPr>
          <w:p w14:paraId="2F3EBD21" w14:textId="77777777" w:rsidR="00522494" w:rsidRPr="00920C13" w:rsidRDefault="00522494" w:rsidP="00AE2D93">
            <w:pPr>
              <w:jc w:val="right"/>
              <w:rPr>
                <w:rFonts w:ascii="Times" w:eastAsia="Times New Roman" w:hAnsi="Times" w:cs="Times New Roman"/>
                <w:color w:val="000000"/>
              </w:rPr>
            </w:pPr>
            <w:r w:rsidRPr="00920C13">
              <w:rPr>
                <w:rFonts w:ascii="Times" w:eastAsia="Times New Roman" w:hAnsi="Times" w:cs="Times New Roman"/>
                <w:color w:val="000000"/>
              </w:rPr>
              <w:t>.000</w:t>
            </w:r>
          </w:p>
        </w:tc>
      </w:tr>
    </w:tbl>
    <w:p w14:paraId="7E2E11AD" w14:textId="77777777" w:rsidR="00522494" w:rsidRDefault="00522494" w:rsidP="00522494">
      <w:pPr>
        <w:spacing w:line="480" w:lineRule="auto"/>
        <w:rPr>
          <w:rFonts w:ascii="Times New Roman" w:hAnsi="Times New Roman" w:cs="Times New Roman"/>
          <w:b/>
          <w:lang w:eastAsia="zh-CN"/>
        </w:rPr>
      </w:pPr>
    </w:p>
    <w:p w14:paraId="4869154B" w14:textId="77777777" w:rsidR="00522494" w:rsidRPr="00F2022B" w:rsidRDefault="00522494" w:rsidP="00522494">
      <w:pPr>
        <w:spacing w:line="480" w:lineRule="auto"/>
        <w:rPr>
          <w:rFonts w:ascii="Times New Roman" w:hAnsi="Times New Roman" w:cs="Times New Roman"/>
          <w:b/>
        </w:rPr>
      </w:pPr>
      <w:r w:rsidRPr="00F2022B">
        <w:rPr>
          <w:rFonts w:ascii="Times New Roman" w:hAnsi="Times New Roman" w:cs="Times New Roman"/>
          <w:b/>
        </w:rPr>
        <w:t xml:space="preserve">Relationship </w:t>
      </w:r>
      <w:r>
        <w:rPr>
          <w:rFonts w:ascii="Times New Roman" w:hAnsi="Times New Roman" w:cs="Times New Roman"/>
          <w:b/>
        </w:rPr>
        <w:t>Satisfaction</w:t>
      </w:r>
    </w:p>
    <w:p w14:paraId="1ED2C5F6" w14:textId="07696D73" w:rsidR="00522494" w:rsidRDefault="00522494" w:rsidP="00522494">
      <w:pPr>
        <w:spacing w:line="480" w:lineRule="auto"/>
        <w:ind w:firstLine="540"/>
        <w:rPr>
          <w:rFonts w:ascii="Times New Roman" w:hAnsi="Times New Roman" w:cs="Times New Roman"/>
        </w:rPr>
      </w:pPr>
      <w:r w:rsidRPr="00F2022B">
        <w:rPr>
          <w:rFonts w:ascii="Times New Roman" w:hAnsi="Times New Roman" w:cs="Times New Roman"/>
          <w:b/>
        </w:rPr>
        <w:t>Anxiety expression analyzed by LIWC.</w:t>
      </w:r>
      <w:r>
        <w:rPr>
          <w:rFonts w:ascii="Times New Roman" w:hAnsi="Times New Roman" w:cs="Times New Roman"/>
          <w:b/>
        </w:rPr>
        <w:t xml:space="preserve"> </w:t>
      </w:r>
      <w:r>
        <w:rPr>
          <w:rFonts w:ascii="Times New Roman" w:hAnsi="Times New Roman" w:cs="Times New Roman"/>
        </w:rPr>
        <w:t>Table S8 describes the analyses examining relationship satisfaction as a potential covariate as well as potential moderator for the effect of experimental conditions on the percentage of anxiety words contained in the participants’ emails. Findings remained the same after controlling for relationship satisfaction.</w:t>
      </w:r>
      <w:r w:rsidRPr="00EA73A6">
        <w:rPr>
          <w:rFonts w:ascii="Times New Roman" w:hAnsi="Times New Roman" w:cs="Times New Roman"/>
        </w:rPr>
        <w:t xml:space="preserve"> </w:t>
      </w:r>
      <w:r>
        <w:rPr>
          <w:rFonts w:ascii="Times New Roman" w:hAnsi="Times New Roman" w:cs="Times New Roman"/>
        </w:rPr>
        <w:t>The</w:t>
      </w:r>
      <w:r w:rsidR="00DF0531">
        <w:rPr>
          <w:rFonts w:ascii="Times New Roman" w:hAnsi="Times New Roman" w:cs="Times New Roman"/>
        </w:rPr>
        <w:t xml:space="preserve"> responsive-control comparison wa</w:t>
      </w:r>
      <w:r>
        <w:rPr>
          <w:rFonts w:ascii="Times New Roman" w:hAnsi="Times New Roman" w:cs="Times New Roman"/>
        </w:rPr>
        <w:t xml:space="preserve">s significant,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4.</w:t>
      </w:r>
      <w:r w:rsidRPr="005F65FF">
        <w:rPr>
          <w:rFonts w:ascii="Times" w:eastAsia="Times New Roman" w:hAnsi="Times" w:cs="Times New Roman"/>
          <w:color w:val="000000"/>
        </w:rPr>
        <w:t xml:space="preserve"> </w:t>
      </w:r>
      <w:r w:rsidRPr="004A2A14">
        <w:rPr>
          <w:rFonts w:ascii="Times" w:eastAsia="Times New Roman" w:hAnsi="Times" w:cs="Times New Roman"/>
          <w:color w:val="000000"/>
        </w:rPr>
        <w:t>293</w:t>
      </w:r>
      <w:r w:rsidRPr="002E6E7E">
        <w:rPr>
          <w:rFonts w:ascii="Times New Roman" w:hAnsi="Times New Roman" w:cs="Times New Roman"/>
        </w:rPr>
        <w:t xml:space="preserve">, </w:t>
      </w:r>
      <w:r w:rsidRPr="00D54C11">
        <w:rPr>
          <w:rFonts w:ascii="Times New Roman" w:hAnsi="Times New Roman" w:cs="Times New Roman"/>
          <w:i/>
        </w:rPr>
        <w:t>p</w:t>
      </w:r>
      <w:r>
        <w:rPr>
          <w:rFonts w:ascii="Times New Roman" w:hAnsi="Times New Roman" w:cs="Times New Roman" w:hint="eastAsia"/>
          <w:i/>
          <w:lang w:eastAsia="zh-CN"/>
        </w:rPr>
        <w:t xml:space="preserve"> </w:t>
      </w:r>
      <w:r>
        <w:rPr>
          <w:rFonts w:ascii="Times New Roman" w:hAnsi="Times New Roman" w:cs="Times New Roman"/>
        </w:rPr>
        <w:t>= .040, sr</w:t>
      </w:r>
      <w:r>
        <w:rPr>
          <w:rFonts w:ascii="Times New Roman" w:hAnsi="Times New Roman" w:cs="Times New Roman"/>
          <w:vertAlign w:val="superscript"/>
        </w:rPr>
        <w:t xml:space="preserve">2 </w:t>
      </w:r>
      <w:r>
        <w:rPr>
          <w:rFonts w:ascii="Times New Roman" w:hAnsi="Times New Roman" w:cs="Times New Roman"/>
        </w:rPr>
        <w:t xml:space="preserve">= .029. The difference between the unresponsive and control conditions was not significant,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.035</w:t>
      </w:r>
      <w:r w:rsidRPr="002E6E7E">
        <w:rPr>
          <w:rFonts w:ascii="Times New Roman" w:hAnsi="Times New Roman" w:cs="Times New Roman"/>
        </w:rPr>
        <w:t xml:space="preserve">, </w:t>
      </w:r>
      <w:r w:rsidRPr="009553E6">
        <w:rPr>
          <w:rFonts w:ascii="Times New Roman" w:hAnsi="Times New Roman" w:cs="Times New Roman"/>
          <w:i/>
        </w:rPr>
        <w:t>p</w:t>
      </w:r>
      <w:r>
        <w:rPr>
          <w:rFonts w:ascii="Times New Roman" w:hAnsi="Times New Roman" w:cs="Times New Roman"/>
        </w:rPr>
        <w:t>=.</w:t>
      </w:r>
      <w:r w:rsidRPr="004A2A14">
        <w:rPr>
          <w:rFonts w:ascii="Times" w:eastAsia="Times New Roman" w:hAnsi="Times" w:cs="Times New Roman"/>
          <w:color w:val="000000"/>
        </w:rPr>
        <w:t>853</w:t>
      </w:r>
      <w:r>
        <w:rPr>
          <w:rFonts w:ascii="Times New Roman" w:hAnsi="Times New Roman" w:cs="Times New Roman"/>
        </w:rPr>
        <w:t>, sr</w:t>
      </w:r>
      <w:r>
        <w:rPr>
          <w:rFonts w:ascii="Times New Roman" w:hAnsi="Times New Roman" w:cs="Times New Roman"/>
          <w:vertAlign w:val="superscript"/>
        </w:rPr>
        <w:t>2</w:t>
      </w:r>
      <w:r>
        <w:rPr>
          <w:rFonts w:ascii="Times New Roman" w:hAnsi="Times New Roman" w:cs="Times New Roman"/>
        </w:rPr>
        <w:t xml:space="preserve">=.000. Relationship satisfaction did not significantly moderate the relationship between percentage of anxiety-related words and experimental conditions,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w:eastAsia="Times New Roman" w:hAnsi="Times" w:cs="Times New Roman"/>
          <w:color w:val="000000"/>
        </w:rPr>
        <w:t>00</w:t>
      </w:r>
      <w:r w:rsidRPr="004A2A14">
        <w:rPr>
          <w:rFonts w:ascii="Times" w:eastAsia="Times New Roman" w:hAnsi="Times" w:cs="Times New Roman"/>
          <w:color w:val="000000"/>
        </w:rPr>
        <w:t>0</w:t>
      </w:r>
      <w:r w:rsidRPr="002E6E7E">
        <w:rPr>
          <w:rFonts w:ascii="Times New Roman" w:hAnsi="Times New Roman" w:cs="Times New Roman"/>
        </w:rPr>
        <w:t xml:space="preserve">, </w:t>
      </w:r>
      <w:r w:rsidRPr="00D54C11">
        <w:rPr>
          <w:rFonts w:ascii="Times New Roman" w:hAnsi="Times New Roman" w:cs="Times New Roman"/>
          <w:i/>
        </w:rPr>
        <w:t>p</w:t>
      </w:r>
      <w:r>
        <w:rPr>
          <w:rFonts w:ascii="Times New Roman" w:hAnsi="Times New Roman" w:cs="Times New Roman" w:hint="eastAsia"/>
          <w:i/>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w:t>
      </w:r>
      <w:r w:rsidRPr="005F65FF">
        <w:rPr>
          <w:rFonts w:ascii="Times" w:eastAsia="Times New Roman" w:hAnsi="Times" w:cs="Times New Roman"/>
          <w:color w:val="000000"/>
        </w:rPr>
        <w:t xml:space="preserve"> </w:t>
      </w:r>
      <w:r w:rsidRPr="004A2A14">
        <w:rPr>
          <w:rFonts w:ascii="Times" w:eastAsia="Times New Roman" w:hAnsi="Times" w:cs="Times New Roman"/>
          <w:color w:val="000000"/>
        </w:rPr>
        <w:t>996</w:t>
      </w:r>
      <w:r>
        <w:rPr>
          <w:rFonts w:ascii="Times New Roman" w:hAnsi="Times New Roman" w:cs="Times New Roman"/>
        </w:rPr>
        <w:t>, sr</w:t>
      </w:r>
      <w:r>
        <w:rPr>
          <w:rFonts w:ascii="Times New Roman" w:hAnsi="Times New Roman" w:cs="Times New Roman"/>
          <w:vertAlign w:val="superscript"/>
        </w:rPr>
        <w:t>2</w:t>
      </w:r>
      <w:r>
        <w:rPr>
          <w:rFonts w:ascii="Times New Roman" w:hAnsi="Times New Roman" w:cs="Times New Roman"/>
        </w:rPr>
        <w:t>=.</w:t>
      </w:r>
      <w:r>
        <w:rPr>
          <w:rFonts w:ascii="Times" w:eastAsia="Times New Roman" w:hAnsi="Times" w:cs="Times New Roman"/>
          <w:color w:val="000000"/>
        </w:rPr>
        <w:t xml:space="preserve">000 </w:t>
      </w:r>
      <w:r>
        <w:rPr>
          <w:rFonts w:ascii="Times New Roman" w:hAnsi="Times New Roman" w:cs="Times New Roman"/>
        </w:rPr>
        <w:t xml:space="preserve">for the responsive-control comparison, and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sidRPr="004A2A14">
        <w:rPr>
          <w:rFonts w:ascii="Times" w:eastAsia="Times New Roman" w:hAnsi="Times" w:cs="Times New Roman"/>
          <w:color w:val="000000"/>
        </w:rPr>
        <w:t>078</w:t>
      </w:r>
      <w:r w:rsidRPr="002E6E7E">
        <w:rPr>
          <w:rFonts w:ascii="Times New Roman" w:hAnsi="Times New Roman" w:cs="Times New Roman"/>
        </w:rPr>
        <w:t xml:space="preserve">, </w:t>
      </w:r>
      <w:r w:rsidRPr="00D54C11">
        <w:rPr>
          <w:rFonts w:ascii="Times New Roman" w:hAnsi="Times New Roman" w:cs="Times New Roman"/>
          <w:i/>
        </w:rPr>
        <w:t>p</w:t>
      </w:r>
      <w:r>
        <w:rPr>
          <w:rFonts w:ascii="Times New Roman" w:hAnsi="Times New Roman" w:cs="Times New Roman" w:hint="eastAsia"/>
          <w:i/>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w:t>
      </w:r>
      <w:r w:rsidRPr="005F65FF">
        <w:rPr>
          <w:rFonts w:ascii="Times" w:eastAsia="Times New Roman" w:hAnsi="Times" w:cs="Times New Roman"/>
          <w:color w:val="000000"/>
        </w:rPr>
        <w:t xml:space="preserve"> </w:t>
      </w:r>
      <w:r w:rsidRPr="004A2A14">
        <w:rPr>
          <w:rFonts w:ascii="Times" w:eastAsia="Times New Roman" w:hAnsi="Times" w:cs="Times New Roman"/>
          <w:color w:val="000000"/>
        </w:rPr>
        <w:t>781</w:t>
      </w:r>
      <w:r>
        <w:rPr>
          <w:rFonts w:ascii="Times New Roman" w:hAnsi="Times New Roman" w:cs="Times New Roman"/>
        </w:rPr>
        <w:t>, sr</w:t>
      </w:r>
      <w:r>
        <w:rPr>
          <w:rFonts w:ascii="Times New Roman" w:hAnsi="Times New Roman" w:cs="Times New Roman"/>
          <w:vertAlign w:val="superscript"/>
        </w:rPr>
        <w:t>2</w:t>
      </w:r>
      <w:r>
        <w:rPr>
          <w:rFonts w:ascii="Times New Roman" w:hAnsi="Times New Roman" w:cs="Times New Roman"/>
        </w:rPr>
        <w:t xml:space="preserve">=.001 for the unresponsive-control </w:t>
      </w:r>
      <w:r>
        <w:rPr>
          <w:rFonts w:ascii="Times New Roman" w:hAnsi="Times New Roman" w:cs="Times New Roman" w:hint="eastAsia"/>
          <w:lang w:eastAsia="zh-CN"/>
        </w:rPr>
        <w:t>comparison</w:t>
      </w:r>
      <w:r>
        <w:rPr>
          <w:rFonts w:ascii="Times New Roman" w:hAnsi="Times New Roman" w:cs="Times New Roman"/>
        </w:rPr>
        <w:t>.</w:t>
      </w:r>
    </w:p>
    <w:p w14:paraId="170135EE" w14:textId="6CFACF11" w:rsidR="00522494" w:rsidRDefault="00522494" w:rsidP="00522494">
      <w:pPr>
        <w:spacing w:line="480" w:lineRule="auto"/>
        <w:jc w:val="center"/>
        <w:rPr>
          <w:rFonts w:ascii="Times New Roman" w:hAnsi="Times New Roman" w:cs="Times New Roman"/>
        </w:rPr>
      </w:pPr>
      <w:r>
        <w:rPr>
          <w:rFonts w:ascii="Times New Roman" w:hAnsi="Times New Roman" w:cs="Times New Roman"/>
        </w:rPr>
        <w:t>Table S8</w:t>
      </w:r>
    </w:p>
    <w:p w14:paraId="247EA17C" w14:textId="2ADCDCBE" w:rsidR="00522494" w:rsidRDefault="00522494" w:rsidP="00522494">
      <w:pPr>
        <w:spacing w:line="480" w:lineRule="auto"/>
        <w:jc w:val="center"/>
        <w:rPr>
          <w:rFonts w:ascii="Times New Roman" w:hAnsi="Times New Roman" w:cs="Times New Roman"/>
        </w:rPr>
      </w:pPr>
      <w:r>
        <w:rPr>
          <w:rFonts w:ascii="Times New Roman" w:hAnsi="Times New Roman" w:cs="Times New Roman"/>
        </w:rPr>
        <w:t>Regressions Examining Relationship Satisfaction as Covariate and Moder</w:t>
      </w:r>
      <w:r w:rsidR="00ED5DCD">
        <w:rPr>
          <w:rFonts w:ascii="Times New Roman" w:hAnsi="Times New Roman" w:cs="Times New Roman"/>
        </w:rPr>
        <w:t>ator for Percentage of Anxiety W</w:t>
      </w:r>
      <w:r>
        <w:rPr>
          <w:rFonts w:ascii="Times New Roman" w:hAnsi="Times New Roman" w:cs="Times New Roman"/>
        </w:rPr>
        <w:t>ords</w:t>
      </w:r>
    </w:p>
    <w:tbl>
      <w:tblPr>
        <w:tblW w:w="0" w:type="auto"/>
        <w:tblInd w:w="93" w:type="dxa"/>
        <w:tblBorders>
          <w:top w:val="single" w:sz="4" w:space="0" w:color="auto"/>
          <w:bottom w:val="single" w:sz="4" w:space="0" w:color="auto"/>
        </w:tblBorders>
        <w:tblLook w:val="04A0" w:firstRow="1" w:lastRow="0" w:firstColumn="1" w:lastColumn="0" w:noHBand="0" w:noVBand="1"/>
      </w:tblPr>
      <w:tblGrid>
        <w:gridCol w:w="1023"/>
        <w:gridCol w:w="2909"/>
        <w:gridCol w:w="717"/>
        <w:gridCol w:w="636"/>
        <w:gridCol w:w="1905"/>
        <w:gridCol w:w="636"/>
        <w:gridCol w:w="636"/>
      </w:tblGrid>
      <w:tr w:rsidR="00522494" w:rsidRPr="00F5771C" w14:paraId="458DBE7D" w14:textId="77777777" w:rsidTr="00AE2D93">
        <w:trPr>
          <w:trHeight w:val="300"/>
        </w:trPr>
        <w:tc>
          <w:tcPr>
            <w:tcW w:w="0" w:type="auto"/>
            <w:tcBorders>
              <w:top w:val="single" w:sz="4" w:space="0" w:color="auto"/>
              <w:bottom w:val="single" w:sz="4" w:space="0" w:color="auto"/>
            </w:tcBorders>
            <w:shd w:val="clear" w:color="auto" w:fill="auto"/>
            <w:noWrap/>
            <w:vAlign w:val="bottom"/>
            <w:hideMark/>
          </w:tcPr>
          <w:p w14:paraId="2905EA77" w14:textId="77777777" w:rsidR="00522494" w:rsidRPr="00F5771C" w:rsidRDefault="00522494" w:rsidP="00AE2D93">
            <w:pPr>
              <w:jc w:val="center"/>
              <w:rPr>
                <w:rFonts w:ascii="Times" w:eastAsia="Times New Roman" w:hAnsi="Times" w:cs="Times New Roman"/>
                <w:color w:val="000000"/>
              </w:rPr>
            </w:pPr>
          </w:p>
        </w:tc>
        <w:tc>
          <w:tcPr>
            <w:tcW w:w="0" w:type="auto"/>
            <w:tcBorders>
              <w:top w:val="single" w:sz="4" w:space="0" w:color="auto"/>
              <w:bottom w:val="single" w:sz="4" w:space="0" w:color="auto"/>
            </w:tcBorders>
            <w:shd w:val="clear" w:color="auto" w:fill="auto"/>
            <w:noWrap/>
            <w:vAlign w:val="bottom"/>
            <w:hideMark/>
          </w:tcPr>
          <w:p w14:paraId="63009798" w14:textId="77777777" w:rsidR="00522494" w:rsidRPr="00F5771C" w:rsidRDefault="00522494" w:rsidP="00AE2D93">
            <w:pPr>
              <w:jc w:val="center"/>
              <w:rPr>
                <w:rFonts w:ascii="Times" w:eastAsia="Times New Roman" w:hAnsi="Times" w:cs="Times New Roman"/>
                <w:color w:val="000000"/>
              </w:rPr>
            </w:pPr>
          </w:p>
        </w:tc>
        <w:tc>
          <w:tcPr>
            <w:tcW w:w="0" w:type="auto"/>
            <w:tcBorders>
              <w:top w:val="single" w:sz="4" w:space="0" w:color="auto"/>
              <w:bottom w:val="single" w:sz="4" w:space="0" w:color="auto"/>
            </w:tcBorders>
            <w:shd w:val="clear" w:color="auto" w:fill="auto"/>
            <w:noWrap/>
            <w:vAlign w:val="bottom"/>
            <w:hideMark/>
          </w:tcPr>
          <w:p w14:paraId="28C47D2F" w14:textId="77777777" w:rsidR="00522494" w:rsidRPr="00F5771C" w:rsidRDefault="00522494" w:rsidP="00AE2D93">
            <w:pPr>
              <w:jc w:val="center"/>
              <w:rPr>
                <w:rFonts w:ascii="Times" w:eastAsia="Times New Roman" w:hAnsi="Times" w:cs="Times New Roman"/>
                <w:color w:val="000000"/>
              </w:rPr>
            </w:pPr>
            <w:r w:rsidRPr="00F5771C">
              <w:rPr>
                <w:rFonts w:ascii="Times" w:eastAsia="Times New Roman" w:hAnsi="Times" w:cs="Times New Roman"/>
                <w:color w:val="000000"/>
              </w:rPr>
              <w:t>B</w:t>
            </w:r>
          </w:p>
        </w:tc>
        <w:tc>
          <w:tcPr>
            <w:tcW w:w="0" w:type="auto"/>
            <w:tcBorders>
              <w:top w:val="single" w:sz="4" w:space="0" w:color="auto"/>
              <w:bottom w:val="single" w:sz="4" w:space="0" w:color="auto"/>
            </w:tcBorders>
            <w:shd w:val="clear" w:color="auto" w:fill="auto"/>
            <w:noWrap/>
            <w:vAlign w:val="bottom"/>
            <w:hideMark/>
          </w:tcPr>
          <w:p w14:paraId="15033B2F" w14:textId="77777777" w:rsidR="00522494" w:rsidRPr="00F5771C" w:rsidRDefault="00522494" w:rsidP="00AE2D93">
            <w:pPr>
              <w:jc w:val="center"/>
              <w:rPr>
                <w:rFonts w:ascii="Times" w:eastAsia="Times New Roman" w:hAnsi="Times" w:cs="Times New Roman"/>
                <w:color w:val="000000"/>
              </w:rPr>
            </w:pPr>
            <w:r w:rsidRPr="00F5771C">
              <w:rPr>
                <w:rFonts w:ascii="Times" w:eastAsia="Times New Roman" w:hAnsi="Times" w:cs="Times New Roman"/>
                <w:color w:val="000000"/>
              </w:rPr>
              <w:t>SE</w:t>
            </w:r>
          </w:p>
        </w:tc>
        <w:tc>
          <w:tcPr>
            <w:tcW w:w="0" w:type="auto"/>
            <w:tcBorders>
              <w:top w:val="single" w:sz="4" w:space="0" w:color="auto"/>
              <w:bottom w:val="single" w:sz="4" w:space="0" w:color="auto"/>
            </w:tcBorders>
            <w:shd w:val="clear" w:color="auto" w:fill="auto"/>
            <w:noWrap/>
            <w:vAlign w:val="bottom"/>
            <w:hideMark/>
          </w:tcPr>
          <w:p w14:paraId="38023C03" w14:textId="77777777" w:rsidR="00522494" w:rsidRPr="00F5771C" w:rsidRDefault="00522494" w:rsidP="00AE2D93">
            <w:pPr>
              <w:jc w:val="center"/>
              <w:rPr>
                <w:rFonts w:ascii="Times" w:eastAsia="Times New Roman" w:hAnsi="Times" w:cs="Times New Roman"/>
                <w:color w:val="000000"/>
              </w:rPr>
            </w:pPr>
            <w:r w:rsidRPr="00F5771C">
              <w:rPr>
                <w:rFonts w:ascii="Times" w:eastAsia="Times New Roman" w:hAnsi="Times" w:cs="Times New Roman"/>
                <w:color w:val="000000"/>
              </w:rPr>
              <w:t>F</w:t>
            </w:r>
          </w:p>
        </w:tc>
        <w:tc>
          <w:tcPr>
            <w:tcW w:w="0" w:type="auto"/>
            <w:tcBorders>
              <w:top w:val="single" w:sz="4" w:space="0" w:color="auto"/>
              <w:bottom w:val="single" w:sz="4" w:space="0" w:color="auto"/>
            </w:tcBorders>
            <w:shd w:val="clear" w:color="auto" w:fill="auto"/>
            <w:noWrap/>
            <w:vAlign w:val="bottom"/>
            <w:hideMark/>
          </w:tcPr>
          <w:p w14:paraId="48C512EF" w14:textId="77777777" w:rsidR="00522494" w:rsidRPr="00F5771C" w:rsidRDefault="00522494" w:rsidP="00AE2D93">
            <w:pPr>
              <w:jc w:val="center"/>
              <w:rPr>
                <w:rFonts w:ascii="Times" w:eastAsia="Times New Roman" w:hAnsi="Times" w:cs="Times New Roman"/>
                <w:i/>
                <w:color w:val="000000"/>
              </w:rPr>
            </w:pPr>
            <w:r w:rsidRPr="00F5771C">
              <w:rPr>
                <w:rFonts w:ascii="Times" w:eastAsia="Times New Roman" w:hAnsi="Times" w:cs="Times New Roman"/>
                <w:i/>
                <w:color w:val="000000"/>
              </w:rPr>
              <w:t>p</w:t>
            </w:r>
          </w:p>
        </w:tc>
        <w:tc>
          <w:tcPr>
            <w:tcW w:w="0" w:type="auto"/>
            <w:tcBorders>
              <w:top w:val="single" w:sz="4" w:space="0" w:color="auto"/>
              <w:bottom w:val="single" w:sz="4" w:space="0" w:color="auto"/>
            </w:tcBorders>
          </w:tcPr>
          <w:p w14:paraId="4B743E7A" w14:textId="77777777" w:rsidR="00522494" w:rsidRPr="00F5771C" w:rsidRDefault="00522494" w:rsidP="00AE2D93">
            <w:pPr>
              <w:jc w:val="center"/>
              <w:rPr>
                <w:rFonts w:ascii="Times" w:eastAsia="Times New Roman" w:hAnsi="Times" w:cs="Times New Roman"/>
                <w:color w:val="000000"/>
              </w:rPr>
            </w:pPr>
            <w:r w:rsidRPr="00F5771C">
              <w:rPr>
                <w:rFonts w:ascii="Times" w:hAnsi="Times" w:cs="Times New Roman"/>
              </w:rPr>
              <w:t>sr</w:t>
            </w:r>
            <w:r w:rsidRPr="00F5771C">
              <w:rPr>
                <w:rFonts w:ascii="Times" w:hAnsi="Times" w:cs="Times New Roman"/>
                <w:vertAlign w:val="superscript"/>
              </w:rPr>
              <w:t>2</w:t>
            </w:r>
          </w:p>
        </w:tc>
      </w:tr>
      <w:tr w:rsidR="00522494" w:rsidRPr="00F5771C" w14:paraId="7B689DF6" w14:textId="77777777" w:rsidTr="00AE2D93">
        <w:trPr>
          <w:trHeight w:val="300"/>
        </w:trPr>
        <w:tc>
          <w:tcPr>
            <w:tcW w:w="0" w:type="auto"/>
            <w:tcBorders>
              <w:top w:val="single" w:sz="4" w:space="0" w:color="auto"/>
              <w:bottom w:val="nil"/>
            </w:tcBorders>
            <w:shd w:val="clear" w:color="auto" w:fill="auto"/>
            <w:noWrap/>
            <w:vAlign w:val="bottom"/>
            <w:hideMark/>
          </w:tcPr>
          <w:p w14:paraId="69D19806" w14:textId="77777777" w:rsidR="00522494" w:rsidRPr="00F5771C" w:rsidRDefault="00522494" w:rsidP="00AE2D93">
            <w:pPr>
              <w:rPr>
                <w:rFonts w:ascii="Times" w:eastAsia="Times New Roman" w:hAnsi="Times" w:cs="Times New Roman"/>
                <w:color w:val="000000"/>
              </w:rPr>
            </w:pPr>
            <w:r w:rsidRPr="00F5771C">
              <w:rPr>
                <w:rFonts w:ascii="Times" w:eastAsia="Times New Roman" w:hAnsi="Times" w:cs="Times New Roman"/>
                <w:color w:val="000000"/>
              </w:rPr>
              <w:t xml:space="preserve">Model 1 </w:t>
            </w:r>
          </w:p>
        </w:tc>
        <w:tc>
          <w:tcPr>
            <w:tcW w:w="0" w:type="auto"/>
            <w:tcBorders>
              <w:top w:val="single" w:sz="4" w:space="0" w:color="auto"/>
              <w:bottom w:val="nil"/>
            </w:tcBorders>
            <w:shd w:val="clear" w:color="auto" w:fill="auto"/>
            <w:noWrap/>
            <w:vAlign w:val="bottom"/>
            <w:hideMark/>
          </w:tcPr>
          <w:p w14:paraId="28C21D7C" w14:textId="77777777" w:rsidR="00522494" w:rsidRPr="00F5771C" w:rsidRDefault="00522494" w:rsidP="00AE2D93">
            <w:pPr>
              <w:rPr>
                <w:rFonts w:ascii="Times" w:eastAsia="Times New Roman" w:hAnsi="Times" w:cs="Times New Roman"/>
                <w:color w:val="000000"/>
              </w:rPr>
            </w:pPr>
            <w:r w:rsidRPr="00F5771C">
              <w:rPr>
                <w:rFonts w:ascii="Times" w:eastAsia="Times New Roman" w:hAnsi="Times" w:cs="Times New Roman"/>
                <w:color w:val="000000"/>
              </w:rPr>
              <w:t>Responsive</w:t>
            </w:r>
          </w:p>
        </w:tc>
        <w:tc>
          <w:tcPr>
            <w:tcW w:w="0" w:type="auto"/>
            <w:tcBorders>
              <w:top w:val="single" w:sz="4" w:space="0" w:color="auto"/>
              <w:bottom w:val="nil"/>
            </w:tcBorders>
            <w:shd w:val="clear" w:color="auto" w:fill="auto"/>
            <w:noWrap/>
            <w:vAlign w:val="bottom"/>
            <w:hideMark/>
          </w:tcPr>
          <w:p w14:paraId="39F1E8D3" w14:textId="77777777" w:rsidR="00522494" w:rsidRPr="004A2A14" w:rsidRDefault="00522494" w:rsidP="00AE2D93">
            <w:pPr>
              <w:jc w:val="right"/>
              <w:rPr>
                <w:rFonts w:ascii="Times" w:eastAsia="Times New Roman" w:hAnsi="Times" w:cs="Times New Roman"/>
                <w:color w:val="000000"/>
                <w:lang w:eastAsia="zh-CN"/>
              </w:rPr>
            </w:pPr>
            <w:r w:rsidRPr="004A2A14">
              <w:rPr>
                <w:rFonts w:ascii="Times" w:eastAsia="Times New Roman" w:hAnsi="Times" w:cs="Times New Roman"/>
                <w:color w:val="000000"/>
              </w:rPr>
              <w:t>.257</w:t>
            </w:r>
          </w:p>
        </w:tc>
        <w:tc>
          <w:tcPr>
            <w:tcW w:w="0" w:type="auto"/>
            <w:tcBorders>
              <w:top w:val="single" w:sz="4" w:space="0" w:color="auto"/>
              <w:bottom w:val="nil"/>
            </w:tcBorders>
            <w:shd w:val="clear" w:color="auto" w:fill="auto"/>
            <w:noWrap/>
            <w:vAlign w:val="bottom"/>
            <w:hideMark/>
          </w:tcPr>
          <w:p w14:paraId="107DCB22" w14:textId="77777777" w:rsidR="00522494" w:rsidRPr="004A2A14" w:rsidRDefault="00522494" w:rsidP="00AE2D93">
            <w:pPr>
              <w:jc w:val="center"/>
              <w:rPr>
                <w:rFonts w:ascii="Times" w:eastAsia="Times New Roman" w:hAnsi="Times" w:cs="Times New Roman"/>
                <w:color w:val="000000"/>
                <w:lang w:eastAsia="zh-CN"/>
              </w:rPr>
            </w:pPr>
            <w:r w:rsidRPr="004A2A14">
              <w:rPr>
                <w:rFonts w:ascii="Times" w:eastAsia="Times New Roman" w:hAnsi="Times" w:cs="Times New Roman"/>
                <w:color w:val="000000"/>
              </w:rPr>
              <w:t>.142</w:t>
            </w:r>
          </w:p>
        </w:tc>
        <w:tc>
          <w:tcPr>
            <w:tcW w:w="0" w:type="auto"/>
            <w:tcBorders>
              <w:top w:val="single" w:sz="4" w:space="0" w:color="auto"/>
              <w:bottom w:val="nil"/>
            </w:tcBorders>
            <w:shd w:val="clear" w:color="auto" w:fill="auto"/>
            <w:noWrap/>
            <w:vAlign w:val="bottom"/>
            <w:hideMark/>
          </w:tcPr>
          <w:p w14:paraId="44E6A115" w14:textId="77777777" w:rsidR="00522494" w:rsidRPr="004A2A14" w:rsidRDefault="00522494" w:rsidP="00AE2D93">
            <w:pPr>
              <w:jc w:val="right"/>
              <w:rPr>
                <w:rFonts w:ascii="Times" w:eastAsia="Times New Roman" w:hAnsi="Times" w:cs="Times New Roman"/>
                <w:color w:val="000000"/>
                <w:lang w:eastAsia="zh-CN"/>
              </w:rPr>
            </w:pPr>
            <w:r w:rsidRPr="008403AC">
              <w:rPr>
                <w:rFonts w:ascii="Times" w:eastAsia="Times New Roman" w:hAnsi="Times" w:cs="Times New Roman"/>
                <w:color w:val="000000"/>
              </w:rPr>
              <w:t>F(1,</w:t>
            </w:r>
            <w:r>
              <w:rPr>
                <w:rFonts w:ascii="Times" w:eastAsia="Times New Roman" w:hAnsi="Times" w:cs="Times New Roman"/>
                <w:color w:val="000000"/>
              </w:rPr>
              <w:t xml:space="preserve"> </w:t>
            </w:r>
            <w:r w:rsidRPr="008403AC">
              <w:rPr>
                <w:rFonts w:ascii="Times" w:eastAsia="Times New Roman" w:hAnsi="Times" w:cs="Times New Roman"/>
                <w:color w:val="000000"/>
              </w:rPr>
              <w:t>142) =</w:t>
            </w:r>
            <w:r>
              <w:rPr>
                <w:rFonts w:ascii="Times" w:eastAsia="Times New Roman" w:hAnsi="Times" w:cs="Times New Roman"/>
                <w:color w:val="000000"/>
              </w:rPr>
              <w:t xml:space="preserve"> </w:t>
            </w:r>
            <w:r w:rsidRPr="004A2A14">
              <w:rPr>
                <w:rFonts w:ascii="Times" w:eastAsia="Times New Roman" w:hAnsi="Times" w:cs="Times New Roman"/>
                <w:color w:val="000000"/>
              </w:rPr>
              <w:t>3.257</w:t>
            </w:r>
          </w:p>
        </w:tc>
        <w:tc>
          <w:tcPr>
            <w:tcW w:w="0" w:type="auto"/>
            <w:tcBorders>
              <w:top w:val="single" w:sz="4" w:space="0" w:color="auto"/>
              <w:bottom w:val="nil"/>
            </w:tcBorders>
            <w:shd w:val="clear" w:color="auto" w:fill="auto"/>
            <w:noWrap/>
            <w:vAlign w:val="bottom"/>
            <w:hideMark/>
          </w:tcPr>
          <w:p w14:paraId="5EBE7247"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.073</w:t>
            </w:r>
          </w:p>
        </w:tc>
        <w:tc>
          <w:tcPr>
            <w:tcW w:w="0" w:type="auto"/>
            <w:tcBorders>
              <w:top w:val="single" w:sz="4" w:space="0" w:color="auto"/>
              <w:bottom w:val="nil"/>
            </w:tcBorders>
            <w:vAlign w:val="bottom"/>
          </w:tcPr>
          <w:p w14:paraId="4B32EADB" w14:textId="77777777" w:rsidR="00522494" w:rsidRPr="004A2A14" w:rsidRDefault="00522494" w:rsidP="00AE2D93">
            <w:pPr>
              <w:rPr>
                <w:rFonts w:ascii="Times" w:eastAsia="Times New Roman" w:hAnsi="Times" w:cs="Times New Roman"/>
                <w:color w:val="000000"/>
              </w:rPr>
            </w:pPr>
            <w:r w:rsidRPr="004A2A14">
              <w:rPr>
                <w:rFonts w:ascii="Times" w:eastAsia="Times New Roman" w:hAnsi="Times" w:cs="Times New Roman"/>
                <w:color w:val="000000"/>
              </w:rPr>
              <w:t>.02</w:t>
            </w:r>
            <w:r>
              <w:rPr>
                <w:rFonts w:ascii="Times" w:eastAsia="Times New Roman" w:hAnsi="Times" w:cs="Times New Roman"/>
                <w:color w:val="000000"/>
              </w:rPr>
              <w:t>2</w:t>
            </w:r>
          </w:p>
        </w:tc>
      </w:tr>
      <w:tr w:rsidR="00522494" w:rsidRPr="00F5771C" w14:paraId="2D493A21" w14:textId="77777777" w:rsidTr="00AE2D93">
        <w:trPr>
          <w:trHeight w:val="300"/>
        </w:trPr>
        <w:tc>
          <w:tcPr>
            <w:tcW w:w="0" w:type="auto"/>
            <w:tcBorders>
              <w:top w:val="nil"/>
              <w:bottom w:val="single" w:sz="4" w:space="0" w:color="auto"/>
            </w:tcBorders>
            <w:shd w:val="clear" w:color="auto" w:fill="auto"/>
            <w:noWrap/>
            <w:vAlign w:val="bottom"/>
            <w:hideMark/>
          </w:tcPr>
          <w:p w14:paraId="7780CE5D" w14:textId="77777777" w:rsidR="00522494" w:rsidRPr="00F5771C" w:rsidRDefault="00522494" w:rsidP="00AE2D93">
            <w:pPr>
              <w:rPr>
                <w:rFonts w:ascii="Times" w:eastAsia="Times New Roman" w:hAnsi="Times" w:cs="Times New Roman"/>
                <w:color w:val="000000"/>
              </w:rPr>
            </w:pPr>
          </w:p>
        </w:tc>
        <w:tc>
          <w:tcPr>
            <w:tcW w:w="0" w:type="auto"/>
            <w:tcBorders>
              <w:top w:val="nil"/>
              <w:bottom w:val="single" w:sz="4" w:space="0" w:color="auto"/>
            </w:tcBorders>
            <w:shd w:val="clear" w:color="auto" w:fill="auto"/>
            <w:noWrap/>
            <w:vAlign w:val="bottom"/>
            <w:hideMark/>
          </w:tcPr>
          <w:p w14:paraId="2379CA7C" w14:textId="77777777" w:rsidR="00522494" w:rsidRPr="00F5771C" w:rsidRDefault="00522494" w:rsidP="00AE2D93">
            <w:pPr>
              <w:rPr>
                <w:rFonts w:ascii="Times" w:eastAsia="Times New Roman" w:hAnsi="Times" w:cs="Times New Roman"/>
                <w:color w:val="000000"/>
              </w:rPr>
            </w:pPr>
            <w:r w:rsidRPr="00F5771C">
              <w:rPr>
                <w:rFonts w:ascii="Times" w:eastAsia="Times New Roman" w:hAnsi="Times" w:cs="Times New Roman"/>
                <w:color w:val="000000"/>
              </w:rPr>
              <w:t>Unresponsive</w:t>
            </w:r>
          </w:p>
        </w:tc>
        <w:tc>
          <w:tcPr>
            <w:tcW w:w="0" w:type="auto"/>
            <w:tcBorders>
              <w:top w:val="nil"/>
              <w:bottom w:val="single" w:sz="4" w:space="0" w:color="auto"/>
            </w:tcBorders>
            <w:shd w:val="clear" w:color="auto" w:fill="auto"/>
            <w:noWrap/>
            <w:vAlign w:val="bottom"/>
            <w:hideMark/>
          </w:tcPr>
          <w:p w14:paraId="1259C4E7" w14:textId="77777777" w:rsidR="00522494" w:rsidRPr="004A2A14"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4A2A14">
              <w:rPr>
                <w:rFonts w:ascii="Times" w:eastAsia="Times New Roman" w:hAnsi="Times" w:cs="Times New Roman"/>
                <w:color w:val="000000"/>
              </w:rPr>
              <w:t>.004</w:t>
            </w:r>
          </w:p>
        </w:tc>
        <w:tc>
          <w:tcPr>
            <w:tcW w:w="0" w:type="auto"/>
            <w:tcBorders>
              <w:top w:val="nil"/>
              <w:bottom w:val="single" w:sz="4" w:space="0" w:color="auto"/>
            </w:tcBorders>
            <w:shd w:val="clear" w:color="auto" w:fill="auto"/>
            <w:noWrap/>
            <w:vAlign w:val="bottom"/>
            <w:hideMark/>
          </w:tcPr>
          <w:p w14:paraId="18E37AD5"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.144</w:t>
            </w:r>
          </w:p>
        </w:tc>
        <w:tc>
          <w:tcPr>
            <w:tcW w:w="0" w:type="auto"/>
            <w:tcBorders>
              <w:top w:val="nil"/>
              <w:bottom w:val="single" w:sz="4" w:space="0" w:color="auto"/>
            </w:tcBorders>
            <w:shd w:val="clear" w:color="auto" w:fill="auto"/>
            <w:noWrap/>
            <w:vAlign w:val="bottom"/>
            <w:hideMark/>
          </w:tcPr>
          <w:p w14:paraId="69EBF799" w14:textId="0FAE1E28" w:rsidR="00522494" w:rsidRPr="004A2A14" w:rsidRDefault="00522494" w:rsidP="00AE2D93">
            <w:pPr>
              <w:jc w:val="right"/>
              <w:rPr>
                <w:rFonts w:ascii="Times" w:eastAsia="Times New Roman" w:hAnsi="Times" w:cs="Times New Roman"/>
                <w:color w:val="000000"/>
              </w:rPr>
            </w:pPr>
            <w:r w:rsidRPr="008403AC">
              <w:rPr>
                <w:rFonts w:ascii="Times" w:eastAsia="Times New Roman" w:hAnsi="Times" w:cs="Times New Roman"/>
                <w:color w:val="000000"/>
              </w:rPr>
              <w:t>F(1,</w:t>
            </w:r>
            <w:r>
              <w:rPr>
                <w:rFonts w:ascii="Times" w:eastAsia="Times New Roman" w:hAnsi="Times" w:cs="Times New Roman"/>
                <w:color w:val="000000"/>
              </w:rPr>
              <w:t xml:space="preserve"> </w:t>
            </w:r>
            <w:r w:rsidRPr="008403AC">
              <w:rPr>
                <w:rFonts w:ascii="Times" w:eastAsia="Times New Roman" w:hAnsi="Times" w:cs="Times New Roman"/>
                <w:color w:val="000000"/>
              </w:rPr>
              <w:t>142)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4A2A14">
              <w:rPr>
                <w:rFonts w:ascii="Times" w:eastAsia="Times New Roman" w:hAnsi="Times" w:cs="Times New Roman"/>
                <w:color w:val="000000"/>
              </w:rPr>
              <w:t>.001</w:t>
            </w:r>
          </w:p>
        </w:tc>
        <w:tc>
          <w:tcPr>
            <w:tcW w:w="0" w:type="auto"/>
            <w:tcBorders>
              <w:top w:val="nil"/>
              <w:bottom w:val="single" w:sz="4" w:space="0" w:color="auto"/>
            </w:tcBorders>
            <w:shd w:val="clear" w:color="auto" w:fill="auto"/>
            <w:noWrap/>
            <w:vAlign w:val="bottom"/>
            <w:hideMark/>
          </w:tcPr>
          <w:p w14:paraId="1C868798"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.979</w:t>
            </w:r>
          </w:p>
        </w:tc>
        <w:tc>
          <w:tcPr>
            <w:tcW w:w="0" w:type="auto"/>
            <w:tcBorders>
              <w:top w:val="nil"/>
              <w:bottom w:val="single" w:sz="4" w:space="0" w:color="auto"/>
            </w:tcBorders>
            <w:vAlign w:val="bottom"/>
          </w:tcPr>
          <w:p w14:paraId="700C91FB" w14:textId="77777777" w:rsidR="00522494" w:rsidRPr="004A2A14" w:rsidRDefault="00522494" w:rsidP="00AE2D93">
            <w:pPr>
              <w:jc w:val="center"/>
              <w:rPr>
                <w:rFonts w:ascii="Times" w:eastAsia="Times New Roman" w:hAnsi="Times" w:cs="Times New Roman"/>
                <w:color w:val="000000"/>
              </w:rPr>
            </w:pPr>
            <w:r w:rsidRPr="004A2A14">
              <w:rPr>
                <w:rFonts w:ascii="Times" w:eastAsia="Times New Roman" w:hAnsi="Times" w:cs="Times New Roman"/>
                <w:color w:val="000000"/>
              </w:rPr>
              <w:t>.000</w:t>
            </w:r>
          </w:p>
        </w:tc>
      </w:tr>
      <w:tr w:rsidR="00522494" w:rsidRPr="00F5771C" w14:paraId="236B51CA" w14:textId="77777777" w:rsidTr="00AE2D93">
        <w:trPr>
          <w:trHeight w:val="300"/>
        </w:trPr>
        <w:tc>
          <w:tcPr>
            <w:tcW w:w="0" w:type="auto"/>
            <w:tcBorders>
              <w:top w:val="single" w:sz="4" w:space="0" w:color="auto"/>
            </w:tcBorders>
            <w:shd w:val="clear" w:color="auto" w:fill="auto"/>
            <w:noWrap/>
            <w:vAlign w:val="bottom"/>
            <w:hideMark/>
          </w:tcPr>
          <w:p w14:paraId="6D47C5D9" w14:textId="77777777" w:rsidR="00522494" w:rsidRPr="00F5771C" w:rsidRDefault="00522494" w:rsidP="00AE2D93">
            <w:pPr>
              <w:rPr>
                <w:rFonts w:ascii="Times" w:eastAsia="Times New Roman" w:hAnsi="Times" w:cs="Times New Roman"/>
                <w:color w:val="000000"/>
              </w:rPr>
            </w:pPr>
            <w:r w:rsidRPr="00F5771C">
              <w:rPr>
                <w:rFonts w:ascii="Times" w:eastAsia="Times New Roman" w:hAnsi="Times" w:cs="Times New Roman"/>
                <w:color w:val="000000"/>
              </w:rPr>
              <w:t>Model 2</w:t>
            </w:r>
          </w:p>
        </w:tc>
        <w:tc>
          <w:tcPr>
            <w:tcW w:w="0" w:type="auto"/>
            <w:tcBorders>
              <w:top w:val="single" w:sz="4" w:space="0" w:color="auto"/>
            </w:tcBorders>
            <w:shd w:val="clear" w:color="auto" w:fill="auto"/>
            <w:noWrap/>
            <w:vAlign w:val="bottom"/>
            <w:hideMark/>
          </w:tcPr>
          <w:p w14:paraId="757E0912" w14:textId="77777777" w:rsidR="00522494" w:rsidRPr="00F5771C" w:rsidRDefault="00522494" w:rsidP="00AE2D93">
            <w:pPr>
              <w:rPr>
                <w:rFonts w:ascii="Times" w:eastAsia="Times New Roman" w:hAnsi="Times" w:cs="Times New Roman"/>
                <w:color w:val="000000"/>
              </w:rPr>
            </w:pPr>
            <w:r w:rsidRPr="00F5771C">
              <w:rPr>
                <w:rFonts w:ascii="Times" w:eastAsia="Times New Roman" w:hAnsi="Times" w:cs="Times New Roman"/>
                <w:color w:val="000000"/>
              </w:rPr>
              <w:t>Responsive</w:t>
            </w:r>
          </w:p>
        </w:tc>
        <w:tc>
          <w:tcPr>
            <w:tcW w:w="0" w:type="auto"/>
            <w:tcBorders>
              <w:top w:val="single" w:sz="4" w:space="0" w:color="auto"/>
            </w:tcBorders>
            <w:shd w:val="clear" w:color="auto" w:fill="auto"/>
            <w:noWrap/>
            <w:vAlign w:val="bottom"/>
            <w:hideMark/>
          </w:tcPr>
          <w:p w14:paraId="7F2EDF76"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.295</w:t>
            </w:r>
          </w:p>
        </w:tc>
        <w:tc>
          <w:tcPr>
            <w:tcW w:w="0" w:type="auto"/>
            <w:tcBorders>
              <w:top w:val="single" w:sz="4" w:space="0" w:color="auto"/>
            </w:tcBorders>
            <w:shd w:val="clear" w:color="auto" w:fill="auto"/>
            <w:noWrap/>
            <w:vAlign w:val="bottom"/>
            <w:hideMark/>
          </w:tcPr>
          <w:p w14:paraId="443FAFAC"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.142</w:t>
            </w:r>
          </w:p>
        </w:tc>
        <w:tc>
          <w:tcPr>
            <w:tcW w:w="0" w:type="auto"/>
            <w:tcBorders>
              <w:top w:val="single" w:sz="4" w:space="0" w:color="auto"/>
            </w:tcBorders>
            <w:shd w:val="clear" w:color="auto" w:fill="auto"/>
            <w:noWrap/>
            <w:vAlign w:val="bottom"/>
            <w:hideMark/>
          </w:tcPr>
          <w:p w14:paraId="5A43326C" w14:textId="44FB7893" w:rsidR="00522494" w:rsidRPr="004A2A14" w:rsidRDefault="00522494" w:rsidP="00E56641">
            <w:pPr>
              <w:jc w:val="right"/>
              <w:rPr>
                <w:rFonts w:ascii="Times" w:eastAsia="Times New Roman" w:hAnsi="Times" w:cs="Times New Roman"/>
                <w:color w:val="000000"/>
              </w:rPr>
            </w:pPr>
            <w:r w:rsidRPr="008403AC">
              <w:rPr>
                <w:rFonts w:ascii="Times" w:eastAsia="Times New Roman" w:hAnsi="Times" w:cs="Times New Roman"/>
                <w:color w:val="000000"/>
              </w:rPr>
              <w:t>F(1,</w:t>
            </w:r>
            <w:r>
              <w:rPr>
                <w:rFonts w:ascii="Times" w:eastAsia="Times New Roman" w:hAnsi="Times" w:cs="Times New Roman"/>
                <w:color w:val="000000"/>
              </w:rPr>
              <w:t xml:space="preserve"> </w:t>
            </w:r>
            <w:r w:rsidRPr="008403AC">
              <w:rPr>
                <w:rFonts w:ascii="Times" w:eastAsia="Times New Roman" w:hAnsi="Times" w:cs="Times New Roman"/>
                <w:color w:val="000000"/>
              </w:rPr>
              <w:t>14</w:t>
            </w:r>
            <w:r w:rsidR="00E56641">
              <w:rPr>
                <w:rFonts w:ascii="Times" w:eastAsia="Times New Roman" w:hAnsi="Times" w:cs="Times New Roman"/>
                <w:color w:val="000000"/>
              </w:rPr>
              <w:t>1</w:t>
            </w:r>
            <w:r w:rsidRPr="008403AC">
              <w:rPr>
                <w:rFonts w:ascii="Times" w:eastAsia="Times New Roman" w:hAnsi="Times" w:cs="Times New Roman"/>
                <w:color w:val="000000"/>
              </w:rPr>
              <w:t>) =</w:t>
            </w:r>
            <w:r>
              <w:rPr>
                <w:rFonts w:ascii="Times" w:eastAsia="Times New Roman" w:hAnsi="Times" w:cs="Times New Roman"/>
                <w:color w:val="000000"/>
              </w:rPr>
              <w:t xml:space="preserve"> </w:t>
            </w:r>
            <w:r w:rsidRPr="004A2A14">
              <w:rPr>
                <w:rFonts w:ascii="Times" w:eastAsia="Times New Roman" w:hAnsi="Times" w:cs="Times New Roman"/>
                <w:color w:val="000000"/>
              </w:rPr>
              <w:t>4.293</w:t>
            </w:r>
          </w:p>
        </w:tc>
        <w:tc>
          <w:tcPr>
            <w:tcW w:w="0" w:type="auto"/>
            <w:tcBorders>
              <w:top w:val="single" w:sz="4" w:space="0" w:color="auto"/>
            </w:tcBorders>
            <w:shd w:val="clear" w:color="auto" w:fill="auto"/>
            <w:noWrap/>
            <w:vAlign w:val="bottom"/>
            <w:hideMark/>
          </w:tcPr>
          <w:p w14:paraId="5EF24A60"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.04</w:t>
            </w:r>
            <w:r>
              <w:rPr>
                <w:rFonts w:ascii="Times" w:eastAsia="Times New Roman" w:hAnsi="Times" w:cs="Times New Roman"/>
                <w:color w:val="000000"/>
              </w:rPr>
              <w:t>0</w:t>
            </w:r>
          </w:p>
        </w:tc>
        <w:tc>
          <w:tcPr>
            <w:tcW w:w="0" w:type="auto"/>
            <w:tcBorders>
              <w:top w:val="single" w:sz="4" w:space="0" w:color="auto"/>
            </w:tcBorders>
            <w:vAlign w:val="bottom"/>
          </w:tcPr>
          <w:p w14:paraId="101C295B" w14:textId="77777777" w:rsidR="00522494" w:rsidRPr="004A2A14" w:rsidRDefault="00522494" w:rsidP="00AE2D93">
            <w:pPr>
              <w:jc w:val="center"/>
              <w:rPr>
                <w:rFonts w:ascii="Times" w:eastAsia="Times New Roman" w:hAnsi="Times" w:cs="Times New Roman"/>
                <w:color w:val="000000"/>
              </w:rPr>
            </w:pPr>
            <w:r w:rsidRPr="004A2A14">
              <w:rPr>
                <w:rFonts w:ascii="Times" w:eastAsia="Times New Roman" w:hAnsi="Times" w:cs="Times New Roman"/>
                <w:color w:val="000000"/>
              </w:rPr>
              <w:t>.02</w:t>
            </w:r>
            <w:r>
              <w:rPr>
                <w:rFonts w:ascii="Times" w:eastAsia="Times New Roman" w:hAnsi="Times" w:cs="Times New Roman"/>
                <w:color w:val="000000"/>
              </w:rPr>
              <w:t>9</w:t>
            </w:r>
          </w:p>
        </w:tc>
      </w:tr>
      <w:tr w:rsidR="00522494" w:rsidRPr="00F5771C" w14:paraId="2A64D16F" w14:textId="77777777" w:rsidTr="00AE2D93">
        <w:trPr>
          <w:trHeight w:val="300"/>
        </w:trPr>
        <w:tc>
          <w:tcPr>
            <w:tcW w:w="0" w:type="auto"/>
            <w:tcBorders>
              <w:bottom w:val="nil"/>
            </w:tcBorders>
            <w:shd w:val="clear" w:color="auto" w:fill="auto"/>
            <w:noWrap/>
            <w:vAlign w:val="bottom"/>
            <w:hideMark/>
          </w:tcPr>
          <w:p w14:paraId="672D8208" w14:textId="77777777" w:rsidR="00522494" w:rsidRPr="00F5771C" w:rsidRDefault="00522494" w:rsidP="00AE2D93">
            <w:pPr>
              <w:rPr>
                <w:rFonts w:ascii="Times" w:eastAsia="Times New Roman" w:hAnsi="Times" w:cs="Times New Roman"/>
                <w:color w:val="000000"/>
              </w:rPr>
            </w:pPr>
          </w:p>
        </w:tc>
        <w:tc>
          <w:tcPr>
            <w:tcW w:w="0" w:type="auto"/>
            <w:tcBorders>
              <w:bottom w:val="nil"/>
            </w:tcBorders>
            <w:shd w:val="clear" w:color="auto" w:fill="auto"/>
            <w:noWrap/>
            <w:vAlign w:val="bottom"/>
            <w:hideMark/>
          </w:tcPr>
          <w:p w14:paraId="57E249F7" w14:textId="77777777" w:rsidR="00522494" w:rsidRPr="00F5771C" w:rsidRDefault="00522494" w:rsidP="00AE2D93">
            <w:pPr>
              <w:rPr>
                <w:rFonts w:ascii="Times" w:eastAsia="Times New Roman" w:hAnsi="Times" w:cs="Times New Roman"/>
                <w:color w:val="000000"/>
              </w:rPr>
            </w:pPr>
            <w:r w:rsidRPr="00F5771C">
              <w:rPr>
                <w:rFonts w:ascii="Times" w:eastAsia="Times New Roman" w:hAnsi="Times" w:cs="Times New Roman"/>
                <w:color w:val="000000"/>
              </w:rPr>
              <w:t>Unresponsive</w:t>
            </w:r>
          </w:p>
        </w:tc>
        <w:tc>
          <w:tcPr>
            <w:tcW w:w="0" w:type="auto"/>
            <w:tcBorders>
              <w:bottom w:val="nil"/>
            </w:tcBorders>
            <w:shd w:val="clear" w:color="auto" w:fill="auto"/>
            <w:noWrap/>
            <w:vAlign w:val="bottom"/>
            <w:hideMark/>
          </w:tcPr>
          <w:p w14:paraId="1F3C7980"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.027</w:t>
            </w:r>
          </w:p>
        </w:tc>
        <w:tc>
          <w:tcPr>
            <w:tcW w:w="0" w:type="auto"/>
            <w:tcBorders>
              <w:bottom w:val="nil"/>
            </w:tcBorders>
            <w:shd w:val="clear" w:color="auto" w:fill="auto"/>
            <w:noWrap/>
            <w:vAlign w:val="bottom"/>
            <w:hideMark/>
          </w:tcPr>
          <w:p w14:paraId="6E0DE522"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.144</w:t>
            </w:r>
          </w:p>
        </w:tc>
        <w:tc>
          <w:tcPr>
            <w:tcW w:w="0" w:type="auto"/>
            <w:tcBorders>
              <w:bottom w:val="nil"/>
            </w:tcBorders>
            <w:shd w:val="clear" w:color="auto" w:fill="auto"/>
            <w:noWrap/>
            <w:vAlign w:val="bottom"/>
            <w:hideMark/>
          </w:tcPr>
          <w:p w14:paraId="261C4E0D" w14:textId="7B14A981" w:rsidR="00522494" w:rsidRPr="004A2A14" w:rsidRDefault="00522494" w:rsidP="00AE2D93">
            <w:pPr>
              <w:jc w:val="right"/>
              <w:rPr>
                <w:rFonts w:ascii="Times" w:eastAsia="Times New Roman" w:hAnsi="Times" w:cs="Times New Roman"/>
                <w:color w:val="000000"/>
              </w:rPr>
            </w:pPr>
            <w:r w:rsidRPr="008403AC">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8403AC">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4A2A14">
              <w:rPr>
                <w:rFonts w:ascii="Times" w:eastAsia="Times New Roman" w:hAnsi="Times" w:cs="Times New Roman"/>
                <w:color w:val="000000"/>
              </w:rPr>
              <w:t>.035</w:t>
            </w:r>
          </w:p>
        </w:tc>
        <w:tc>
          <w:tcPr>
            <w:tcW w:w="0" w:type="auto"/>
            <w:tcBorders>
              <w:bottom w:val="nil"/>
            </w:tcBorders>
            <w:shd w:val="clear" w:color="auto" w:fill="auto"/>
            <w:noWrap/>
            <w:vAlign w:val="bottom"/>
            <w:hideMark/>
          </w:tcPr>
          <w:p w14:paraId="26EB1693" w14:textId="77777777" w:rsidR="00522494" w:rsidRPr="004A2A14"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4A2A14">
              <w:rPr>
                <w:rFonts w:ascii="Times" w:eastAsia="Times New Roman" w:hAnsi="Times" w:cs="Times New Roman"/>
                <w:color w:val="000000"/>
              </w:rPr>
              <w:t>853</w:t>
            </w:r>
          </w:p>
        </w:tc>
        <w:tc>
          <w:tcPr>
            <w:tcW w:w="0" w:type="auto"/>
            <w:tcBorders>
              <w:bottom w:val="nil"/>
            </w:tcBorders>
            <w:vAlign w:val="bottom"/>
          </w:tcPr>
          <w:p w14:paraId="23CDD4AE"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.000</w:t>
            </w:r>
          </w:p>
        </w:tc>
      </w:tr>
      <w:tr w:rsidR="00ED5DCD" w:rsidRPr="00F5771C" w14:paraId="49558123" w14:textId="77777777" w:rsidTr="00AE2D93">
        <w:trPr>
          <w:trHeight w:val="300"/>
        </w:trPr>
        <w:tc>
          <w:tcPr>
            <w:tcW w:w="0" w:type="auto"/>
            <w:tcBorders>
              <w:top w:val="nil"/>
              <w:bottom w:val="single" w:sz="4" w:space="0" w:color="auto"/>
            </w:tcBorders>
            <w:shd w:val="clear" w:color="auto" w:fill="auto"/>
            <w:noWrap/>
            <w:vAlign w:val="bottom"/>
            <w:hideMark/>
          </w:tcPr>
          <w:p w14:paraId="78C347F8" w14:textId="77777777" w:rsidR="00ED5DCD" w:rsidRPr="00F5771C" w:rsidRDefault="00ED5DCD" w:rsidP="00AE2D93">
            <w:pPr>
              <w:rPr>
                <w:rFonts w:ascii="Times" w:eastAsia="Times New Roman" w:hAnsi="Times" w:cs="Times New Roman"/>
                <w:color w:val="000000"/>
              </w:rPr>
            </w:pPr>
          </w:p>
        </w:tc>
        <w:tc>
          <w:tcPr>
            <w:tcW w:w="0" w:type="auto"/>
            <w:tcBorders>
              <w:top w:val="nil"/>
              <w:bottom w:val="single" w:sz="4" w:space="0" w:color="auto"/>
            </w:tcBorders>
            <w:shd w:val="clear" w:color="auto" w:fill="auto"/>
            <w:noWrap/>
            <w:vAlign w:val="bottom"/>
            <w:hideMark/>
          </w:tcPr>
          <w:p w14:paraId="76ACDB38" w14:textId="3830B197" w:rsidR="00ED5DCD" w:rsidRPr="00F5771C" w:rsidRDefault="00ED5DCD" w:rsidP="00AE2D93">
            <w:pPr>
              <w:rPr>
                <w:rFonts w:ascii="Times" w:eastAsia="Times New Roman" w:hAnsi="Times" w:cs="Times New Roman"/>
                <w:color w:val="000000"/>
              </w:rPr>
            </w:pPr>
            <w:r w:rsidRPr="00F5771C">
              <w:rPr>
                <w:rFonts w:ascii="Times" w:eastAsia="Times New Roman" w:hAnsi="Times" w:cs="Times New Roman"/>
                <w:color w:val="000000"/>
              </w:rPr>
              <w:t>Relationship Satisfaction</w:t>
            </w:r>
          </w:p>
        </w:tc>
        <w:tc>
          <w:tcPr>
            <w:tcW w:w="0" w:type="auto"/>
            <w:tcBorders>
              <w:top w:val="nil"/>
              <w:bottom w:val="single" w:sz="4" w:space="0" w:color="auto"/>
            </w:tcBorders>
            <w:shd w:val="clear" w:color="auto" w:fill="auto"/>
            <w:noWrap/>
            <w:vAlign w:val="bottom"/>
            <w:hideMark/>
          </w:tcPr>
          <w:p w14:paraId="6062E35C" w14:textId="57BECF7C" w:rsidR="00ED5DCD" w:rsidRPr="004A2A14" w:rsidRDefault="00ED5DCD" w:rsidP="00AE2D93">
            <w:pPr>
              <w:jc w:val="right"/>
              <w:rPr>
                <w:rFonts w:ascii="Times" w:eastAsia="Times New Roman" w:hAnsi="Times" w:cs="Times New Roman"/>
                <w:color w:val="000000"/>
              </w:rPr>
            </w:pPr>
            <w:r>
              <w:rPr>
                <w:rFonts w:ascii="Times" w:eastAsia="Times New Roman" w:hAnsi="Times" w:cs="Times New Roman"/>
                <w:color w:val="000000"/>
              </w:rPr>
              <w:t>-</w:t>
            </w:r>
            <w:r w:rsidRPr="004A2A14">
              <w:rPr>
                <w:rFonts w:ascii="Times" w:eastAsia="Times New Roman" w:hAnsi="Times" w:cs="Times New Roman"/>
                <w:color w:val="000000"/>
              </w:rPr>
              <w:t>.14</w:t>
            </w:r>
            <w:r>
              <w:rPr>
                <w:rFonts w:ascii="Times" w:eastAsia="Times New Roman" w:hAnsi="Times" w:cs="Times New Roman"/>
                <w:color w:val="000000"/>
              </w:rPr>
              <w:t>0</w:t>
            </w:r>
          </w:p>
        </w:tc>
        <w:tc>
          <w:tcPr>
            <w:tcW w:w="0" w:type="auto"/>
            <w:tcBorders>
              <w:top w:val="nil"/>
              <w:bottom w:val="single" w:sz="4" w:space="0" w:color="auto"/>
            </w:tcBorders>
            <w:shd w:val="clear" w:color="auto" w:fill="auto"/>
            <w:noWrap/>
            <w:vAlign w:val="bottom"/>
            <w:hideMark/>
          </w:tcPr>
          <w:p w14:paraId="4CB92F8A" w14:textId="5876C642"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.074</w:t>
            </w:r>
          </w:p>
        </w:tc>
        <w:tc>
          <w:tcPr>
            <w:tcW w:w="0" w:type="auto"/>
            <w:tcBorders>
              <w:top w:val="nil"/>
              <w:bottom w:val="single" w:sz="4" w:space="0" w:color="auto"/>
            </w:tcBorders>
            <w:shd w:val="clear" w:color="auto" w:fill="auto"/>
            <w:noWrap/>
            <w:vAlign w:val="bottom"/>
            <w:hideMark/>
          </w:tcPr>
          <w:p w14:paraId="7761A948" w14:textId="3E7DE382" w:rsidR="00ED5DCD" w:rsidRPr="004A2A14" w:rsidRDefault="00ED5DCD" w:rsidP="00AE2D93">
            <w:pPr>
              <w:jc w:val="right"/>
              <w:rPr>
                <w:rFonts w:ascii="Times" w:eastAsia="Times New Roman" w:hAnsi="Times" w:cs="Times New Roman"/>
                <w:color w:val="000000"/>
              </w:rPr>
            </w:pPr>
            <w:r w:rsidRPr="008403AC">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8403AC">
              <w:rPr>
                <w:rFonts w:ascii="Times" w:eastAsia="Times New Roman" w:hAnsi="Times" w:cs="Times New Roman"/>
                <w:color w:val="000000"/>
              </w:rPr>
              <w:t>) =</w:t>
            </w:r>
            <w:r>
              <w:rPr>
                <w:rFonts w:ascii="Times" w:eastAsia="Times New Roman" w:hAnsi="Times" w:cs="Times New Roman"/>
                <w:color w:val="000000"/>
              </w:rPr>
              <w:t xml:space="preserve"> </w:t>
            </w:r>
            <w:r w:rsidRPr="004A2A14">
              <w:rPr>
                <w:rFonts w:ascii="Times" w:eastAsia="Times New Roman" w:hAnsi="Times" w:cs="Times New Roman"/>
                <w:color w:val="000000"/>
              </w:rPr>
              <w:t>3.57</w:t>
            </w:r>
            <w:r>
              <w:rPr>
                <w:rFonts w:ascii="Times" w:eastAsia="Times New Roman" w:hAnsi="Times" w:cs="Times New Roman"/>
                <w:color w:val="000000"/>
              </w:rPr>
              <w:t>0</w:t>
            </w:r>
          </w:p>
        </w:tc>
        <w:tc>
          <w:tcPr>
            <w:tcW w:w="0" w:type="auto"/>
            <w:tcBorders>
              <w:top w:val="nil"/>
              <w:bottom w:val="single" w:sz="4" w:space="0" w:color="auto"/>
            </w:tcBorders>
            <w:shd w:val="clear" w:color="auto" w:fill="auto"/>
            <w:noWrap/>
            <w:vAlign w:val="bottom"/>
            <w:hideMark/>
          </w:tcPr>
          <w:p w14:paraId="78A81B6D" w14:textId="579D38B1"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.061</w:t>
            </w:r>
          </w:p>
        </w:tc>
        <w:tc>
          <w:tcPr>
            <w:tcW w:w="0" w:type="auto"/>
            <w:tcBorders>
              <w:top w:val="nil"/>
              <w:bottom w:val="single" w:sz="4" w:space="0" w:color="auto"/>
            </w:tcBorders>
            <w:vAlign w:val="bottom"/>
          </w:tcPr>
          <w:p w14:paraId="64311091" w14:textId="7623E657" w:rsidR="00ED5DCD" w:rsidRPr="004A2A14" w:rsidRDefault="00ED5DCD" w:rsidP="00AE2D93">
            <w:pPr>
              <w:jc w:val="center"/>
              <w:rPr>
                <w:rFonts w:ascii="Times" w:eastAsia="Times New Roman" w:hAnsi="Times" w:cs="Times New Roman"/>
                <w:color w:val="000000"/>
              </w:rPr>
            </w:pPr>
            <w:r w:rsidRPr="004A2A14">
              <w:rPr>
                <w:rFonts w:ascii="Times" w:eastAsia="Times New Roman" w:hAnsi="Times" w:cs="Times New Roman"/>
                <w:color w:val="000000"/>
              </w:rPr>
              <w:t>.02</w:t>
            </w:r>
            <w:r>
              <w:rPr>
                <w:rFonts w:ascii="Times" w:eastAsia="Times New Roman" w:hAnsi="Times" w:cs="Times New Roman"/>
                <w:color w:val="000000"/>
              </w:rPr>
              <w:t>5</w:t>
            </w:r>
          </w:p>
        </w:tc>
      </w:tr>
      <w:tr w:rsidR="00ED5DCD" w:rsidRPr="00F5771C" w14:paraId="1F568F6A" w14:textId="77777777" w:rsidTr="00AE2D93">
        <w:trPr>
          <w:trHeight w:val="300"/>
        </w:trPr>
        <w:tc>
          <w:tcPr>
            <w:tcW w:w="0" w:type="auto"/>
            <w:tcBorders>
              <w:top w:val="single" w:sz="4" w:space="0" w:color="auto"/>
            </w:tcBorders>
            <w:shd w:val="clear" w:color="auto" w:fill="auto"/>
            <w:noWrap/>
            <w:vAlign w:val="bottom"/>
            <w:hideMark/>
          </w:tcPr>
          <w:p w14:paraId="7047FC38" w14:textId="77777777" w:rsidR="00ED5DCD" w:rsidRPr="00F5771C" w:rsidRDefault="00ED5DCD" w:rsidP="00AE2D93">
            <w:pPr>
              <w:rPr>
                <w:rFonts w:ascii="Times" w:eastAsia="Times New Roman" w:hAnsi="Times" w:cs="Times New Roman"/>
                <w:color w:val="000000"/>
              </w:rPr>
            </w:pPr>
            <w:r w:rsidRPr="00F5771C">
              <w:rPr>
                <w:rFonts w:ascii="Times" w:eastAsia="Times New Roman" w:hAnsi="Times" w:cs="Times New Roman"/>
                <w:color w:val="000000"/>
              </w:rPr>
              <w:t>Model 3</w:t>
            </w:r>
          </w:p>
        </w:tc>
        <w:tc>
          <w:tcPr>
            <w:tcW w:w="0" w:type="auto"/>
            <w:tcBorders>
              <w:top w:val="single" w:sz="4" w:space="0" w:color="auto"/>
            </w:tcBorders>
            <w:shd w:val="clear" w:color="auto" w:fill="auto"/>
            <w:noWrap/>
            <w:vAlign w:val="bottom"/>
            <w:hideMark/>
          </w:tcPr>
          <w:p w14:paraId="14A3EEC0" w14:textId="5869DE0C" w:rsidR="00ED5DCD" w:rsidRPr="00F5771C" w:rsidRDefault="00ED5DCD" w:rsidP="00AE2D93">
            <w:pPr>
              <w:rPr>
                <w:rFonts w:ascii="Times" w:eastAsia="Times New Roman" w:hAnsi="Times" w:cs="Times New Roman"/>
                <w:color w:val="000000"/>
              </w:rPr>
            </w:pPr>
            <w:r w:rsidRPr="00F5771C">
              <w:rPr>
                <w:rFonts w:ascii="Times" w:eastAsia="Times New Roman" w:hAnsi="Times" w:cs="Times New Roman"/>
                <w:color w:val="000000"/>
              </w:rPr>
              <w:t>Responsive</w:t>
            </w:r>
          </w:p>
        </w:tc>
        <w:tc>
          <w:tcPr>
            <w:tcW w:w="0" w:type="auto"/>
            <w:tcBorders>
              <w:top w:val="single" w:sz="4" w:space="0" w:color="auto"/>
            </w:tcBorders>
            <w:shd w:val="clear" w:color="auto" w:fill="auto"/>
            <w:noWrap/>
            <w:vAlign w:val="bottom"/>
            <w:hideMark/>
          </w:tcPr>
          <w:p w14:paraId="700AFFB5" w14:textId="55BC07E9"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w:t>
            </w:r>
            <w:r>
              <w:rPr>
                <w:rFonts w:ascii="Times" w:eastAsia="Times New Roman" w:hAnsi="Times" w:cs="Times New Roman"/>
                <w:color w:val="000000"/>
              </w:rPr>
              <w:t>290</w:t>
            </w:r>
          </w:p>
        </w:tc>
        <w:tc>
          <w:tcPr>
            <w:tcW w:w="0" w:type="auto"/>
            <w:tcBorders>
              <w:top w:val="single" w:sz="4" w:space="0" w:color="auto"/>
            </w:tcBorders>
            <w:shd w:val="clear" w:color="auto" w:fill="auto"/>
            <w:noWrap/>
            <w:vAlign w:val="bottom"/>
            <w:hideMark/>
          </w:tcPr>
          <w:p w14:paraId="7100B94A" w14:textId="6C94E2C5"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w:t>
            </w:r>
            <w:r>
              <w:rPr>
                <w:rFonts w:ascii="Times" w:eastAsia="Times New Roman" w:hAnsi="Times" w:cs="Times New Roman"/>
                <w:color w:val="000000"/>
              </w:rPr>
              <w:t>144</w:t>
            </w:r>
          </w:p>
        </w:tc>
        <w:tc>
          <w:tcPr>
            <w:tcW w:w="0" w:type="auto"/>
            <w:tcBorders>
              <w:top w:val="single" w:sz="4" w:space="0" w:color="auto"/>
            </w:tcBorders>
            <w:shd w:val="clear" w:color="auto" w:fill="auto"/>
            <w:noWrap/>
            <w:vAlign w:val="bottom"/>
            <w:hideMark/>
          </w:tcPr>
          <w:p w14:paraId="43D13382" w14:textId="2008A34A" w:rsidR="00ED5DCD" w:rsidRPr="004A2A14" w:rsidRDefault="00ED5DCD" w:rsidP="00AE2D93">
            <w:pPr>
              <w:jc w:val="right"/>
              <w:rPr>
                <w:rFonts w:ascii="Times" w:eastAsia="Times New Roman" w:hAnsi="Times" w:cs="Times New Roman"/>
                <w:color w:val="000000"/>
              </w:rPr>
            </w:pPr>
            <w:r w:rsidRPr="008403AC">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139</w:t>
            </w:r>
            <w:r w:rsidRPr="008403AC">
              <w:rPr>
                <w:rFonts w:ascii="Times" w:eastAsia="Times New Roman" w:hAnsi="Times" w:cs="Times New Roman"/>
                <w:color w:val="000000"/>
              </w:rPr>
              <w:t>) =</w:t>
            </w:r>
            <w:r>
              <w:rPr>
                <w:rFonts w:ascii="Times" w:eastAsia="Times New Roman" w:hAnsi="Times" w:cs="Times New Roman"/>
                <w:color w:val="000000"/>
              </w:rPr>
              <w:t xml:space="preserve"> 4.037</w:t>
            </w:r>
          </w:p>
        </w:tc>
        <w:tc>
          <w:tcPr>
            <w:tcW w:w="0" w:type="auto"/>
            <w:tcBorders>
              <w:top w:val="single" w:sz="4" w:space="0" w:color="auto"/>
            </w:tcBorders>
            <w:shd w:val="clear" w:color="auto" w:fill="auto"/>
            <w:noWrap/>
            <w:vAlign w:val="bottom"/>
            <w:hideMark/>
          </w:tcPr>
          <w:p w14:paraId="4BB1E428" w14:textId="0F84B93F"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w:t>
            </w:r>
            <w:r>
              <w:rPr>
                <w:rFonts w:ascii="Times" w:eastAsia="Times New Roman" w:hAnsi="Times" w:cs="Times New Roman"/>
                <w:color w:val="000000"/>
              </w:rPr>
              <w:t>046</w:t>
            </w:r>
          </w:p>
        </w:tc>
        <w:tc>
          <w:tcPr>
            <w:tcW w:w="0" w:type="auto"/>
            <w:tcBorders>
              <w:top w:val="single" w:sz="4" w:space="0" w:color="auto"/>
            </w:tcBorders>
            <w:vAlign w:val="bottom"/>
          </w:tcPr>
          <w:p w14:paraId="028ABBE2" w14:textId="6CFD8554"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w:t>
            </w:r>
            <w:r>
              <w:rPr>
                <w:rFonts w:ascii="Times" w:eastAsia="Times New Roman" w:hAnsi="Times" w:cs="Times New Roman"/>
                <w:color w:val="000000"/>
              </w:rPr>
              <w:t>028</w:t>
            </w:r>
          </w:p>
        </w:tc>
      </w:tr>
      <w:tr w:rsidR="00ED5DCD" w:rsidRPr="00F5771C" w14:paraId="6F8FA952" w14:textId="77777777" w:rsidTr="00AE2D93">
        <w:trPr>
          <w:trHeight w:val="300"/>
        </w:trPr>
        <w:tc>
          <w:tcPr>
            <w:tcW w:w="0" w:type="auto"/>
            <w:shd w:val="clear" w:color="auto" w:fill="auto"/>
            <w:noWrap/>
            <w:vAlign w:val="bottom"/>
            <w:hideMark/>
          </w:tcPr>
          <w:p w14:paraId="56C8A5D5" w14:textId="77777777" w:rsidR="00ED5DCD" w:rsidRPr="00F5771C" w:rsidRDefault="00ED5DCD" w:rsidP="00AE2D93">
            <w:pPr>
              <w:rPr>
                <w:rFonts w:ascii="Times" w:eastAsia="Times New Roman" w:hAnsi="Times" w:cs="Times New Roman"/>
                <w:color w:val="000000"/>
              </w:rPr>
            </w:pPr>
          </w:p>
        </w:tc>
        <w:tc>
          <w:tcPr>
            <w:tcW w:w="0" w:type="auto"/>
            <w:shd w:val="clear" w:color="auto" w:fill="auto"/>
            <w:noWrap/>
            <w:vAlign w:val="bottom"/>
            <w:hideMark/>
          </w:tcPr>
          <w:p w14:paraId="6A8EC26E" w14:textId="35307B0C" w:rsidR="00ED5DCD" w:rsidRPr="00F5771C" w:rsidRDefault="00ED5DCD" w:rsidP="00AE2D93">
            <w:pPr>
              <w:rPr>
                <w:rFonts w:ascii="Times" w:eastAsia="Times New Roman" w:hAnsi="Times" w:cs="Times New Roman"/>
                <w:color w:val="000000"/>
              </w:rPr>
            </w:pPr>
            <w:r w:rsidRPr="00F5771C">
              <w:rPr>
                <w:rFonts w:ascii="Times" w:eastAsia="Times New Roman" w:hAnsi="Times" w:cs="Times New Roman"/>
                <w:color w:val="000000"/>
              </w:rPr>
              <w:t>Unresponsive</w:t>
            </w:r>
          </w:p>
        </w:tc>
        <w:tc>
          <w:tcPr>
            <w:tcW w:w="0" w:type="auto"/>
            <w:shd w:val="clear" w:color="auto" w:fill="auto"/>
            <w:noWrap/>
            <w:vAlign w:val="bottom"/>
            <w:hideMark/>
          </w:tcPr>
          <w:p w14:paraId="01C5DEF1" w14:textId="6AAEA7F4"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w:t>
            </w:r>
            <w:r>
              <w:rPr>
                <w:rFonts w:ascii="Times" w:eastAsia="Times New Roman" w:hAnsi="Times" w:cs="Times New Roman"/>
                <w:color w:val="000000"/>
              </w:rPr>
              <w:t>025</w:t>
            </w:r>
          </w:p>
        </w:tc>
        <w:tc>
          <w:tcPr>
            <w:tcW w:w="0" w:type="auto"/>
            <w:shd w:val="clear" w:color="auto" w:fill="auto"/>
            <w:noWrap/>
            <w:vAlign w:val="bottom"/>
            <w:hideMark/>
          </w:tcPr>
          <w:p w14:paraId="1F066306" w14:textId="2206A128" w:rsidR="00ED5DCD" w:rsidRPr="004A2A14" w:rsidRDefault="00ED5DCD" w:rsidP="00AE2D93">
            <w:pPr>
              <w:jc w:val="right"/>
              <w:rPr>
                <w:rFonts w:ascii="Times" w:eastAsia="Times New Roman" w:hAnsi="Times" w:cs="Times New Roman"/>
                <w:color w:val="000000"/>
              </w:rPr>
            </w:pPr>
            <w:r>
              <w:rPr>
                <w:rFonts w:ascii="Times" w:eastAsia="Times New Roman" w:hAnsi="Times" w:cs="Times New Roman"/>
                <w:color w:val="000000"/>
              </w:rPr>
              <w:t>.146</w:t>
            </w:r>
          </w:p>
        </w:tc>
        <w:tc>
          <w:tcPr>
            <w:tcW w:w="0" w:type="auto"/>
            <w:shd w:val="clear" w:color="auto" w:fill="auto"/>
            <w:noWrap/>
            <w:vAlign w:val="bottom"/>
            <w:hideMark/>
          </w:tcPr>
          <w:p w14:paraId="53119BBF" w14:textId="23A28101" w:rsidR="00ED5DCD" w:rsidRPr="004A2A14" w:rsidRDefault="00ED5DCD" w:rsidP="00AE2D93">
            <w:pPr>
              <w:jc w:val="right"/>
              <w:rPr>
                <w:rFonts w:ascii="Times" w:eastAsia="Times New Roman" w:hAnsi="Times" w:cs="Times New Roman"/>
                <w:color w:val="000000"/>
              </w:rPr>
            </w:pPr>
            <w:r w:rsidRPr="008403AC">
              <w:rPr>
                <w:rFonts w:ascii="Times" w:eastAsia="Times New Roman" w:hAnsi="Times" w:cs="Times New Roman"/>
                <w:color w:val="000000"/>
              </w:rPr>
              <w:t>F(1,</w:t>
            </w:r>
            <w:r>
              <w:rPr>
                <w:rFonts w:ascii="Times" w:eastAsia="Times New Roman" w:hAnsi="Times" w:cs="Times New Roman"/>
                <w:color w:val="000000"/>
              </w:rPr>
              <w:t xml:space="preserve"> </w:t>
            </w:r>
            <w:r w:rsidRPr="008403AC">
              <w:rPr>
                <w:rFonts w:ascii="Times" w:eastAsia="Times New Roman" w:hAnsi="Times" w:cs="Times New Roman"/>
                <w:color w:val="000000"/>
              </w:rPr>
              <w:t>1</w:t>
            </w:r>
            <w:r w:rsidR="00E56641">
              <w:rPr>
                <w:rFonts w:ascii="Times" w:eastAsia="Times New Roman" w:hAnsi="Times" w:cs="Times New Roman"/>
                <w:color w:val="000000"/>
              </w:rPr>
              <w:t>39</w:t>
            </w:r>
            <w:r w:rsidRPr="008403AC">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4A2A14">
              <w:rPr>
                <w:rFonts w:ascii="Times" w:eastAsia="Times New Roman" w:hAnsi="Times" w:cs="Times New Roman"/>
                <w:color w:val="000000"/>
              </w:rPr>
              <w:t>.</w:t>
            </w:r>
            <w:r>
              <w:rPr>
                <w:rFonts w:ascii="Times" w:eastAsia="Times New Roman" w:hAnsi="Times" w:cs="Times New Roman"/>
                <w:color w:val="000000"/>
              </w:rPr>
              <w:t>030</w:t>
            </w:r>
          </w:p>
        </w:tc>
        <w:tc>
          <w:tcPr>
            <w:tcW w:w="0" w:type="auto"/>
            <w:shd w:val="clear" w:color="auto" w:fill="auto"/>
            <w:noWrap/>
            <w:vAlign w:val="bottom"/>
            <w:hideMark/>
          </w:tcPr>
          <w:p w14:paraId="6590D290" w14:textId="70201F86"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w:t>
            </w:r>
            <w:r>
              <w:rPr>
                <w:rFonts w:ascii="Times" w:eastAsia="Times New Roman" w:hAnsi="Times" w:cs="Times New Roman"/>
                <w:color w:val="000000"/>
              </w:rPr>
              <w:t>863</w:t>
            </w:r>
          </w:p>
        </w:tc>
        <w:tc>
          <w:tcPr>
            <w:tcW w:w="0" w:type="auto"/>
            <w:vAlign w:val="bottom"/>
          </w:tcPr>
          <w:p w14:paraId="7FEAD8E4" w14:textId="3CEAD171" w:rsidR="00ED5DCD" w:rsidRPr="004A2A14" w:rsidRDefault="00ED5DCD" w:rsidP="00AE2D93">
            <w:pPr>
              <w:jc w:val="right"/>
              <w:rPr>
                <w:rFonts w:ascii="Times" w:eastAsia="Times New Roman" w:hAnsi="Times" w:cs="Times New Roman"/>
                <w:color w:val="000000"/>
              </w:rPr>
            </w:pPr>
            <w:r>
              <w:rPr>
                <w:rFonts w:ascii="Times" w:eastAsia="Times New Roman" w:hAnsi="Times" w:cs="Times New Roman"/>
                <w:color w:val="000000"/>
              </w:rPr>
              <w:t>.000</w:t>
            </w:r>
          </w:p>
        </w:tc>
      </w:tr>
      <w:tr w:rsidR="00ED5DCD" w:rsidRPr="00F5771C" w14:paraId="05AA4B1C" w14:textId="77777777" w:rsidTr="00AE2D93">
        <w:trPr>
          <w:trHeight w:val="300"/>
        </w:trPr>
        <w:tc>
          <w:tcPr>
            <w:tcW w:w="0" w:type="auto"/>
            <w:shd w:val="clear" w:color="auto" w:fill="auto"/>
            <w:noWrap/>
            <w:vAlign w:val="bottom"/>
            <w:hideMark/>
          </w:tcPr>
          <w:p w14:paraId="755FB0C9" w14:textId="77777777" w:rsidR="00ED5DCD" w:rsidRPr="00F5771C" w:rsidRDefault="00ED5DCD" w:rsidP="00AE2D93">
            <w:pPr>
              <w:rPr>
                <w:rFonts w:ascii="Times" w:eastAsia="Times New Roman" w:hAnsi="Times" w:cs="Times New Roman"/>
                <w:color w:val="000000"/>
              </w:rPr>
            </w:pPr>
          </w:p>
        </w:tc>
        <w:tc>
          <w:tcPr>
            <w:tcW w:w="0" w:type="auto"/>
            <w:shd w:val="clear" w:color="auto" w:fill="auto"/>
            <w:noWrap/>
            <w:vAlign w:val="bottom"/>
            <w:hideMark/>
          </w:tcPr>
          <w:p w14:paraId="730E14EA" w14:textId="00F9D664" w:rsidR="00ED5DCD" w:rsidRPr="00F5771C" w:rsidRDefault="00ED5DCD" w:rsidP="00AE2D93">
            <w:pPr>
              <w:rPr>
                <w:rFonts w:ascii="Times" w:eastAsia="Times New Roman" w:hAnsi="Times" w:cs="Times New Roman"/>
                <w:color w:val="000000"/>
              </w:rPr>
            </w:pPr>
            <w:r w:rsidRPr="00F5771C">
              <w:rPr>
                <w:rFonts w:ascii="Times" w:eastAsia="Times New Roman" w:hAnsi="Times" w:cs="Times New Roman"/>
                <w:color w:val="000000"/>
              </w:rPr>
              <w:t>Relationship Satisfaction</w:t>
            </w:r>
          </w:p>
        </w:tc>
        <w:tc>
          <w:tcPr>
            <w:tcW w:w="0" w:type="auto"/>
            <w:shd w:val="clear" w:color="auto" w:fill="auto"/>
            <w:noWrap/>
            <w:vAlign w:val="bottom"/>
            <w:hideMark/>
          </w:tcPr>
          <w:p w14:paraId="7E45459F" w14:textId="71D12434" w:rsidR="00ED5DCD" w:rsidRPr="004A2A14" w:rsidRDefault="00ED5DCD" w:rsidP="00AE2D93">
            <w:pPr>
              <w:jc w:val="right"/>
              <w:rPr>
                <w:rFonts w:ascii="Times" w:eastAsia="Times New Roman" w:hAnsi="Times" w:cs="Times New Roman"/>
                <w:color w:val="000000"/>
              </w:rPr>
            </w:pPr>
            <w:r>
              <w:rPr>
                <w:rFonts w:ascii="Times" w:eastAsia="Times New Roman" w:hAnsi="Times" w:cs="Times New Roman"/>
                <w:color w:val="000000"/>
              </w:rPr>
              <w:t>-</w:t>
            </w:r>
            <w:r w:rsidRPr="004A2A14">
              <w:rPr>
                <w:rFonts w:ascii="Times" w:eastAsia="Times New Roman" w:hAnsi="Times" w:cs="Times New Roman"/>
                <w:color w:val="000000"/>
              </w:rPr>
              <w:t>.</w:t>
            </w:r>
            <w:r>
              <w:rPr>
                <w:rFonts w:ascii="Times" w:eastAsia="Times New Roman" w:hAnsi="Times" w:cs="Times New Roman"/>
                <w:color w:val="000000"/>
              </w:rPr>
              <w:t>122</w:t>
            </w:r>
          </w:p>
        </w:tc>
        <w:tc>
          <w:tcPr>
            <w:tcW w:w="0" w:type="auto"/>
            <w:shd w:val="clear" w:color="auto" w:fill="auto"/>
            <w:noWrap/>
            <w:vAlign w:val="bottom"/>
            <w:hideMark/>
          </w:tcPr>
          <w:p w14:paraId="428CE544" w14:textId="27DE6520"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w:t>
            </w:r>
            <w:r>
              <w:rPr>
                <w:rFonts w:ascii="Times" w:eastAsia="Times New Roman" w:hAnsi="Times" w:cs="Times New Roman"/>
                <w:color w:val="000000"/>
              </w:rPr>
              <w:t>127</w:t>
            </w:r>
          </w:p>
        </w:tc>
        <w:tc>
          <w:tcPr>
            <w:tcW w:w="0" w:type="auto"/>
            <w:shd w:val="clear" w:color="auto" w:fill="auto"/>
            <w:noWrap/>
            <w:vAlign w:val="bottom"/>
            <w:hideMark/>
          </w:tcPr>
          <w:p w14:paraId="324428F6" w14:textId="0B2F98C7" w:rsidR="00ED5DCD" w:rsidRPr="004A2A14" w:rsidRDefault="00ED5DCD" w:rsidP="00AE2D93">
            <w:pPr>
              <w:jc w:val="right"/>
              <w:rPr>
                <w:rFonts w:ascii="Times" w:eastAsia="Times New Roman" w:hAnsi="Times" w:cs="Times New Roman"/>
                <w:color w:val="000000"/>
              </w:rPr>
            </w:pPr>
            <w:r w:rsidRPr="008403AC">
              <w:rPr>
                <w:rFonts w:ascii="Times" w:eastAsia="Times New Roman" w:hAnsi="Times" w:cs="Times New Roman"/>
                <w:color w:val="000000"/>
              </w:rPr>
              <w:t>F(1,</w:t>
            </w:r>
            <w:r>
              <w:rPr>
                <w:rFonts w:ascii="Times" w:eastAsia="Times New Roman" w:hAnsi="Times" w:cs="Times New Roman"/>
                <w:color w:val="000000"/>
              </w:rPr>
              <w:t xml:space="preserve"> </w:t>
            </w:r>
            <w:r w:rsidRPr="008403AC">
              <w:rPr>
                <w:rFonts w:ascii="Times" w:eastAsia="Times New Roman" w:hAnsi="Times" w:cs="Times New Roman"/>
                <w:color w:val="000000"/>
              </w:rPr>
              <w:t>1</w:t>
            </w:r>
            <w:r w:rsidR="00E56641">
              <w:rPr>
                <w:rFonts w:ascii="Times" w:eastAsia="Times New Roman" w:hAnsi="Times" w:cs="Times New Roman"/>
                <w:color w:val="000000"/>
              </w:rPr>
              <w:t>39</w:t>
            </w:r>
            <w:r w:rsidRPr="008403AC">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Pr>
                <w:rFonts w:ascii="Times" w:eastAsia="Times New Roman" w:hAnsi="Times" w:cs="Times New Roman"/>
                <w:color w:val="000000"/>
              </w:rPr>
              <w:t>.916</w:t>
            </w:r>
          </w:p>
        </w:tc>
        <w:tc>
          <w:tcPr>
            <w:tcW w:w="0" w:type="auto"/>
            <w:shd w:val="clear" w:color="auto" w:fill="auto"/>
            <w:noWrap/>
            <w:vAlign w:val="bottom"/>
            <w:hideMark/>
          </w:tcPr>
          <w:p w14:paraId="7BE4353D" w14:textId="48964D2D"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w:t>
            </w:r>
            <w:r>
              <w:rPr>
                <w:rFonts w:ascii="Times" w:eastAsia="Times New Roman" w:hAnsi="Times" w:cs="Times New Roman"/>
                <w:color w:val="000000"/>
              </w:rPr>
              <w:t>340</w:t>
            </w:r>
          </w:p>
        </w:tc>
        <w:tc>
          <w:tcPr>
            <w:tcW w:w="0" w:type="auto"/>
            <w:vAlign w:val="bottom"/>
          </w:tcPr>
          <w:p w14:paraId="7CDB571F" w14:textId="4404D46F" w:rsidR="00ED5DCD" w:rsidRPr="004A2A14" w:rsidRDefault="00ED5DCD" w:rsidP="00AE2D93">
            <w:pPr>
              <w:jc w:val="right"/>
              <w:rPr>
                <w:rFonts w:ascii="Times" w:eastAsia="Times New Roman" w:hAnsi="Times" w:cs="Times New Roman"/>
                <w:color w:val="000000"/>
              </w:rPr>
            </w:pPr>
            <w:r w:rsidRPr="004A2A14">
              <w:rPr>
                <w:rFonts w:ascii="Times" w:eastAsia="Times New Roman" w:hAnsi="Times" w:cs="Times New Roman"/>
                <w:color w:val="000000"/>
              </w:rPr>
              <w:t>.00</w:t>
            </w:r>
            <w:r>
              <w:rPr>
                <w:rFonts w:ascii="Times" w:eastAsia="Times New Roman" w:hAnsi="Times" w:cs="Times New Roman"/>
                <w:color w:val="000000"/>
              </w:rPr>
              <w:t>7</w:t>
            </w:r>
          </w:p>
        </w:tc>
      </w:tr>
      <w:tr w:rsidR="00522494" w:rsidRPr="00F5771C" w14:paraId="4C107BF5" w14:textId="77777777" w:rsidTr="00AE2D93">
        <w:trPr>
          <w:trHeight w:val="300"/>
        </w:trPr>
        <w:tc>
          <w:tcPr>
            <w:tcW w:w="0" w:type="auto"/>
            <w:shd w:val="clear" w:color="auto" w:fill="auto"/>
            <w:noWrap/>
            <w:vAlign w:val="bottom"/>
            <w:hideMark/>
          </w:tcPr>
          <w:p w14:paraId="7110149C" w14:textId="77777777" w:rsidR="00522494" w:rsidRPr="00F5771C" w:rsidRDefault="00522494" w:rsidP="00AE2D93">
            <w:pPr>
              <w:rPr>
                <w:rFonts w:ascii="Times" w:eastAsia="Times New Roman" w:hAnsi="Times" w:cs="Times New Roman"/>
                <w:color w:val="000000"/>
              </w:rPr>
            </w:pPr>
          </w:p>
        </w:tc>
        <w:tc>
          <w:tcPr>
            <w:tcW w:w="0" w:type="auto"/>
            <w:shd w:val="clear" w:color="auto" w:fill="auto"/>
            <w:noWrap/>
            <w:vAlign w:val="bottom"/>
            <w:hideMark/>
          </w:tcPr>
          <w:p w14:paraId="10F3A1A8" w14:textId="77777777" w:rsidR="00522494" w:rsidRPr="00F5771C" w:rsidRDefault="00522494" w:rsidP="00AE2D93">
            <w:pPr>
              <w:rPr>
                <w:rFonts w:ascii="Times" w:eastAsia="Times New Roman" w:hAnsi="Times" w:cs="Times New Roman"/>
                <w:color w:val="000000"/>
              </w:rPr>
            </w:pPr>
            <w:r w:rsidRPr="00F5771C">
              <w:rPr>
                <w:rFonts w:ascii="Times" w:eastAsia="Times New Roman" w:hAnsi="Times" w:cs="Times New Roman"/>
                <w:color w:val="000000"/>
              </w:rPr>
              <w:t>Responsive x Satisfaction</w:t>
            </w:r>
          </w:p>
        </w:tc>
        <w:tc>
          <w:tcPr>
            <w:tcW w:w="0" w:type="auto"/>
            <w:shd w:val="clear" w:color="auto" w:fill="auto"/>
            <w:noWrap/>
            <w:vAlign w:val="bottom"/>
            <w:hideMark/>
          </w:tcPr>
          <w:p w14:paraId="6D8D5C9B"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.001</w:t>
            </w:r>
          </w:p>
        </w:tc>
        <w:tc>
          <w:tcPr>
            <w:tcW w:w="0" w:type="auto"/>
            <w:shd w:val="clear" w:color="auto" w:fill="auto"/>
            <w:noWrap/>
            <w:vAlign w:val="bottom"/>
            <w:hideMark/>
          </w:tcPr>
          <w:p w14:paraId="63269773"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.1</w:t>
            </w:r>
            <w:r>
              <w:rPr>
                <w:rFonts w:ascii="Times" w:eastAsia="Times New Roman" w:hAnsi="Times" w:cs="Times New Roman"/>
                <w:color w:val="000000"/>
              </w:rPr>
              <w:t>0</w:t>
            </w:r>
            <w:r w:rsidRPr="004A2A14">
              <w:rPr>
                <w:rFonts w:ascii="Times" w:eastAsia="Times New Roman" w:hAnsi="Times" w:cs="Times New Roman"/>
                <w:color w:val="000000"/>
              </w:rPr>
              <w:t>9</w:t>
            </w:r>
          </w:p>
        </w:tc>
        <w:tc>
          <w:tcPr>
            <w:tcW w:w="0" w:type="auto"/>
            <w:shd w:val="clear" w:color="auto" w:fill="auto"/>
            <w:noWrap/>
            <w:vAlign w:val="bottom"/>
            <w:hideMark/>
          </w:tcPr>
          <w:p w14:paraId="5A8CFB68" w14:textId="1FF91D53" w:rsidR="00522494" w:rsidRPr="004A2A14" w:rsidRDefault="00522494" w:rsidP="00AE2D93">
            <w:pPr>
              <w:jc w:val="right"/>
              <w:rPr>
                <w:rFonts w:ascii="Times" w:eastAsia="Times New Roman" w:hAnsi="Times" w:cs="Times New Roman"/>
                <w:color w:val="000000"/>
              </w:rPr>
            </w:pPr>
            <w:r w:rsidRPr="008403AC">
              <w:rPr>
                <w:rFonts w:ascii="Times" w:eastAsia="Times New Roman" w:hAnsi="Times" w:cs="Times New Roman"/>
                <w:color w:val="000000"/>
              </w:rPr>
              <w:t>F(1,</w:t>
            </w:r>
            <w:r>
              <w:rPr>
                <w:rFonts w:ascii="Times" w:eastAsia="Times New Roman" w:hAnsi="Times" w:cs="Times New Roman"/>
                <w:color w:val="000000"/>
              </w:rPr>
              <w:t xml:space="preserve"> </w:t>
            </w:r>
            <w:r w:rsidRPr="008403AC">
              <w:rPr>
                <w:rFonts w:ascii="Times" w:eastAsia="Times New Roman" w:hAnsi="Times" w:cs="Times New Roman"/>
                <w:color w:val="000000"/>
              </w:rPr>
              <w:t>1</w:t>
            </w:r>
            <w:r w:rsidR="00E56641">
              <w:rPr>
                <w:rFonts w:ascii="Times" w:eastAsia="Times New Roman" w:hAnsi="Times" w:cs="Times New Roman"/>
                <w:color w:val="000000"/>
              </w:rPr>
              <w:t>39</w:t>
            </w:r>
            <w:r w:rsidRPr="008403AC">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Pr>
                <w:rFonts w:ascii="Times" w:eastAsia="Times New Roman" w:hAnsi="Times" w:cs="Times New Roman"/>
                <w:color w:val="000000"/>
              </w:rPr>
              <w:t>.00</w:t>
            </w:r>
            <w:r w:rsidRPr="004A2A14">
              <w:rPr>
                <w:rFonts w:ascii="Times" w:eastAsia="Times New Roman" w:hAnsi="Times" w:cs="Times New Roman"/>
                <w:color w:val="000000"/>
              </w:rPr>
              <w:t>0</w:t>
            </w:r>
          </w:p>
        </w:tc>
        <w:tc>
          <w:tcPr>
            <w:tcW w:w="0" w:type="auto"/>
            <w:shd w:val="clear" w:color="auto" w:fill="auto"/>
            <w:noWrap/>
            <w:vAlign w:val="bottom"/>
            <w:hideMark/>
          </w:tcPr>
          <w:p w14:paraId="6D959C72"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.996</w:t>
            </w:r>
          </w:p>
        </w:tc>
        <w:tc>
          <w:tcPr>
            <w:tcW w:w="0" w:type="auto"/>
            <w:vAlign w:val="bottom"/>
          </w:tcPr>
          <w:p w14:paraId="1F9FAF30" w14:textId="77777777" w:rsidR="00522494" w:rsidRPr="004A2A14" w:rsidRDefault="00522494" w:rsidP="00AE2D93">
            <w:pPr>
              <w:jc w:val="right"/>
              <w:rPr>
                <w:rFonts w:ascii="Times" w:eastAsia="Times New Roman" w:hAnsi="Times" w:cs="Times New Roman"/>
                <w:color w:val="000000"/>
              </w:rPr>
            </w:pPr>
            <w:r>
              <w:rPr>
                <w:rFonts w:ascii="Times" w:eastAsia="Times New Roman" w:hAnsi="Times" w:cs="Times New Roman"/>
                <w:color w:val="000000"/>
              </w:rPr>
              <w:t>.000</w:t>
            </w:r>
          </w:p>
        </w:tc>
      </w:tr>
      <w:tr w:rsidR="00522494" w:rsidRPr="00F5771C" w14:paraId="538617AC" w14:textId="77777777" w:rsidTr="00AE2D93">
        <w:trPr>
          <w:trHeight w:val="300"/>
        </w:trPr>
        <w:tc>
          <w:tcPr>
            <w:tcW w:w="0" w:type="auto"/>
            <w:shd w:val="clear" w:color="auto" w:fill="auto"/>
            <w:noWrap/>
            <w:vAlign w:val="bottom"/>
            <w:hideMark/>
          </w:tcPr>
          <w:p w14:paraId="2F7056B3" w14:textId="77777777" w:rsidR="00522494" w:rsidRPr="00F5771C" w:rsidRDefault="00522494" w:rsidP="00AE2D93">
            <w:pPr>
              <w:rPr>
                <w:rFonts w:ascii="Times" w:eastAsia="Times New Roman" w:hAnsi="Times" w:cs="Times New Roman"/>
                <w:color w:val="000000"/>
              </w:rPr>
            </w:pPr>
          </w:p>
        </w:tc>
        <w:tc>
          <w:tcPr>
            <w:tcW w:w="0" w:type="auto"/>
            <w:shd w:val="clear" w:color="auto" w:fill="auto"/>
            <w:noWrap/>
            <w:vAlign w:val="bottom"/>
            <w:hideMark/>
          </w:tcPr>
          <w:p w14:paraId="03BACBB3" w14:textId="77777777" w:rsidR="00522494" w:rsidRPr="00F5771C" w:rsidRDefault="00522494" w:rsidP="00AE2D93">
            <w:pPr>
              <w:rPr>
                <w:rFonts w:ascii="Times" w:eastAsia="Times New Roman" w:hAnsi="Times" w:cs="Times New Roman"/>
                <w:color w:val="000000"/>
              </w:rPr>
            </w:pPr>
            <w:r w:rsidRPr="00F5771C">
              <w:rPr>
                <w:rFonts w:ascii="Times" w:eastAsia="Times New Roman" w:hAnsi="Times" w:cs="Times New Roman"/>
                <w:color w:val="000000"/>
              </w:rPr>
              <w:t>Unresponsive x Satisfaction</w:t>
            </w:r>
          </w:p>
        </w:tc>
        <w:tc>
          <w:tcPr>
            <w:tcW w:w="0" w:type="auto"/>
            <w:shd w:val="clear" w:color="auto" w:fill="auto"/>
            <w:noWrap/>
            <w:vAlign w:val="bottom"/>
            <w:hideMark/>
          </w:tcPr>
          <w:p w14:paraId="30254E1F" w14:textId="77777777" w:rsidR="00522494" w:rsidRPr="004A2A14"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4A2A14">
              <w:rPr>
                <w:rFonts w:ascii="Times" w:eastAsia="Times New Roman" w:hAnsi="Times" w:cs="Times New Roman"/>
                <w:color w:val="000000"/>
              </w:rPr>
              <w:t>.049</w:t>
            </w:r>
          </w:p>
        </w:tc>
        <w:tc>
          <w:tcPr>
            <w:tcW w:w="0" w:type="auto"/>
            <w:shd w:val="clear" w:color="auto" w:fill="auto"/>
            <w:noWrap/>
            <w:vAlign w:val="bottom"/>
            <w:hideMark/>
          </w:tcPr>
          <w:p w14:paraId="2232C8AA"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.175</w:t>
            </w:r>
          </w:p>
        </w:tc>
        <w:tc>
          <w:tcPr>
            <w:tcW w:w="0" w:type="auto"/>
            <w:shd w:val="clear" w:color="auto" w:fill="auto"/>
            <w:noWrap/>
            <w:vAlign w:val="bottom"/>
            <w:hideMark/>
          </w:tcPr>
          <w:p w14:paraId="1148ED97" w14:textId="56626F32" w:rsidR="00522494" w:rsidRPr="004A2A14" w:rsidRDefault="00522494" w:rsidP="00AE2D93">
            <w:pPr>
              <w:jc w:val="right"/>
              <w:rPr>
                <w:rFonts w:ascii="Times" w:eastAsia="Times New Roman" w:hAnsi="Times" w:cs="Times New Roman"/>
                <w:color w:val="000000"/>
              </w:rPr>
            </w:pPr>
            <w:r w:rsidRPr="008403AC">
              <w:rPr>
                <w:rFonts w:ascii="Times" w:eastAsia="Times New Roman" w:hAnsi="Times" w:cs="Times New Roman"/>
                <w:color w:val="000000"/>
              </w:rPr>
              <w:t>F(1,</w:t>
            </w:r>
            <w:r>
              <w:rPr>
                <w:rFonts w:ascii="Times" w:eastAsia="Times New Roman" w:hAnsi="Times" w:cs="Times New Roman"/>
                <w:color w:val="000000"/>
              </w:rPr>
              <w:t xml:space="preserve"> </w:t>
            </w:r>
            <w:r w:rsidRPr="008403AC">
              <w:rPr>
                <w:rFonts w:ascii="Times" w:eastAsia="Times New Roman" w:hAnsi="Times" w:cs="Times New Roman"/>
                <w:color w:val="000000"/>
              </w:rPr>
              <w:t>1</w:t>
            </w:r>
            <w:r w:rsidR="00E56641">
              <w:rPr>
                <w:rFonts w:ascii="Times" w:eastAsia="Times New Roman" w:hAnsi="Times" w:cs="Times New Roman"/>
                <w:color w:val="000000"/>
              </w:rPr>
              <w:t>39</w:t>
            </w:r>
            <w:r w:rsidRPr="008403AC">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4A2A14">
              <w:rPr>
                <w:rFonts w:ascii="Times" w:eastAsia="Times New Roman" w:hAnsi="Times" w:cs="Times New Roman"/>
                <w:color w:val="000000"/>
              </w:rPr>
              <w:t>.078</w:t>
            </w:r>
          </w:p>
        </w:tc>
        <w:tc>
          <w:tcPr>
            <w:tcW w:w="0" w:type="auto"/>
            <w:shd w:val="clear" w:color="auto" w:fill="auto"/>
            <w:noWrap/>
            <w:vAlign w:val="bottom"/>
            <w:hideMark/>
          </w:tcPr>
          <w:p w14:paraId="35CF6670" w14:textId="77777777" w:rsidR="00522494" w:rsidRPr="004A2A14" w:rsidRDefault="00522494" w:rsidP="00AE2D93">
            <w:pPr>
              <w:jc w:val="center"/>
              <w:rPr>
                <w:rFonts w:ascii="Times" w:eastAsia="Times New Roman" w:hAnsi="Times" w:cs="Times New Roman"/>
                <w:color w:val="000000"/>
              </w:rPr>
            </w:pPr>
            <w:r w:rsidRPr="004A2A14">
              <w:rPr>
                <w:rFonts w:ascii="Times" w:eastAsia="Times New Roman" w:hAnsi="Times" w:cs="Times New Roman"/>
                <w:color w:val="000000"/>
              </w:rPr>
              <w:t>.781</w:t>
            </w:r>
          </w:p>
        </w:tc>
        <w:tc>
          <w:tcPr>
            <w:tcW w:w="0" w:type="auto"/>
            <w:vAlign w:val="bottom"/>
          </w:tcPr>
          <w:p w14:paraId="7099B372" w14:textId="77777777" w:rsidR="00522494" w:rsidRPr="004A2A14" w:rsidRDefault="00522494" w:rsidP="00AE2D93">
            <w:pPr>
              <w:jc w:val="right"/>
              <w:rPr>
                <w:rFonts w:ascii="Times" w:eastAsia="Times New Roman" w:hAnsi="Times" w:cs="Times New Roman"/>
                <w:color w:val="000000"/>
              </w:rPr>
            </w:pPr>
            <w:r w:rsidRPr="004A2A14">
              <w:rPr>
                <w:rFonts w:ascii="Times" w:eastAsia="Times New Roman" w:hAnsi="Times" w:cs="Times New Roman"/>
                <w:color w:val="000000"/>
              </w:rPr>
              <w:t>.00</w:t>
            </w:r>
            <w:r>
              <w:rPr>
                <w:rFonts w:ascii="Times" w:eastAsia="Times New Roman" w:hAnsi="Times" w:cs="Times New Roman"/>
                <w:color w:val="000000"/>
              </w:rPr>
              <w:t>1</w:t>
            </w:r>
          </w:p>
        </w:tc>
      </w:tr>
    </w:tbl>
    <w:p w14:paraId="5A46F3AE" w14:textId="77777777" w:rsidR="00522494" w:rsidRDefault="00522494" w:rsidP="00522494">
      <w:pPr>
        <w:spacing w:line="480" w:lineRule="auto"/>
        <w:jc w:val="center"/>
        <w:rPr>
          <w:rFonts w:ascii="Times New Roman" w:hAnsi="Times New Roman" w:cs="Times New Roman"/>
        </w:rPr>
      </w:pPr>
    </w:p>
    <w:p w14:paraId="6EFF3E03" w14:textId="6045A9B9" w:rsidR="00522494" w:rsidRDefault="00522494" w:rsidP="00522494">
      <w:pPr>
        <w:spacing w:line="480" w:lineRule="auto"/>
        <w:ind w:firstLine="540"/>
        <w:rPr>
          <w:rFonts w:ascii="Times New Roman" w:hAnsi="Times New Roman" w:cs="Times New Roman"/>
        </w:rPr>
      </w:pPr>
      <w:r>
        <w:rPr>
          <w:rFonts w:ascii="Times New Roman" w:hAnsi="Times New Roman" w:cs="Times New Roman"/>
          <w:b/>
        </w:rPr>
        <w:t>Coded a</w:t>
      </w:r>
      <w:r w:rsidRPr="00F2022B">
        <w:rPr>
          <w:rFonts w:ascii="Times New Roman" w:hAnsi="Times New Roman" w:cs="Times New Roman"/>
          <w:b/>
        </w:rPr>
        <w:t>nxiety expression.</w:t>
      </w:r>
      <w:r>
        <w:rPr>
          <w:rFonts w:ascii="Times New Roman" w:hAnsi="Times New Roman" w:cs="Times New Roman"/>
          <w:b/>
        </w:rPr>
        <w:t xml:space="preserve"> </w:t>
      </w:r>
      <w:r>
        <w:rPr>
          <w:rFonts w:ascii="Times New Roman" w:hAnsi="Times New Roman" w:cs="Times New Roman"/>
        </w:rPr>
        <w:t xml:space="preserve">Table S9 describes the analyses examining relationship satisfaction as a potential covariate as well as potential moderator for the effect of experimental conditions on coders’ assessment of anxiety level in the emails sent by participants. The responsive-control comparison </w:t>
      </w:r>
      <w:r w:rsidR="00DF0531">
        <w:rPr>
          <w:rFonts w:ascii="Times New Roman" w:hAnsi="Times New Roman" w:cs="Times New Roman"/>
        </w:rPr>
        <w:t>wa</w:t>
      </w:r>
      <w:r>
        <w:rPr>
          <w:rFonts w:ascii="Times New Roman" w:hAnsi="Times New Roman" w:cs="Times New Roman"/>
        </w:rPr>
        <w:t xml:space="preserve">s significant, </w:t>
      </w:r>
      <w:r w:rsidRPr="008403AC">
        <w:rPr>
          <w:rFonts w:ascii="Times" w:eastAsia="Times New Roman" w:hAnsi="Times" w:cs="Times New Roman"/>
          <w:color w:val="000000"/>
        </w:rPr>
        <w:t>F(1,</w:t>
      </w:r>
      <w:r>
        <w:rPr>
          <w:rFonts w:ascii="Times" w:eastAsia="Times New Roman" w:hAnsi="Times" w:cs="Times New Roman"/>
          <w:color w:val="000000"/>
        </w:rPr>
        <w:t xml:space="preserve"> </w:t>
      </w:r>
      <w:r w:rsidRPr="008403AC">
        <w:rPr>
          <w:rFonts w:ascii="Times" w:eastAsia="Times New Roman" w:hAnsi="Times" w:cs="Times New Roman"/>
          <w:color w:val="000000"/>
        </w:rPr>
        <w:t xml:space="preserve">142) = </w:t>
      </w:r>
      <w:r w:rsidRPr="00BB04B5">
        <w:rPr>
          <w:rFonts w:ascii="Times" w:eastAsia="Times New Roman" w:hAnsi="Times" w:cs="Times New Roman"/>
          <w:color w:val="000000"/>
        </w:rPr>
        <w:t>4.196</w:t>
      </w:r>
      <w:r w:rsidRPr="002E6E7E">
        <w:rPr>
          <w:rFonts w:ascii="Times New Roman" w:hAnsi="Times New Roman" w:cs="Times New Roman"/>
        </w:rPr>
        <w:t xml:space="preserve">, </w:t>
      </w:r>
      <w:r w:rsidRPr="004471DD">
        <w:rPr>
          <w:rFonts w:ascii="Times New Roman" w:hAnsi="Times New Roman" w:cs="Times New Roman"/>
          <w:i/>
        </w:rPr>
        <w:t>p</w:t>
      </w:r>
      <w:r>
        <w:rPr>
          <w:rFonts w:ascii="Times New Roman" w:hAnsi="Times New Roman" w:cs="Times New Roman" w:hint="eastAsia"/>
          <w:lang w:eastAsia="zh-CN"/>
        </w:rPr>
        <w:t xml:space="preserve"> </w:t>
      </w:r>
      <w:r>
        <w:rPr>
          <w:rFonts w:ascii="Times New Roman" w:hAnsi="Times New Roman" w:cs="Times New Roman"/>
        </w:rPr>
        <w:t>=.042, sr</w:t>
      </w:r>
      <w:r>
        <w:rPr>
          <w:rFonts w:ascii="Times New Roman" w:hAnsi="Times New Roman" w:cs="Times New Roman"/>
          <w:vertAlign w:val="superscript"/>
        </w:rPr>
        <w:t xml:space="preserve">2 </w:t>
      </w:r>
      <w:r>
        <w:rPr>
          <w:rFonts w:ascii="Times New Roman" w:hAnsi="Times New Roman" w:cs="Times New Roman"/>
        </w:rPr>
        <w:t>= .029. The difference between the unresponsive and control conditions was not significant</w:t>
      </w:r>
      <w:r w:rsidRPr="008403AC">
        <w:rPr>
          <w:rFonts w:ascii="Times" w:eastAsia="Times New Roman" w:hAnsi="Times" w:cs="Times New Roman"/>
          <w:color w:val="000000"/>
        </w:rPr>
        <w:t xml:space="preserve"> F(1,142) =</w:t>
      </w:r>
      <w:r>
        <w:rPr>
          <w:rFonts w:ascii="Times" w:eastAsia="Times New Roman" w:hAnsi="Times" w:cs="Times New Roman"/>
          <w:color w:val="000000"/>
        </w:rPr>
        <w:t xml:space="preserve"> </w:t>
      </w:r>
      <w:r w:rsidRPr="008403AC">
        <w:rPr>
          <w:rFonts w:ascii="Times" w:eastAsia="Times New Roman" w:hAnsi="Times" w:cs="Times New Roman"/>
          <w:color w:val="000000"/>
        </w:rPr>
        <w:t>.</w:t>
      </w:r>
      <w:r w:rsidRPr="00BB04B5">
        <w:rPr>
          <w:rFonts w:ascii="Times" w:eastAsia="Times New Roman" w:hAnsi="Times" w:cs="Times New Roman"/>
          <w:color w:val="000000"/>
        </w:rPr>
        <w:t>026</w:t>
      </w:r>
      <w:r w:rsidRPr="002E6E7E">
        <w:rPr>
          <w:rFonts w:ascii="Times New Roman" w:hAnsi="Times New Roman" w:cs="Times New Roman"/>
        </w:rPr>
        <w:t xml:space="preserve">, </w:t>
      </w:r>
      <w:r w:rsidRPr="009553E6">
        <w:rPr>
          <w:rFonts w:ascii="Times New Roman" w:hAnsi="Times New Roman" w:cs="Times New Roman"/>
          <w:i/>
        </w:rPr>
        <w:t>p</w:t>
      </w:r>
      <w:r>
        <w:rPr>
          <w:rFonts w:ascii="Times New Roman" w:hAnsi="Times New Roman" w:cs="Times New Roman"/>
          <w:i/>
        </w:rPr>
        <w:t xml:space="preserve"> </w:t>
      </w:r>
      <w:r>
        <w:rPr>
          <w:rFonts w:ascii="Times New Roman" w:hAnsi="Times New Roman" w:cs="Times New Roman"/>
        </w:rPr>
        <w:t>= .</w:t>
      </w:r>
      <w:r>
        <w:rPr>
          <w:rFonts w:ascii="Times" w:eastAsia="Times New Roman" w:hAnsi="Times" w:cs="Times New Roman"/>
          <w:color w:val="000000"/>
        </w:rPr>
        <w:t>87</w:t>
      </w:r>
      <w:r w:rsidRPr="008403AC">
        <w:rPr>
          <w:rFonts w:ascii="Times" w:eastAsia="Times New Roman" w:hAnsi="Times" w:cs="Times New Roman"/>
          <w:color w:val="000000"/>
        </w:rPr>
        <w:t>3</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xml:space="preserve">= .000. Relationship satisfaction did not significantly moderate the relationship between coders’ assessment of anxiety level and experimental conditions, </w:t>
      </w:r>
      <w:r w:rsidRPr="008403AC">
        <w:rPr>
          <w:rFonts w:ascii="Times" w:eastAsia="Times New Roman" w:hAnsi="Times" w:cs="Times New Roman"/>
          <w:color w:val="000000"/>
        </w:rPr>
        <w:t xml:space="preserve">F(1,142) = </w:t>
      </w:r>
      <w:r w:rsidRPr="00BB04B5">
        <w:rPr>
          <w:rFonts w:ascii="Times" w:eastAsia="Times New Roman" w:hAnsi="Times" w:cs="Times New Roman"/>
          <w:color w:val="000000"/>
        </w:rPr>
        <w:t>2.363</w:t>
      </w:r>
      <w:r w:rsidRPr="002E6E7E">
        <w:rPr>
          <w:rFonts w:ascii="Times New Roman" w:hAnsi="Times New Roman" w:cs="Times New Roman"/>
        </w:rPr>
        <w:t xml:space="preserve">, </w:t>
      </w:r>
      <w:r w:rsidRPr="00D54C11">
        <w:rPr>
          <w:rFonts w:ascii="Times New Roman" w:hAnsi="Times New Roman" w:cs="Times New Roman"/>
          <w:i/>
        </w:rPr>
        <w:t>p</w:t>
      </w:r>
      <w:r>
        <w:rPr>
          <w:rFonts w:ascii="Times New Roman" w:hAnsi="Times New Roman" w:cs="Times New Roman" w:hint="eastAsia"/>
          <w:i/>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w:t>
      </w:r>
      <w:r w:rsidRPr="00A5703F">
        <w:rPr>
          <w:rFonts w:ascii="Times" w:eastAsia="Times New Roman" w:hAnsi="Times" w:cs="Times New Roman"/>
          <w:color w:val="000000"/>
        </w:rPr>
        <w:t xml:space="preserve"> </w:t>
      </w:r>
      <w:r w:rsidRPr="00BB04B5">
        <w:rPr>
          <w:rFonts w:ascii="Times" w:eastAsia="Times New Roman" w:hAnsi="Times" w:cs="Times New Roman"/>
          <w:color w:val="000000"/>
        </w:rPr>
        <w:t>127</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xml:space="preserve">= .016 for the responsive-control comparison, and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sidRPr="00BB04B5">
        <w:rPr>
          <w:rFonts w:ascii="Times" w:eastAsia="Times New Roman" w:hAnsi="Times" w:cs="Times New Roman"/>
          <w:color w:val="000000"/>
        </w:rPr>
        <w:t>1.336</w:t>
      </w:r>
      <w:r w:rsidRPr="002E6E7E">
        <w:rPr>
          <w:rFonts w:ascii="Times New Roman" w:hAnsi="Times New Roman" w:cs="Times New Roman"/>
        </w:rPr>
        <w:t xml:space="preserve">, </w:t>
      </w:r>
      <w:r w:rsidRPr="00D54C11">
        <w:rPr>
          <w:rFonts w:ascii="Times New Roman" w:hAnsi="Times New Roman" w:cs="Times New Roman"/>
          <w:i/>
        </w:rPr>
        <w:t>p</w:t>
      </w:r>
      <w:r>
        <w:rPr>
          <w:rFonts w:ascii="Times New Roman" w:hAnsi="Times New Roman" w:cs="Times New Roman" w:hint="eastAsia"/>
          <w:i/>
          <w:lang w:eastAsia="zh-CN"/>
        </w:rPr>
        <w:t xml:space="preserve"> </w:t>
      </w:r>
      <w:r>
        <w:rPr>
          <w:rFonts w:ascii="Times New Roman" w:hAnsi="Times New Roman" w:cs="Times New Roman"/>
        </w:rPr>
        <w:t>=</w:t>
      </w:r>
      <w:r>
        <w:rPr>
          <w:rFonts w:ascii="Times New Roman" w:hAnsi="Times New Roman" w:cs="Times New Roman" w:hint="eastAsia"/>
          <w:lang w:eastAsia="zh-CN"/>
        </w:rPr>
        <w:t xml:space="preserve"> </w:t>
      </w:r>
      <w:r>
        <w:rPr>
          <w:rFonts w:ascii="Times New Roman" w:hAnsi="Times New Roman" w:cs="Times New Roman"/>
        </w:rPr>
        <w:t>.</w:t>
      </w:r>
      <w:r w:rsidRPr="00A5703F">
        <w:rPr>
          <w:rFonts w:ascii="Times" w:eastAsia="Times New Roman" w:hAnsi="Times" w:cs="Times New Roman"/>
          <w:color w:val="000000"/>
        </w:rPr>
        <w:t xml:space="preserve"> </w:t>
      </w:r>
      <w:r w:rsidRPr="00BB04B5">
        <w:rPr>
          <w:rFonts w:ascii="Times" w:eastAsia="Times New Roman" w:hAnsi="Times" w:cs="Times New Roman"/>
          <w:color w:val="000000"/>
        </w:rPr>
        <w:t>25</w:t>
      </w:r>
      <w:r>
        <w:rPr>
          <w:rFonts w:ascii="Times" w:eastAsia="Times New Roman" w:hAnsi="Times" w:cs="Times New Roman"/>
          <w:color w:val="000000"/>
        </w:rPr>
        <w:t>0</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w:t>
      </w:r>
      <w:r w:rsidRPr="00BB04B5">
        <w:rPr>
          <w:rFonts w:ascii="Times" w:eastAsia="Times New Roman" w:hAnsi="Times" w:cs="Times New Roman"/>
          <w:color w:val="000000"/>
        </w:rPr>
        <w:t>009</w:t>
      </w:r>
      <w:r>
        <w:rPr>
          <w:rFonts w:ascii="Times" w:eastAsia="Times New Roman" w:hAnsi="Times" w:cs="Times New Roman"/>
          <w:color w:val="000000"/>
        </w:rPr>
        <w:t xml:space="preserve"> </w:t>
      </w:r>
      <w:r>
        <w:rPr>
          <w:rFonts w:ascii="Times New Roman" w:hAnsi="Times New Roman" w:cs="Times New Roman"/>
        </w:rPr>
        <w:t xml:space="preserve">for the unresponsive-control </w:t>
      </w:r>
      <w:r>
        <w:rPr>
          <w:rFonts w:ascii="Times New Roman" w:hAnsi="Times New Roman" w:cs="Times New Roman" w:hint="eastAsia"/>
          <w:lang w:eastAsia="zh-CN"/>
        </w:rPr>
        <w:t>comparison</w:t>
      </w:r>
      <w:r>
        <w:rPr>
          <w:rFonts w:ascii="Times New Roman" w:hAnsi="Times New Roman" w:cs="Times New Roman"/>
        </w:rPr>
        <w:t>.</w:t>
      </w:r>
    </w:p>
    <w:p w14:paraId="46EA079D" w14:textId="6298FCD9" w:rsidR="00522494" w:rsidRDefault="00522494" w:rsidP="00522494">
      <w:pPr>
        <w:spacing w:line="480" w:lineRule="auto"/>
        <w:jc w:val="center"/>
        <w:rPr>
          <w:rFonts w:ascii="Times New Roman" w:hAnsi="Times New Roman" w:cs="Times New Roman"/>
        </w:rPr>
      </w:pPr>
      <w:r>
        <w:rPr>
          <w:rFonts w:ascii="Times New Roman" w:hAnsi="Times New Roman" w:cs="Times New Roman"/>
        </w:rPr>
        <w:t>Table S9</w:t>
      </w:r>
    </w:p>
    <w:p w14:paraId="1B32F2B2" w14:textId="77777777" w:rsidR="00522494" w:rsidRDefault="00522494" w:rsidP="00522494">
      <w:pPr>
        <w:spacing w:line="480" w:lineRule="auto"/>
        <w:jc w:val="center"/>
        <w:rPr>
          <w:rFonts w:ascii="Times New Roman" w:hAnsi="Times New Roman" w:cs="Times New Roman"/>
        </w:rPr>
      </w:pPr>
      <w:r>
        <w:rPr>
          <w:rFonts w:ascii="Times New Roman" w:hAnsi="Times New Roman" w:cs="Times New Roman"/>
        </w:rPr>
        <w:t xml:space="preserve">Regressions Examining Relationship Satisfaction as Covariate and Moderator for Coders’ Assessment of Anxiety Level </w:t>
      </w:r>
    </w:p>
    <w:tbl>
      <w:tblPr>
        <w:tblW w:w="9729" w:type="dxa"/>
        <w:tblInd w:w="-432" w:type="dxa"/>
        <w:tblBorders>
          <w:top w:val="single" w:sz="4" w:space="0" w:color="auto"/>
          <w:bottom w:val="single" w:sz="4" w:space="0" w:color="auto"/>
        </w:tblBorders>
        <w:tblLayout w:type="fixed"/>
        <w:tblLook w:val="04A0" w:firstRow="1" w:lastRow="0" w:firstColumn="1" w:lastColumn="0" w:noHBand="0" w:noVBand="1"/>
      </w:tblPr>
      <w:tblGrid>
        <w:gridCol w:w="1080"/>
        <w:gridCol w:w="2970"/>
        <w:gridCol w:w="900"/>
        <w:gridCol w:w="810"/>
        <w:gridCol w:w="2062"/>
        <w:gridCol w:w="768"/>
        <w:gridCol w:w="1139"/>
      </w:tblGrid>
      <w:tr w:rsidR="00522494" w:rsidRPr="008403AC" w14:paraId="49FBCBFA" w14:textId="77777777" w:rsidTr="00AE2D93">
        <w:trPr>
          <w:trHeight w:val="305"/>
        </w:trPr>
        <w:tc>
          <w:tcPr>
            <w:tcW w:w="1080" w:type="dxa"/>
            <w:tcBorders>
              <w:top w:val="single" w:sz="4" w:space="0" w:color="auto"/>
              <w:bottom w:val="single" w:sz="4" w:space="0" w:color="auto"/>
            </w:tcBorders>
            <w:shd w:val="clear" w:color="auto" w:fill="auto"/>
            <w:noWrap/>
            <w:vAlign w:val="bottom"/>
            <w:hideMark/>
          </w:tcPr>
          <w:p w14:paraId="0C955648" w14:textId="77777777" w:rsidR="00522494" w:rsidRPr="008403AC" w:rsidRDefault="00522494" w:rsidP="00AE2D93">
            <w:pPr>
              <w:jc w:val="center"/>
              <w:rPr>
                <w:rFonts w:ascii="Times" w:eastAsia="Times New Roman" w:hAnsi="Times" w:cs="Times New Roman"/>
                <w:color w:val="000000"/>
              </w:rPr>
            </w:pPr>
          </w:p>
        </w:tc>
        <w:tc>
          <w:tcPr>
            <w:tcW w:w="2970" w:type="dxa"/>
            <w:tcBorders>
              <w:top w:val="single" w:sz="4" w:space="0" w:color="auto"/>
              <w:bottom w:val="single" w:sz="4" w:space="0" w:color="auto"/>
            </w:tcBorders>
            <w:shd w:val="clear" w:color="auto" w:fill="auto"/>
            <w:noWrap/>
            <w:vAlign w:val="bottom"/>
            <w:hideMark/>
          </w:tcPr>
          <w:p w14:paraId="581BC3CC" w14:textId="77777777" w:rsidR="00522494" w:rsidRPr="008403AC" w:rsidRDefault="00522494" w:rsidP="00AE2D93">
            <w:pPr>
              <w:jc w:val="center"/>
              <w:rPr>
                <w:rFonts w:ascii="Times" w:eastAsia="Times New Roman" w:hAnsi="Times" w:cs="Times New Roman"/>
                <w:color w:val="000000"/>
              </w:rPr>
            </w:pPr>
          </w:p>
        </w:tc>
        <w:tc>
          <w:tcPr>
            <w:tcW w:w="900" w:type="dxa"/>
            <w:tcBorders>
              <w:top w:val="single" w:sz="4" w:space="0" w:color="auto"/>
              <w:bottom w:val="single" w:sz="4" w:space="0" w:color="auto"/>
            </w:tcBorders>
            <w:shd w:val="clear" w:color="auto" w:fill="auto"/>
            <w:noWrap/>
            <w:vAlign w:val="bottom"/>
            <w:hideMark/>
          </w:tcPr>
          <w:p w14:paraId="3C33596D" w14:textId="77777777" w:rsidR="00522494" w:rsidRPr="008403AC" w:rsidRDefault="00522494" w:rsidP="00AE2D93">
            <w:pPr>
              <w:jc w:val="center"/>
              <w:rPr>
                <w:rFonts w:ascii="Times" w:eastAsia="Times New Roman" w:hAnsi="Times" w:cs="Times New Roman"/>
                <w:color w:val="000000"/>
              </w:rPr>
            </w:pPr>
            <w:r w:rsidRPr="008403AC">
              <w:rPr>
                <w:rFonts w:ascii="Times" w:eastAsia="Times New Roman" w:hAnsi="Times" w:cs="Times New Roman"/>
                <w:color w:val="000000"/>
              </w:rPr>
              <w:t>B</w:t>
            </w:r>
          </w:p>
        </w:tc>
        <w:tc>
          <w:tcPr>
            <w:tcW w:w="810" w:type="dxa"/>
            <w:tcBorders>
              <w:top w:val="single" w:sz="4" w:space="0" w:color="auto"/>
              <w:bottom w:val="single" w:sz="4" w:space="0" w:color="auto"/>
            </w:tcBorders>
            <w:shd w:val="clear" w:color="auto" w:fill="auto"/>
            <w:noWrap/>
            <w:vAlign w:val="bottom"/>
            <w:hideMark/>
          </w:tcPr>
          <w:p w14:paraId="18FA8F27" w14:textId="77777777" w:rsidR="00522494" w:rsidRPr="008403AC" w:rsidRDefault="00522494" w:rsidP="00AE2D93">
            <w:pPr>
              <w:jc w:val="center"/>
              <w:rPr>
                <w:rFonts w:ascii="Times" w:eastAsia="Times New Roman" w:hAnsi="Times" w:cs="Times New Roman"/>
                <w:color w:val="000000"/>
              </w:rPr>
            </w:pPr>
            <w:r w:rsidRPr="008403AC">
              <w:rPr>
                <w:rFonts w:ascii="Times" w:eastAsia="Times New Roman" w:hAnsi="Times" w:cs="Times New Roman"/>
                <w:color w:val="000000"/>
              </w:rPr>
              <w:t>SE</w:t>
            </w:r>
          </w:p>
        </w:tc>
        <w:tc>
          <w:tcPr>
            <w:tcW w:w="2062" w:type="dxa"/>
            <w:tcBorders>
              <w:top w:val="single" w:sz="4" w:space="0" w:color="auto"/>
              <w:bottom w:val="single" w:sz="4" w:space="0" w:color="auto"/>
            </w:tcBorders>
            <w:shd w:val="clear" w:color="auto" w:fill="auto"/>
            <w:noWrap/>
            <w:vAlign w:val="bottom"/>
            <w:hideMark/>
          </w:tcPr>
          <w:p w14:paraId="5F529BDD" w14:textId="77777777" w:rsidR="00522494" w:rsidRPr="008403AC" w:rsidRDefault="00522494" w:rsidP="00AE2D93">
            <w:pPr>
              <w:jc w:val="center"/>
              <w:rPr>
                <w:rFonts w:ascii="Times" w:eastAsia="Times New Roman" w:hAnsi="Times" w:cs="Times New Roman"/>
                <w:color w:val="000000"/>
              </w:rPr>
            </w:pPr>
            <w:r w:rsidRPr="008403AC">
              <w:rPr>
                <w:rFonts w:ascii="Times" w:eastAsia="Times New Roman" w:hAnsi="Times" w:cs="Times New Roman"/>
                <w:color w:val="000000"/>
              </w:rPr>
              <w:t>F</w:t>
            </w:r>
          </w:p>
        </w:tc>
        <w:tc>
          <w:tcPr>
            <w:tcW w:w="768" w:type="dxa"/>
            <w:tcBorders>
              <w:top w:val="single" w:sz="4" w:space="0" w:color="auto"/>
              <w:bottom w:val="single" w:sz="4" w:space="0" w:color="auto"/>
            </w:tcBorders>
            <w:shd w:val="clear" w:color="auto" w:fill="auto"/>
            <w:noWrap/>
            <w:vAlign w:val="bottom"/>
            <w:hideMark/>
          </w:tcPr>
          <w:p w14:paraId="7F325F2C" w14:textId="77777777" w:rsidR="00522494" w:rsidRPr="008403AC" w:rsidRDefault="00522494" w:rsidP="00AE2D93">
            <w:pPr>
              <w:jc w:val="center"/>
              <w:rPr>
                <w:rFonts w:ascii="Times" w:eastAsia="Times New Roman" w:hAnsi="Times" w:cs="Times New Roman"/>
                <w:i/>
                <w:color w:val="000000"/>
              </w:rPr>
            </w:pPr>
            <w:r w:rsidRPr="008403AC">
              <w:rPr>
                <w:rFonts w:ascii="Times" w:eastAsia="Times New Roman" w:hAnsi="Times" w:cs="Times New Roman"/>
                <w:i/>
                <w:color w:val="000000"/>
              </w:rPr>
              <w:t>p</w:t>
            </w:r>
          </w:p>
        </w:tc>
        <w:tc>
          <w:tcPr>
            <w:tcW w:w="1139" w:type="dxa"/>
            <w:tcBorders>
              <w:top w:val="single" w:sz="4" w:space="0" w:color="auto"/>
              <w:bottom w:val="single" w:sz="4" w:space="0" w:color="auto"/>
            </w:tcBorders>
          </w:tcPr>
          <w:p w14:paraId="4A7A1EC8" w14:textId="77777777" w:rsidR="00522494" w:rsidRPr="008403AC" w:rsidRDefault="00522494" w:rsidP="00AE2D93">
            <w:pPr>
              <w:jc w:val="center"/>
              <w:rPr>
                <w:rFonts w:ascii="Times" w:eastAsia="Times New Roman" w:hAnsi="Times" w:cs="Times New Roman"/>
                <w:color w:val="000000"/>
              </w:rPr>
            </w:pPr>
            <w:r w:rsidRPr="008403AC">
              <w:rPr>
                <w:rFonts w:ascii="Times" w:hAnsi="Times" w:cs="Times New Roman"/>
              </w:rPr>
              <w:t>sr</w:t>
            </w:r>
            <w:r w:rsidRPr="008403AC">
              <w:rPr>
                <w:rFonts w:ascii="Times" w:hAnsi="Times" w:cs="Times New Roman"/>
                <w:vertAlign w:val="superscript"/>
              </w:rPr>
              <w:t>2</w:t>
            </w:r>
          </w:p>
        </w:tc>
      </w:tr>
      <w:tr w:rsidR="00522494" w:rsidRPr="008403AC" w14:paraId="1C8557BC" w14:textId="77777777" w:rsidTr="00AE2D93">
        <w:trPr>
          <w:trHeight w:val="305"/>
        </w:trPr>
        <w:tc>
          <w:tcPr>
            <w:tcW w:w="1080" w:type="dxa"/>
            <w:tcBorders>
              <w:top w:val="single" w:sz="4" w:space="0" w:color="auto"/>
              <w:bottom w:val="nil"/>
            </w:tcBorders>
            <w:shd w:val="clear" w:color="auto" w:fill="auto"/>
            <w:noWrap/>
            <w:vAlign w:val="bottom"/>
            <w:hideMark/>
          </w:tcPr>
          <w:p w14:paraId="5BCD102F"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 xml:space="preserve">Model 1 </w:t>
            </w:r>
          </w:p>
        </w:tc>
        <w:tc>
          <w:tcPr>
            <w:tcW w:w="2970" w:type="dxa"/>
            <w:tcBorders>
              <w:top w:val="single" w:sz="4" w:space="0" w:color="auto"/>
              <w:bottom w:val="nil"/>
            </w:tcBorders>
            <w:shd w:val="clear" w:color="auto" w:fill="auto"/>
            <w:noWrap/>
            <w:vAlign w:val="bottom"/>
            <w:hideMark/>
          </w:tcPr>
          <w:p w14:paraId="64F2B729"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Responsive</w:t>
            </w:r>
          </w:p>
        </w:tc>
        <w:tc>
          <w:tcPr>
            <w:tcW w:w="900" w:type="dxa"/>
            <w:tcBorders>
              <w:top w:val="single" w:sz="4" w:space="0" w:color="auto"/>
              <w:bottom w:val="nil"/>
            </w:tcBorders>
            <w:shd w:val="clear" w:color="auto" w:fill="auto"/>
            <w:noWrap/>
            <w:vAlign w:val="bottom"/>
            <w:hideMark/>
          </w:tcPr>
          <w:p w14:paraId="4E6982CD"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.525</w:t>
            </w:r>
          </w:p>
        </w:tc>
        <w:tc>
          <w:tcPr>
            <w:tcW w:w="810" w:type="dxa"/>
            <w:tcBorders>
              <w:top w:val="single" w:sz="4" w:space="0" w:color="auto"/>
              <w:bottom w:val="nil"/>
            </w:tcBorders>
            <w:shd w:val="clear" w:color="auto" w:fill="auto"/>
            <w:noWrap/>
            <w:vAlign w:val="bottom"/>
            <w:hideMark/>
          </w:tcPr>
          <w:p w14:paraId="40CBC352"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.252</w:t>
            </w:r>
          </w:p>
        </w:tc>
        <w:tc>
          <w:tcPr>
            <w:tcW w:w="2062" w:type="dxa"/>
            <w:tcBorders>
              <w:top w:val="single" w:sz="4" w:space="0" w:color="auto"/>
              <w:bottom w:val="nil"/>
            </w:tcBorders>
            <w:shd w:val="clear" w:color="auto" w:fill="auto"/>
            <w:noWrap/>
            <w:vAlign w:val="bottom"/>
            <w:hideMark/>
          </w:tcPr>
          <w:p w14:paraId="6410FA40" w14:textId="77777777" w:rsidR="00522494" w:rsidRPr="00BB04B5" w:rsidRDefault="00522494" w:rsidP="00AE2D93">
            <w:pPr>
              <w:jc w:val="center"/>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142) =</w:t>
            </w:r>
            <w:r>
              <w:rPr>
                <w:rFonts w:ascii="Times" w:eastAsia="Times New Roman" w:hAnsi="Times" w:cs="Times New Roman"/>
                <w:color w:val="000000"/>
              </w:rPr>
              <w:t xml:space="preserve"> </w:t>
            </w:r>
            <w:r w:rsidRPr="00BB04B5">
              <w:rPr>
                <w:rFonts w:ascii="Times" w:eastAsia="Times New Roman" w:hAnsi="Times" w:cs="Times New Roman"/>
                <w:color w:val="000000"/>
              </w:rPr>
              <w:t>4.33</w:t>
            </w:r>
            <w:r>
              <w:rPr>
                <w:rFonts w:ascii="Times" w:eastAsia="Times New Roman" w:hAnsi="Times" w:cs="Times New Roman"/>
                <w:color w:val="000000"/>
              </w:rPr>
              <w:t>0</w:t>
            </w:r>
          </w:p>
        </w:tc>
        <w:tc>
          <w:tcPr>
            <w:tcW w:w="768" w:type="dxa"/>
            <w:tcBorders>
              <w:top w:val="single" w:sz="4" w:space="0" w:color="auto"/>
              <w:bottom w:val="nil"/>
            </w:tcBorders>
            <w:shd w:val="clear" w:color="auto" w:fill="auto"/>
            <w:noWrap/>
            <w:vAlign w:val="bottom"/>
            <w:hideMark/>
          </w:tcPr>
          <w:p w14:paraId="7A5D64CE"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.039</w:t>
            </w:r>
          </w:p>
        </w:tc>
        <w:tc>
          <w:tcPr>
            <w:tcW w:w="1139" w:type="dxa"/>
            <w:tcBorders>
              <w:top w:val="single" w:sz="4" w:space="0" w:color="auto"/>
              <w:bottom w:val="nil"/>
            </w:tcBorders>
            <w:vAlign w:val="bottom"/>
          </w:tcPr>
          <w:p w14:paraId="6BF120D4"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.029</w:t>
            </w:r>
          </w:p>
        </w:tc>
      </w:tr>
      <w:tr w:rsidR="00522494" w:rsidRPr="008403AC" w14:paraId="7BD32FD8" w14:textId="77777777" w:rsidTr="00AE2D93">
        <w:trPr>
          <w:trHeight w:val="305"/>
        </w:trPr>
        <w:tc>
          <w:tcPr>
            <w:tcW w:w="1080" w:type="dxa"/>
            <w:tcBorders>
              <w:top w:val="nil"/>
              <w:bottom w:val="single" w:sz="4" w:space="0" w:color="auto"/>
            </w:tcBorders>
            <w:shd w:val="clear" w:color="auto" w:fill="auto"/>
            <w:noWrap/>
            <w:vAlign w:val="bottom"/>
            <w:hideMark/>
          </w:tcPr>
          <w:p w14:paraId="42837E5F" w14:textId="77777777" w:rsidR="00522494" w:rsidRPr="008403AC" w:rsidRDefault="00522494" w:rsidP="00AE2D93">
            <w:pPr>
              <w:rPr>
                <w:rFonts w:ascii="Times" w:eastAsia="Times New Roman" w:hAnsi="Times" w:cs="Times New Roman"/>
                <w:color w:val="000000"/>
              </w:rPr>
            </w:pPr>
          </w:p>
        </w:tc>
        <w:tc>
          <w:tcPr>
            <w:tcW w:w="2970" w:type="dxa"/>
            <w:tcBorders>
              <w:top w:val="nil"/>
              <w:bottom w:val="single" w:sz="4" w:space="0" w:color="auto"/>
            </w:tcBorders>
            <w:shd w:val="clear" w:color="auto" w:fill="auto"/>
            <w:noWrap/>
            <w:vAlign w:val="bottom"/>
            <w:hideMark/>
          </w:tcPr>
          <w:p w14:paraId="4993C965"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Unresponsive</w:t>
            </w:r>
          </w:p>
        </w:tc>
        <w:tc>
          <w:tcPr>
            <w:tcW w:w="900" w:type="dxa"/>
            <w:tcBorders>
              <w:top w:val="nil"/>
              <w:bottom w:val="single" w:sz="4" w:space="0" w:color="auto"/>
            </w:tcBorders>
            <w:shd w:val="clear" w:color="auto" w:fill="auto"/>
            <w:noWrap/>
            <w:vAlign w:val="bottom"/>
            <w:hideMark/>
          </w:tcPr>
          <w:p w14:paraId="45A1FB16"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.042</w:t>
            </w:r>
          </w:p>
        </w:tc>
        <w:tc>
          <w:tcPr>
            <w:tcW w:w="810" w:type="dxa"/>
            <w:tcBorders>
              <w:top w:val="nil"/>
              <w:bottom w:val="single" w:sz="4" w:space="0" w:color="auto"/>
            </w:tcBorders>
            <w:shd w:val="clear" w:color="auto" w:fill="auto"/>
            <w:noWrap/>
            <w:vAlign w:val="bottom"/>
            <w:hideMark/>
          </w:tcPr>
          <w:p w14:paraId="722A5B33"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.256</w:t>
            </w:r>
          </w:p>
        </w:tc>
        <w:tc>
          <w:tcPr>
            <w:tcW w:w="2062" w:type="dxa"/>
            <w:tcBorders>
              <w:top w:val="nil"/>
              <w:bottom w:val="single" w:sz="4" w:space="0" w:color="auto"/>
            </w:tcBorders>
            <w:shd w:val="clear" w:color="auto" w:fill="auto"/>
            <w:noWrap/>
            <w:vAlign w:val="bottom"/>
            <w:hideMark/>
          </w:tcPr>
          <w:p w14:paraId="5DF9960E" w14:textId="107BF21A" w:rsidR="00522494" w:rsidRPr="00BB04B5" w:rsidRDefault="00522494" w:rsidP="00AE2D93">
            <w:pPr>
              <w:jc w:val="center"/>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142)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BB04B5">
              <w:rPr>
                <w:rFonts w:ascii="Times" w:eastAsia="Times New Roman" w:hAnsi="Times" w:cs="Times New Roman"/>
                <w:color w:val="000000"/>
              </w:rPr>
              <w:t>.027</w:t>
            </w:r>
          </w:p>
        </w:tc>
        <w:tc>
          <w:tcPr>
            <w:tcW w:w="768" w:type="dxa"/>
            <w:tcBorders>
              <w:top w:val="nil"/>
              <w:bottom w:val="single" w:sz="4" w:space="0" w:color="auto"/>
            </w:tcBorders>
            <w:shd w:val="clear" w:color="auto" w:fill="auto"/>
            <w:noWrap/>
            <w:vAlign w:val="bottom"/>
            <w:hideMark/>
          </w:tcPr>
          <w:p w14:paraId="4AFE91E5"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.869</w:t>
            </w:r>
          </w:p>
        </w:tc>
        <w:tc>
          <w:tcPr>
            <w:tcW w:w="1139" w:type="dxa"/>
            <w:tcBorders>
              <w:top w:val="nil"/>
              <w:bottom w:val="single" w:sz="4" w:space="0" w:color="auto"/>
            </w:tcBorders>
            <w:vAlign w:val="bottom"/>
          </w:tcPr>
          <w:p w14:paraId="232FCCDE"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.000</w:t>
            </w:r>
          </w:p>
        </w:tc>
      </w:tr>
      <w:tr w:rsidR="00522494" w:rsidRPr="008403AC" w14:paraId="448FD0A7" w14:textId="77777777" w:rsidTr="00AE2D93">
        <w:trPr>
          <w:trHeight w:val="305"/>
        </w:trPr>
        <w:tc>
          <w:tcPr>
            <w:tcW w:w="1080" w:type="dxa"/>
            <w:tcBorders>
              <w:top w:val="single" w:sz="4" w:space="0" w:color="auto"/>
            </w:tcBorders>
            <w:shd w:val="clear" w:color="auto" w:fill="auto"/>
            <w:noWrap/>
            <w:vAlign w:val="bottom"/>
            <w:hideMark/>
          </w:tcPr>
          <w:p w14:paraId="6FDF7172"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Model 2</w:t>
            </w:r>
          </w:p>
        </w:tc>
        <w:tc>
          <w:tcPr>
            <w:tcW w:w="2970" w:type="dxa"/>
            <w:tcBorders>
              <w:top w:val="single" w:sz="4" w:space="0" w:color="auto"/>
            </w:tcBorders>
            <w:shd w:val="clear" w:color="auto" w:fill="auto"/>
            <w:noWrap/>
            <w:vAlign w:val="bottom"/>
            <w:hideMark/>
          </w:tcPr>
          <w:p w14:paraId="6A10058B"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Responsive</w:t>
            </w:r>
          </w:p>
        </w:tc>
        <w:tc>
          <w:tcPr>
            <w:tcW w:w="900" w:type="dxa"/>
            <w:tcBorders>
              <w:top w:val="single" w:sz="4" w:space="0" w:color="auto"/>
            </w:tcBorders>
            <w:shd w:val="clear" w:color="auto" w:fill="auto"/>
            <w:noWrap/>
            <w:vAlign w:val="bottom"/>
            <w:hideMark/>
          </w:tcPr>
          <w:p w14:paraId="03B18B54"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.524</w:t>
            </w:r>
          </w:p>
        </w:tc>
        <w:tc>
          <w:tcPr>
            <w:tcW w:w="810" w:type="dxa"/>
            <w:tcBorders>
              <w:top w:val="single" w:sz="4" w:space="0" w:color="auto"/>
            </w:tcBorders>
            <w:shd w:val="clear" w:color="auto" w:fill="auto"/>
            <w:noWrap/>
            <w:vAlign w:val="bottom"/>
            <w:hideMark/>
          </w:tcPr>
          <w:p w14:paraId="4D3AC339"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.256</w:t>
            </w:r>
          </w:p>
        </w:tc>
        <w:tc>
          <w:tcPr>
            <w:tcW w:w="2062" w:type="dxa"/>
            <w:tcBorders>
              <w:top w:val="single" w:sz="4" w:space="0" w:color="auto"/>
            </w:tcBorders>
            <w:shd w:val="clear" w:color="auto" w:fill="auto"/>
            <w:noWrap/>
            <w:vAlign w:val="bottom"/>
            <w:hideMark/>
          </w:tcPr>
          <w:p w14:paraId="626033E7" w14:textId="45DCE11F" w:rsidR="00522494" w:rsidRPr="00BB04B5" w:rsidRDefault="00522494" w:rsidP="00AE2D93">
            <w:pPr>
              <w:jc w:val="center"/>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Pr="00BB04B5">
              <w:rPr>
                <w:rFonts w:ascii="Times" w:eastAsia="Times New Roman" w:hAnsi="Times" w:cs="Times New Roman"/>
                <w:color w:val="000000"/>
              </w:rPr>
              <w:t>4.196</w:t>
            </w:r>
          </w:p>
        </w:tc>
        <w:tc>
          <w:tcPr>
            <w:tcW w:w="768" w:type="dxa"/>
            <w:tcBorders>
              <w:top w:val="single" w:sz="4" w:space="0" w:color="auto"/>
            </w:tcBorders>
            <w:shd w:val="clear" w:color="auto" w:fill="auto"/>
            <w:noWrap/>
            <w:vAlign w:val="bottom"/>
            <w:hideMark/>
          </w:tcPr>
          <w:p w14:paraId="1FB408BA" w14:textId="77777777" w:rsidR="00522494" w:rsidRPr="00BB04B5" w:rsidRDefault="00522494" w:rsidP="00AE2D93">
            <w:pPr>
              <w:jc w:val="center"/>
              <w:rPr>
                <w:rFonts w:ascii="Times" w:eastAsia="Times New Roman" w:hAnsi="Times" w:cs="Times New Roman"/>
                <w:color w:val="000000"/>
                <w:lang w:eastAsia="zh-CN"/>
              </w:rPr>
            </w:pPr>
            <w:r w:rsidRPr="00BB04B5">
              <w:rPr>
                <w:rFonts w:ascii="Times" w:eastAsia="Times New Roman" w:hAnsi="Times" w:cs="Times New Roman"/>
                <w:color w:val="000000"/>
              </w:rPr>
              <w:t>.042</w:t>
            </w:r>
          </w:p>
        </w:tc>
        <w:tc>
          <w:tcPr>
            <w:tcW w:w="1139" w:type="dxa"/>
            <w:tcBorders>
              <w:top w:val="single" w:sz="4" w:space="0" w:color="auto"/>
            </w:tcBorders>
            <w:vAlign w:val="bottom"/>
          </w:tcPr>
          <w:p w14:paraId="58BF78F2" w14:textId="77777777" w:rsidR="00522494" w:rsidRPr="00BB04B5" w:rsidRDefault="00522494" w:rsidP="00AE2D93">
            <w:pPr>
              <w:jc w:val="center"/>
              <w:rPr>
                <w:rFonts w:ascii="Times" w:eastAsia="Times New Roman" w:hAnsi="Times" w:cs="Times New Roman"/>
                <w:color w:val="000000"/>
                <w:lang w:eastAsia="zh-CN"/>
              </w:rPr>
            </w:pPr>
            <w:r w:rsidRPr="00BB04B5">
              <w:rPr>
                <w:rFonts w:ascii="Times" w:eastAsia="Times New Roman" w:hAnsi="Times" w:cs="Times New Roman"/>
                <w:color w:val="000000"/>
              </w:rPr>
              <w:t>.02</w:t>
            </w:r>
            <w:r>
              <w:rPr>
                <w:rFonts w:ascii="Times" w:eastAsia="Times New Roman" w:hAnsi="Times" w:cs="Times New Roman"/>
                <w:color w:val="000000"/>
              </w:rPr>
              <w:t>9</w:t>
            </w:r>
          </w:p>
        </w:tc>
      </w:tr>
      <w:tr w:rsidR="00522494" w:rsidRPr="008403AC" w14:paraId="0DC48C73" w14:textId="77777777" w:rsidTr="00AE2D93">
        <w:trPr>
          <w:trHeight w:val="305"/>
        </w:trPr>
        <w:tc>
          <w:tcPr>
            <w:tcW w:w="1080" w:type="dxa"/>
            <w:tcBorders>
              <w:bottom w:val="nil"/>
            </w:tcBorders>
            <w:shd w:val="clear" w:color="auto" w:fill="auto"/>
            <w:noWrap/>
            <w:vAlign w:val="bottom"/>
            <w:hideMark/>
          </w:tcPr>
          <w:p w14:paraId="5C44705B" w14:textId="77777777" w:rsidR="00522494" w:rsidRPr="008403AC" w:rsidRDefault="00522494" w:rsidP="00AE2D93">
            <w:pPr>
              <w:rPr>
                <w:rFonts w:ascii="Times" w:eastAsia="Times New Roman" w:hAnsi="Times" w:cs="Times New Roman"/>
                <w:color w:val="000000"/>
              </w:rPr>
            </w:pPr>
          </w:p>
        </w:tc>
        <w:tc>
          <w:tcPr>
            <w:tcW w:w="2970" w:type="dxa"/>
            <w:tcBorders>
              <w:bottom w:val="nil"/>
            </w:tcBorders>
            <w:shd w:val="clear" w:color="auto" w:fill="auto"/>
            <w:noWrap/>
            <w:vAlign w:val="bottom"/>
            <w:hideMark/>
          </w:tcPr>
          <w:p w14:paraId="48973D28"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Unresponsive</w:t>
            </w:r>
          </w:p>
        </w:tc>
        <w:tc>
          <w:tcPr>
            <w:tcW w:w="900" w:type="dxa"/>
            <w:tcBorders>
              <w:bottom w:val="nil"/>
            </w:tcBorders>
            <w:shd w:val="clear" w:color="auto" w:fill="auto"/>
            <w:noWrap/>
            <w:vAlign w:val="bottom"/>
            <w:hideMark/>
          </w:tcPr>
          <w:p w14:paraId="6D120929"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.041</w:t>
            </w:r>
          </w:p>
        </w:tc>
        <w:tc>
          <w:tcPr>
            <w:tcW w:w="810" w:type="dxa"/>
            <w:tcBorders>
              <w:bottom w:val="nil"/>
            </w:tcBorders>
            <w:shd w:val="clear" w:color="auto" w:fill="auto"/>
            <w:noWrap/>
            <w:vAlign w:val="bottom"/>
            <w:hideMark/>
          </w:tcPr>
          <w:p w14:paraId="67F65DBB"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.259</w:t>
            </w:r>
          </w:p>
        </w:tc>
        <w:tc>
          <w:tcPr>
            <w:tcW w:w="2062" w:type="dxa"/>
            <w:tcBorders>
              <w:bottom w:val="nil"/>
            </w:tcBorders>
            <w:shd w:val="clear" w:color="auto" w:fill="auto"/>
            <w:noWrap/>
            <w:vAlign w:val="bottom"/>
            <w:hideMark/>
          </w:tcPr>
          <w:p w14:paraId="7176C83D" w14:textId="56EBEACE" w:rsidR="00522494" w:rsidRPr="00BB04B5" w:rsidRDefault="00522494" w:rsidP="00AE2D93">
            <w:pPr>
              <w:jc w:val="center"/>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BB04B5">
              <w:rPr>
                <w:rFonts w:ascii="Times" w:eastAsia="Times New Roman" w:hAnsi="Times" w:cs="Times New Roman"/>
                <w:color w:val="000000"/>
              </w:rPr>
              <w:t>.026</w:t>
            </w:r>
          </w:p>
        </w:tc>
        <w:tc>
          <w:tcPr>
            <w:tcW w:w="768" w:type="dxa"/>
            <w:tcBorders>
              <w:bottom w:val="nil"/>
            </w:tcBorders>
            <w:shd w:val="clear" w:color="auto" w:fill="auto"/>
            <w:noWrap/>
            <w:vAlign w:val="bottom"/>
            <w:hideMark/>
          </w:tcPr>
          <w:p w14:paraId="74ECCF48"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.873</w:t>
            </w:r>
          </w:p>
        </w:tc>
        <w:tc>
          <w:tcPr>
            <w:tcW w:w="1139" w:type="dxa"/>
            <w:tcBorders>
              <w:bottom w:val="nil"/>
            </w:tcBorders>
            <w:vAlign w:val="bottom"/>
          </w:tcPr>
          <w:p w14:paraId="3BD8F890" w14:textId="77777777" w:rsidR="00522494" w:rsidRPr="00BB04B5" w:rsidRDefault="00522494" w:rsidP="00AE2D93">
            <w:pPr>
              <w:jc w:val="center"/>
              <w:rPr>
                <w:rFonts w:ascii="Times" w:eastAsia="Times New Roman" w:hAnsi="Times" w:cs="Times New Roman"/>
                <w:color w:val="000000"/>
                <w:lang w:eastAsia="zh-CN"/>
              </w:rPr>
            </w:pPr>
            <w:r w:rsidRPr="00BB04B5">
              <w:rPr>
                <w:rFonts w:ascii="Times" w:eastAsia="Times New Roman" w:hAnsi="Times" w:cs="Times New Roman"/>
                <w:color w:val="000000"/>
              </w:rPr>
              <w:t>.000</w:t>
            </w:r>
          </w:p>
        </w:tc>
      </w:tr>
      <w:tr w:rsidR="00522494" w:rsidRPr="008403AC" w14:paraId="42DE71F8" w14:textId="77777777" w:rsidTr="00AE2D93">
        <w:trPr>
          <w:trHeight w:val="305"/>
        </w:trPr>
        <w:tc>
          <w:tcPr>
            <w:tcW w:w="1080" w:type="dxa"/>
            <w:tcBorders>
              <w:top w:val="nil"/>
              <w:bottom w:val="single" w:sz="4" w:space="0" w:color="auto"/>
            </w:tcBorders>
            <w:shd w:val="clear" w:color="auto" w:fill="auto"/>
            <w:noWrap/>
            <w:vAlign w:val="bottom"/>
            <w:hideMark/>
          </w:tcPr>
          <w:p w14:paraId="484CCCFA" w14:textId="77777777" w:rsidR="00522494" w:rsidRPr="008403AC" w:rsidRDefault="00522494" w:rsidP="00AE2D93">
            <w:pPr>
              <w:rPr>
                <w:rFonts w:ascii="Times" w:eastAsia="Times New Roman" w:hAnsi="Times" w:cs="Times New Roman"/>
                <w:color w:val="000000"/>
              </w:rPr>
            </w:pPr>
          </w:p>
        </w:tc>
        <w:tc>
          <w:tcPr>
            <w:tcW w:w="2970" w:type="dxa"/>
            <w:tcBorders>
              <w:top w:val="nil"/>
              <w:bottom w:val="single" w:sz="4" w:space="0" w:color="auto"/>
            </w:tcBorders>
            <w:shd w:val="clear" w:color="auto" w:fill="auto"/>
            <w:noWrap/>
            <w:vAlign w:val="bottom"/>
            <w:hideMark/>
          </w:tcPr>
          <w:p w14:paraId="45606B50"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Relationship Satisfaction</w:t>
            </w:r>
          </w:p>
        </w:tc>
        <w:tc>
          <w:tcPr>
            <w:tcW w:w="900" w:type="dxa"/>
            <w:tcBorders>
              <w:top w:val="nil"/>
              <w:bottom w:val="single" w:sz="4" w:space="0" w:color="auto"/>
            </w:tcBorders>
            <w:shd w:val="clear" w:color="auto" w:fill="auto"/>
            <w:noWrap/>
            <w:vAlign w:val="bottom"/>
            <w:hideMark/>
          </w:tcPr>
          <w:p w14:paraId="1F01A366" w14:textId="77777777" w:rsidR="00522494" w:rsidRPr="00BB04B5" w:rsidRDefault="00522494" w:rsidP="00AE2D93">
            <w:pPr>
              <w:jc w:val="center"/>
              <w:rPr>
                <w:rFonts w:ascii="Times" w:eastAsia="Times New Roman" w:hAnsi="Times" w:cs="Times New Roman"/>
                <w:color w:val="000000"/>
                <w:lang w:eastAsia="zh-CN"/>
              </w:rPr>
            </w:pPr>
            <w:r w:rsidRPr="00BB04B5">
              <w:rPr>
                <w:rFonts w:ascii="Times" w:eastAsia="Times New Roman" w:hAnsi="Times" w:cs="Times New Roman"/>
                <w:color w:val="000000"/>
              </w:rPr>
              <w:t>.004</w:t>
            </w:r>
          </w:p>
        </w:tc>
        <w:tc>
          <w:tcPr>
            <w:tcW w:w="810" w:type="dxa"/>
            <w:tcBorders>
              <w:top w:val="nil"/>
              <w:bottom w:val="single" w:sz="4" w:space="0" w:color="auto"/>
            </w:tcBorders>
            <w:shd w:val="clear" w:color="auto" w:fill="auto"/>
            <w:noWrap/>
            <w:vAlign w:val="bottom"/>
            <w:hideMark/>
          </w:tcPr>
          <w:p w14:paraId="1CE63089"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.133</w:t>
            </w:r>
          </w:p>
        </w:tc>
        <w:tc>
          <w:tcPr>
            <w:tcW w:w="2062" w:type="dxa"/>
            <w:tcBorders>
              <w:top w:val="nil"/>
              <w:bottom w:val="single" w:sz="4" w:space="0" w:color="auto"/>
            </w:tcBorders>
            <w:shd w:val="clear" w:color="auto" w:fill="auto"/>
            <w:noWrap/>
            <w:vAlign w:val="bottom"/>
            <w:hideMark/>
          </w:tcPr>
          <w:p w14:paraId="45E0BF40" w14:textId="77249E3A" w:rsidR="00522494" w:rsidRPr="00BB04B5" w:rsidRDefault="00522494" w:rsidP="00AE2D93">
            <w:pPr>
              <w:jc w:val="center"/>
              <w:rPr>
                <w:rFonts w:ascii="Times" w:eastAsia="Times New Roman" w:hAnsi="Times" w:cs="Times New Roman"/>
                <w:color w:val="000000"/>
                <w:lang w:eastAsia="zh-CN"/>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BB04B5">
              <w:rPr>
                <w:rFonts w:ascii="Times" w:eastAsia="Times New Roman" w:hAnsi="Times" w:cs="Times New Roman"/>
                <w:color w:val="000000"/>
              </w:rPr>
              <w:t>.001</w:t>
            </w:r>
          </w:p>
        </w:tc>
        <w:tc>
          <w:tcPr>
            <w:tcW w:w="768" w:type="dxa"/>
            <w:tcBorders>
              <w:top w:val="nil"/>
              <w:bottom w:val="single" w:sz="4" w:space="0" w:color="auto"/>
            </w:tcBorders>
            <w:shd w:val="clear" w:color="auto" w:fill="auto"/>
            <w:noWrap/>
            <w:vAlign w:val="bottom"/>
            <w:hideMark/>
          </w:tcPr>
          <w:p w14:paraId="5A15DF07"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.979</w:t>
            </w:r>
          </w:p>
        </w:tc>
        <w:tc>
          <w:tcPr>
            <w:tcW w:w="1139" w:type="dxa"/>
            <w:tcBorders>
              <w:top w:val="nil"/>
              <w:bottom w:val="single" w:sz="4" w:space="0" w:color="auto"/>
            </w:tcBorders>
            <w:vAlign w:val="bottom"/>
          </w:tcPr>
          <w:p w14:paraId="1419F526" w14:textId="77777777" w:rsidR="00522494" w:rsidRPr="00BB04B5" w:rsidRDefault="00522494" w:rsidP="00AE2D93">
            <w:pPr>
              <w:jc w:val="center"/>
              <w:rPr>
                <w:rFonts w:ascii="Times" w:eastAsia="Times New Roman" w:hAnsi="Times" w:cs="Times New Roman"/>
                <w:color w:val="000000"/>
                <w:lang w:eastAsia="zh-CN"/>
              </w:rPr>
            </w:pPr>
            <w:r w:rsidRPr="00BB04B5">
              <w:rPr>
                <w:rFonts w:ascii="Times" w:eastAsia="Times New Roman" w:hAnsi="Times" w:cs="Times New Roman"/>
                <w:color w:val="000000"/>
              </w:rPr>
              <w:t>.000</w:t>
            </w:r>
          </w:p>
        </w:tc>
      </w:tr>
      <w:tr w:rsidR="00ED5DCD" w:rsidRPr="008403AC" w14:paraId="10E3DA51" w14:textId="77777777" w:rsidTr="00AE2D93">
        <w:trPr>
          <w:trHeight w:val="305"/>
        </w:trPr>
        <w:tc>
          <w:tcPr>
            <w:tcW w:w="1080" w:type="dxa"/>
            <w:tcBorders>
              <w:top w:val="single" w:sz="4" w:space="0" w:color="auto"/>
            </w:tcBorders>
            <w:shd w:val="clear" w:color="auto" w:fill="auto"/>
            <w:noWrap/>
            <w:vAlign w:val="bottom"/>
            <w:hideMark/>
          </w:tcPr>
          <w:p w14:paraId="6AC715A7" w14:textId="77777777" w:rsidR="00ED5DCD" w:rsidRPr="008403AC" w:rsidRDefault="00ED5DCD" w:rsidP="00AE2D93">
            <w:pPr>
              <w:rPr>
                <w:rFonts w:ascii="Times" w:eastAsia="Times New Roman" w:hAnsi="Times" w:cs="Times New Roman"/>
                <w:color w:val="000000"/>
              </w:rPr>
            </w:pPr>
            <w:r w:rsidRPr="008403AC">
              <w:rPr>
                <w:rFonts w:ascii="Times" w:eastAsia="Times New Roman" w:hAnsi="Times" w:cs="Times New Roman"/>
                <w:color w:val="000000"/>
              </w:rPr>
              <w:t>Model 3</w:t>
            </w:r>
          </w:p>
        </w:tc>
        <w:tc>
          <w:tcPr>
            <w:tcW w:w="2970" w:type="dxa"/>
            <w:tcBorders>
              <w:top w:val="single" w:sz="4" w:space="0" w:color="auto"/>
            </w:tcBorders>
            <w:shd w:val="clear" w:color="auto" w:fill="auto"/>
            <w:noWrap/>
            <w:vAlign w:val="bottom"/>
            <w:hideMark/>
          </w:tcPr>
          <w:p w14:paraId="72968A59" w14:textId="6A221C85" w:rsidR="00ED5DCD" w:rsidRPr="008403AC" w:rsidRDefault="00ED5DCD" w:rsidP="00AE2D93">
            <w:pPr>
              <w:rPr>
                <w:rFonts w:ascii="Times" w:eastAsia="Times New Roman" w:hAnsi="Times" w:cs="Times New Roman"/>
                <w:color w:val="000000"/>
              </w:rPr>
            </w:pPr>
            <w:r w:rsidRPr="008403AC">
              <w:rPr>
                <w:rFonts w:ascii="Times" w:eastAsia="Times New Roman" w:hAnsi="Times" w:cs="Times New Roman"/>
                <w:color w:val="000000"/>
              </w:rPr>
              <w:t>Responsive</w:t>
            </w:r>
          </w:p>
        </w:tc>
        <w:tc>
          <w:tcPr>
            <w:tcW w:w="900" w:type="dxa"/>
            <w:tcBorders>
              <w:top w:val="single" w:sz="4" w:space="0" w:color="auto"/>
            </w:tcBorders>
            <w:shd w:val="clear" w:color="auto" w:fill="auto"/>
            <w:noWrap/>
            <w:vAlign w:val="bottom"/>
            <w:hideMark/>
          </w:tcPr>
          <w:p w14:paraId="14465AB7" w14:textId="3BD48C0E" w:rsidR="00ED5DCD" w:rsidRPr="00BB04B5" w:rsidRDefault="00ED5DCD" w:rsidP="00AE2D93">
            <w:pPr>
              <w:jc w:val="center"/>
              <w:rPr>
                <w:rFonts w:ascii="Times" w:eastAsia="Times New Roman" w:hAnsi="Times" w:cs="Times New Roman"/>
                <w:color w:val="000000"/>
              </w:rPr>
            </w:pPr>
            <w:r>
              <w:rPr>
                <w:rFonts w:ascii="Times" w:eastAsia="Times New Roman" w:hAnsi="Times" w:cs="Times New Roman"/>
                <w:color w:val="000000"/>
              </w:rPr>
              <w:t>.546</w:t>
            </w:r>
          </w:p>
        </w:tc>
        <w:tc>
          <w:tcPr>
            <w:tcW w:w="810" w:type="dxa"/>
            <w:tcBorders>
              <w:top w:val="single" w:sz="4" w:space="0" w:color="auto"/>
            </w:tcBorders>
            <w:shd w:val="clear" w:color="auto" w:fill="auto"/>
            <w:noWrap/>
            <w:vAlign w:val="bottom"/>
            <w:hideMark/>
          </w:tcPr>
          <w:p w14:paraId="6A12E4FC" w14:textId="020CFD29" w:rsidR="00ED5DCD" w:rsidRPr="00BB04B5" w:rsidRDefault="00ED5DCD" w:rsidP="00AE2D93">
            <w:pPr>
              <w:jc w:val="center"/>
              <w:rPr>
                <w:rFonts w:ascii="Times" w:eastAsia="Times New Roman" w:hAnsi="Times" w:cs="Times New Roman"/>
                <w:color w:val="000000"/>
              </w:rPr>
            </w:pPr>
            <w:r>
              <w:rPr>
                <w:rFonts w:ascii="Times" w:eastAsia="Times New Roman" w:hAnsi="Times" w:cs="Times New Roman"/>
                <w:color w:val="000000"/>
              </w:rPr>
              <w:t>.257</w:t>
            </w:r>
          </w:p>
        </w:tc>
        <w:tc>
          <w:tcPr>
            <w:tcW w:w="2062" w:type="dxa"/>
            <w:tcBorders>
              <w:top w:val="single" w:sz="4" w:space="0" w:color="auto"/>
            </w:tcBorders>
            <w:shd w:val="clear" w:color="auto" w:fill="auto"/>
            <w:noWrap/>
            <w:vAlign w:val="bottom"/>
            <w:hideMark/>
          </w:tcPr>
          <w:p w14:paraId="71E794D3" w14:textId="1D0CD390" w:rsidR="00ED5DCD" w:rsidRPr="00BB04B5" w:rsidRDefault="00ED5DCD" w:rsidP="00E56641">
            <w:pPr>
              <w:jc w:val="center"/>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4.518</w:t>
            </w:r>
          </w:p>
        </w:tc>
        <w:tc>
          <w:tcPr>
            <w:tcW w:w="768" w:type="dxa"/>
            <w:tcBorders>
              <w:top w:val="single" w:sz="4" w:space="0" w:color="auto"/>
            </w:tcBorders>
            <w:shd w:val="clear" w:color="auto" w:fill="auto"/>
            <w:noWrap/>
            <w:vAlign w:val="bottom"/>
            <w:hideMark/>
          </w:tcPr>
          <w:p w14:paraId="5C455777" w14:textId="6CC69323" w:rsidR="00ED5DCD" w:rsidRPr="00BB04B5" w:rsidRDefault="00ED5DCD" w:rsidP="00AE2D93">
            <w:pPr>
              <w:jc w:val="center"/>
              <w:rPr>
                <w:rFonts w:ascii="Times" w:eastAsia="Times New Roman" w:hAnsi="Times" w:cs="Times New Roman"/>
                <w:color w:val="000000"/>
                <w:lang w:eastAsia="zh-CN"/>
              </w:rPr>
            </w:pPr>
            <w:r w:rsidRPr="00BB04B5">
              <w:rPr>
                <w:rFonts w:ascii="Times" w:eastAsia="Times New Roman" w:hAnsi="Times" w:cs="Times New Roman"/>
                <w:color w:val="000000"/>
              </w:rPr>
              <w:t>.</w:t>
            </w:r>
            <w:r>
              <w:rPr>
                <w:rFonts w:ascii="Times" w:eastAsia="Times New Roman" w:hAnsi="Times" w:cs="Times New Roman"/>
                <w:color w:val="000000"/>
              </w:rPr>
              <w:t>035</w:t>
            </w:r>
          </w:p>
        </w:tc>
        <w:tc>
          <w:tcPr>
            <w:tcW w:w="1139" w:type="dxa"/>
            <w:tcBorders>
              <w:top w:val="single" w:sz="4" w:space="0" w:color="auto"/>
            </w:tcBorders>
            <w:vAlign w:val="bottom"/>
          </w:tcPr>
          <w:p w14:paraId="6B3950F6" w14:textId="53DCCC7B" w:rsidR="00ED5DCD" w:rsidRPr="00BB04B5" w:rsidRDefault="00ED5DCD" w:rsidP="00AE2D93">
            <w:pPr>
              <w:jc w:val="center"/>
              <w:rPr>
                <w:rFonts w:ascii="Times" w:eastAsia="Times New Roman" w:hAnsi="Times" w:cs="Times New Roman"/>
                <w:color w:val="000000"/>
                <w:lang w:eastAsia="zh-CN"/>
              </w:rPr>
            </w:pPr>
            <w:r>
              <w:rPr>
                <w:rFonts w:ascii="Times" w:eastAsia="Times New Roman" w:hAnsi="Times" w:cs="Times New Roman"/>
                <w:color w:val="000000"/>
              </w:rPr>
              <w:t>.031</w:t>
            </w:r>
          </w:p>
        </w:tc>
      </w:tr>
      <w:tr w:rsidR="00ED5DCD" w:rsidRPr="008403AC" w14:paraId="4475050D" w14:textId="77777777" w:rsidTr="00AE2D93">
        <w:trPr>
          <w:trHeight w:val="305"/>
        </w:trPr>
        <w:tc>
          <w:tcPr>
            <w:tcW w:w="1080" w:type="dxa"/>
            <w:shd w:val="clear" w:color="auto" w:fill="auto"/>
            <w:noWrap/>
            <w:vAlign w:val="bottom"/>
            <w:hideMark/>
          </w:tcPr>
          <w:p w14:paraId="103B0D1A" w14:textId="77777777" w:rsidR="00ED5DCD" w:rsidRPr="008403AC" w:rsidRDefault="00ED5DCD" w:rsidP="00AE2D93">
            <w:pPr>
              <w:rPr>
                <w:rFonts w:ascii="Times" w:eastAsia="Times New Roman" w:hAnsi="Times" w:cs="Times New Roman"/>
                <w:color w:val="000000"/>
              </w:rPr>
            </w:pPr>
          </w:p>
        </w:tc>
        <w:tc>
          <w:tcPr>
            <w:tcW w:w="2970" w:type="dxa"/>
            <w:shd w:val="clear" w:color="auto" w:fill="auto"/>
            <w:noWrap/>
            <w:vAlign w:val="bottom"/>
            <w:hideMark/>
          </w:tcPr>
          <w:p w14:paraId="44725059" w14:textId="2B95FE4A" w:rsidR="00ED5DCD" w:rsidRPr="008403AC" w:rsidRDefault="00ED5DCD" w:rsidP="00AE2D93">
            <w:pPr>
              <w:rPr>
                <w:rFonts w:ascii="Times" w:eastAsia="Times New Roman" w:hAnsi="Times" w:cs="Times New Roman"/>
                <w:color w:val="000000"/>
              </w:rPr>
            </w:pPr>
            <w:r w:rsidRPr="008403AC">
              <w:rPr>
                <w:rFonts w:ascii="Times" w:eastAsia="Times New Roman" w:hAnsi="Times" w:cs="Times New Roman"/>
                <w:color w:val="000000"/>
              </w:rPr>
              <w:t>Unresponsive</w:t>
            </w:r>
          </w:p>
        </w:tc>
        <w:tc>
          <w:tcPr>
            <w:tcW w:w="900" w:type="dxa"/>
            <w:shd w:val="clear" w:color="auto" w:fill="auto"/>
            <w:noWrap/>
            <w:vAlign w:val="bottom"/>
            <w:hideMark/>
          </w:tcPr>
          <w:p w14:paraId="70813F1F" w14:textId="75EADE37" w:rsidR="00ED5DCD" w:rsidRPr="00BB04B5" w:rsidRDefault="00ED5DCD" w:rsidP="00AE2D93">
            <w:pPr>
              <w:jc w:val="center"/>
              <w:rPr>
                <w:rFonts w:ascii="Times" w:eastAsia="Times New Roman" w:hAnsi="Times" w:cs="Times New Roman"/>
                <w:color w:val="000000"/>
              </w:rPr>
            </w:pPr>
            <w:r>
              <w:rPr>
                <w:rFonts w:ascii="Times" w:eastAsia="Times New Roman" w:hAnsi="Times" w:cs="Times New Roman"/>
                <w:color w:val="000000"/>
              </w:rPr>
              <w:t>.085</w:t>
            </w:r>
          </w:p>
        </w:tc>
        <w:tc>
          <w:tcPr>
            <w:tcW w:w="810" w:type="dxa"/>
            <w:shd w:val="clear" w:color="auto" w:fill="auto"/>
            <w:noWrap/>
            <w:vAlign w:val="bottom"/>
            <w:hideMark/>
          </w:tcPr>
          <w:p w14:paraId="295F6B78" w14:textId="34A723C2" w:rsidR="00ED5DCD" w:rsidRPr="00BB04B5" w:rsidRDefault="00ED5DCD" w:rsidP="00AE2D93">
            <w:pPr>
              <w:jc w:val="center"/>
              <w:rPr>
                <w:rFonts w:ascii="Times" w:eastAsia="Times New Roman" w:hAnsi="Times" w:cs="Times New Roman"/>
                <w:color w:val="000000"/>
              </w:rPr>
            </w:pPr>
            <w:r>
              <w:rPr>
                <w:rFonts w:ascii="Times" w:eastAsia="Times New Roman" w:hAnsi="Times" w:cs="Times New Roman"/>
                <w:color w:val="000000"/>
              </w:rPr>
              <w:t>.260</w:t>
            </w:r>
          </w:p>
        </w:tc>
        <w:tc>
          <w:tcPr>
            <w:tcW w:w="2062" w:type="dxa"/>
            <w:shd w:val="clear" w:color="auto" w:fill="auto"/>
            <w:noWrap/>
            <w:vAlign w:val="bottom"/>
            <w:hideMark/>
          </w:tcPr>
          <w:p w14:paraId="4CAAA0F3" w14:textId="442388F9" w:rsidR="00ED5DCD" w:rsidRPr="00BB04B5" w:rsidRDefault="00ED5DCD" w:rsidP="00AE2D93">
            <w:pPr>
              <w:jc w:val="center"/>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Pr>
                <w:rFonts w:ascii="Times" w:eastAsia="Times New Roman" w:hAnsi="Times" w:cs="Times New Roman"/>
                <w:color w:val="000000"/>
              </w:rPr>
              <w:t>.107</w:t>
            </w:r>
          </w:p>
        </w:tc>
        <w:tc>
          <w:tcPr>
            <w:tcW w:w="768" w:type="dxa"/>
            <w:shd w:val="clear" w:color="auto" w:fill="auto"/>
            <w:noWrap/>
            <w:vAlign w:val="bottom"/>
            <w:hideMark/>
          </w:tcPr>
          <w:p w14:paraId="48ED799F" w14:textId="583A4D45" w:rsidR="00ED5DCD" w:rsidRPr="00BB04B5" w:rsidRDefault="00ED5DCD" w:rsidP="00AE2D93">
            <w:pPr>
              <w:jc w:val="center"/>
              <w:rPr>
                <w:rFonts w:ascii="Times" w:eastAsia="Times New Roman" w:hAnsi="Times" w:cs="Times New Roman"/>
                <w:color w:val="000000"/>
              </w:rPr>
            </w:pPr>
            <w:r w:rsidRPr="00BB04B5">
              <w:rPr>
                <w:rFonts w:ascii="Times" w:eastAsia="Times New Roman" w:hAnsi="Times" w:cs="Times New Roman"/>
                <w:color w:val="000000"/>
              </w:rPr>
              <w:t>.</w:t>
            </w:r>
            <w:r>
              <w:rPr>
                <w:rFonts w:ascii="Times" w:eastAsia="Times New Roman" w:hAnsi="Times" w:cs="Times New Roman"/>
                <w:color w:val="000000"/>
              </w:rPr>
              <w:t>744</w:t>
            </w:r>
          </w:p>
        </w:tc>
        <w:tc>
          <w:tcPr>
            <w:tcW w:w="1139" w:type="dxa"/>
            <w:vAlign w:val="bottom"/>
          </w:tcPr>
          <w:p w14:paraId="595F9F74" w14:textId="27641A91" w:rsidR="00ED5DCD" w:rsidRPr="00BB04B5" w:rsidRDefault="00ED5DCD" w:rsidP="00AE2D93">
            <w:pPr>
              <w:jc w:val="center"/>
              <w:rPr>
                <w:rFonts w:ascii="Times" w:eastAsia="Times New Roman" w:hAnsi="Times" w:cs="Times New Roman"/>
                <w:color w:val="000000"/>
                <w:lang w:eastAsia="zh-CN"/>
              </w:rPr>
            </w:pPr>
            <w:r w:rsidRPr="00BB04B5">
              <w:rPr>
                <w:rFonts w:ascii="Times" w:eastAsia="Times New Roman" w:hAnsi="Times" w:cs="Times New Roman"/>
                <w:color w:val="000000"/>
              </w:rPr>
              <w:t>.00</w:t>
            </w:r>
            <w:r>
              <w:rPr>
                <w:rFonts w:ascii="Times" w:eastAsia="Times New Roman" w:hAnsi="Times" w:cs="Times New Roman"/>
                <w:color w:val="000000"/>
              </w:rPr>
              <w:t>1</w:t>
            </w:r>
          </w:p>
        </w:tc>
      </w:tr>
      <w:tr w:rsidR="00ED5DCD" w:rsidRPr="008403AC" w14:paraId="790B7545" w14:textId="77777777" w:rsidTr="00AE2D93">
        <w:trPr>
          <w:trHeight w:val="305"/>
        </w:trPr>
        <w:tc>
          <w:tcPr>
            <w:tcW w:w="1080" w:type="dxa"/>
            <w:shd w:val="clear" w:color="auto" w:fill="auto"/>
            <w:noWrap/>
            <w:vAlign w:val="bottom"/>
            <w:hideMark/>
          </w:tcPr>
          <w:p w14:paraId="584F8A61" w14:textId="77777777" w:rsidR="00ED5DCD" w:rsidRPr="008403AC" w:rsidRDefault="00ED5DCD" w:rsidP="00AE2D93">
            <w:pPr>
              <w:rPr>
                <w:rFonts w:ascii="Times" w:eastAsia="Times New Roman" w:hAnsi="Times" w:cs="Times New Roman"/>
                <w:color w:val="000000"/>
              </w:rPr>
            </w:pPr>
          </w:p>
        </w:tc>
        <w:tc>
          <w:tcPr>
            <w:tcW w:w="2970" w:type="dxa"/>
            <w:shd w:val="clear" w:color="auto" w:fill="auto"/>
            <w:noWrap/>
            <w:vAlign w:val="bottom"/>
            <w:hideMark/>
          </w:tcPr>
          <w:p w14:paraId="7E7C9017" w14:textId="51873DBD" w:rsidR="00ED5DCD" w:rsidRPr="008403AC" w:rsidRDefault="00ED5DCD" w:rsidP="00AE2D93">
            <w:pPr>
              <w:rPr>
                <w:rFonts w:ascii="Times" w:eastAsia="Times New Roman" w:hAnsi="Times" w:cs="Times New Roman"/>
                <w:color w:val="000000"/>
              </w:rPr>
            </w:pPr>
            <w:r w:rsidRPr="008403AC">
              <w:rPr>
                <w:rFonts w:ascii="Times" w:eastAsia="Times New Roman" w:hAnsi="Times" w:cs="Times New Roman"/>
                <w:color w:val="000000"/>
              </w:rPr>
              <w:t>Relationship Satisfaction</w:t>
            </w:r>
          </w:p>
        </w:tc>
        <w:tc>
          <w:tcPr>
            <w:tcW w:w="900" w:type="dxa"/>
            <w:shd w:val="clear" w:color="auto" w:fill="auto"/>
            <w:noWrap/>
            <w:vAlign w:val="bottom"/>
            <w:hideMark/>
          </w:tcPr>
          <w:p w14:paraId="0BB0AEEE" w14:textId="75E2E981" w:rsidR="00ED5DCD" w:rsidRPr="00BB04B5" w:rsidRDefault="00ED5DCD" w:rsidP="00AE2D93">
            <w:pPr>
              <w:jc w:val="center"/>
              <w:rPr>
                <w:rFonts w:ascii="Times" w:eastAsia="Times New Roman" w:hAnsi="Times" w:cs="Times New Roman"/>
                <w:color w:val="000000"/>
              </w:rPr>
            </w:pPr>
            <w:r>
              <w:rPr>
                <w:rFonts w:ascii="Times" w:eastAsia="Times New Roman" w:hAnsi="Times" w:cs="Times New Roman"/>
                <w:color w:val="000000"/>
              </w:rPr>
              <w:t>-</w:t>
            </w:r>
            <w:r w:rsidRPr="00BB04B5">
              <w:rPr>
                <w:rFonts w:ascii="Times" w:eastAsia="Times New Roman" w:hAnsi="Times" w:cs="Times New Roman"/>
                <w:color w:val="000000"/>
              </w:rPr>
              <w:t>.277</w:t>
            </w:r>
          </w:p>
        </w:tc>
        <w:tc>
          <w:tcPr>
            <w:tcW w:w="810" w:type="dxa"/>
            <w:shd w:val="clear" w:color="auto" w:fill="auto"/>
            <w:noWrap/>
            <w:vAlign w:val="bottom"/>
            <w:hideMark/>
          </w:tcPr>
          <w:p w14:paraId="14339B95" w14:textId="2AC03C35" w:rsidR="00ED5DCD" w:rsidRPr="00BB04B5" w:rsidRDefault="00ED5DCD" w:rsidP="00AE2D93">
            <w:pPr>
              <w:jc w:val="center"/>
              <w:rPr>
                <w:rFonts w:ascii="Times" w:eastAsia="Times New Roman" w:hAnsi="Times" w:cs="Times New Roman"/>
                <w:color w:val="000000"/>
              </w:rPr>
            </w:pPr>
            <w:r w:rsidRPr="00BB04B5">
              <w:rPr>
                <w:rFonts w:ascii="Times" w:eastAsia="Times New Roman" w:hAnsi="Times" w:cs="Times New Roman"/>
                <w:color w:val="000000"/>
              </w:rPr>
              <w:t>.226</w:t>
            </w:r>
          </w:p>
        </w:tc>
        <w:tc>
          <w:tcPr>
            <w:tcW w:w="2062" w:type="dxa"/>
            <w:shd w:val="clear" w:color="auto" w:fill="auto"/>
            <w:noWrap/>
            <w:vAlign w:val="bottom"/>
            <w:hideMark/>
          </w:tcPr>
          <w:p w14:paraId="1AE462AC" w14:textId="21F51E1F" w:rsidR="00ED5DCD" w:rsidRPr="00BB04B5" w:rsidRDefault="00ED5DCD" w:rsidP="00AE2D93">
            <w:pPr>
              <w:jc w:val="center"/>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Pr="00BB04B5">
              <w:rPr>
                <w:rFonts w:ascii="Times" w:eastAsia="Times New Roman" w:hAnsi="Times" w:cs="Times New Roman"/>
                <w:color w:val="000000"/>
              </w:rPr>
              <w:t>1.505</w:t>
            </w:r>
          </w:p>
        </w:tc>
        <w:tc>
          <w:tcPr>
            <w:tcW w:w="768" w:type="dxa"/>
            <w:shd w:val="clear" w:color="auto" w:fill="auto"/>
            <w:noWrap/>
            <w:vAlign w:val="bottom"/>
            <w:hideMark/>
          </w:tcPr>
          <w:p w14:paraId="46AA1529" w14:textId="47C64DD5" w:rsidR="00ED5DCD" w:rsidRPr="00BB04B5" w:rsidRDefault="00ED5DCD" w:rsidP="00AE2D93">
            <w:pPr>
              <w:jc w:val="center"/>
              <w:rPr>
                <w:rFonts w:ascii="Times" w:eastAsia="Times New Roman" w:hAnsi="Times" w:cs="Times New Roman"/>
                <w:color w:val="000000"/>
                <w:lang w:eastAsia="zh-CN"/>
              </w:rPr>
            </w:pPr>
            <w:r w:rsidRPr="00BB04B5">
              <w:rPr>
                <w:rFonts w:ascii="Times" w:eastAsia="Times New Roman" w:hAnsi="Times" w:cs="Times New Roman"/>
                <w:color w:val="000000"/>
              </w:rPr>
              <w:t>.222</w:t>
            </w:r>
          </w:p>
        </w:tc>
        <w:tc>
          <w:tcPr>
            <w:tcW w:w="1139" w:type="dxa"/>
            <w:vAlign w:val="bottom"/>
          </w:tcPr>
          <w:p w14:paraId="05FA93F9" w14:textId="56A33F2D" w:rsidR="00ED5DCD" w:rsidRPr="00BB04B5" w:rsidRDefault="00ED5DCD" w:rsidP="00AE2D93">
            <w:pPr>
              <w:jc w:val="center"/>
              <w:rPr>
                <w:rFonts w:ascii="Times" w:eastAsia="Times New Roman" w:hAnsi="Times" w:cs="Times New Roman"/>
                <w:color w:val="000000"/>
              </w:rPr>
            </w:pPr>
            <w:r w:rsidRPr="00BB04B5">
              <w:rPr>
                <w:rFonts w:ascii="Times" w:eastAsia="Times New Roman" w:hAnsi="Times" w:cs="Times New Roman"/>
                <w:color w:val="000000"/>
              </w:rPr>
              <w:t>.01</w:t>
            </w:r>
            <w:r>
              <w:rPr>
                <w:rFonts w:ascii="Times" w:eastAsia="Times New Roman" w:hAnsi="Times" w:cs="Times New Roman"/>
                <w:color w:val="000000"/>
              </w:rPr>
              <w:t>1</w:t>
            </w:r>
          </w:p>
        </w:tc>
      </w:tr>
      <w:tr w:rsidR="00522494" w:rsidRPr="008403AC" w14:paraId="709D8CD5" w14:textId="77777777" w:rsidTr="00AE2D93">
        <w:trPr>
          <w:trHeight w:val="305"/>
        </w:trPr>
        <w:tc>
          <w:tcPr>
            <w:tcW w:w="1080" w:type="dxa"/>
            <w:shd w:val="clear" w:color="auto" w:fill="auto"/>
            <w:noWrap/>
            <w:vAlign w:val="bottom"/>
            <w:hideMark/>
          </w:tcPr>
          <w:p w14:paraId="479ED2A6" w14:textId="77777777" w:rsidR="00522494" w:rsidRPr="008403AC" w:rsidRDefault="00522494" w:rsidP="00AE2D93">
            <w:pPr>
              <w:rPr>
                <w:rFonts w:ascii="Times" w:eastAsia="Times New Roman" w:hAnsi="Times" w:cs="Times New Roman"/>
                <w:color w:val="000000"/>
              </w:rPr>
            </w:pPr>
          </w:p>
        </w:tc>
        <w:tc>
          <w:tcPr>
            <w:tcW w:w="2970" w:type="dxa"/>
            <w:shd w:val="clear" w:color="auto" w:fill="auto"/>
            <w:noWrap/>
            <w:vAlign w:val="bottom"/>
            <w:hideMark/>
          </w:tcPr>
          <w:p w14:paraId="33040A70"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Responsive x Satisfaction</w:t>
            </w:r>
          </w:p>
        </w:tc>
        <w:tc>
          <w:tcPr>
            <w:tcW w:w="900" w:type="dxa"/>
            <w:shd w:val="clear" w:color="auto" w:fill="auto"/>
            <w:noWrap/>
            <w:vAlign w:val="bottom"/>
            <w:hideMark/>
          </w:tcPr>
          <w:p w14:paraId="3D114640"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.521</w:t>
            </w:r>
          </w:p>
        </w:tc>
        <w:tc>
          <w:tcPr>
            <w:tcW w:w="810" w:type="dxa"/>
            <w:shd w:val="clear" w:color="auto" w:fill="auto"/>
            <w:noWrap/>
            <w:vAlign w:val="bottom"/>
            <w:hideMark/>
          </w:tcPr>
          <w:p w14:paraId="5AC0DDBD" w14:textId="77777777" w:rsidR="00522494" w:rsidRPr="00BB04B5" w:rsidRDefault="00522494" w:rsidP="00AE2D93">
            <w:pPr>
              <w:jc w:val="center"/>
              <w:rPr>
                <w:rFonts w:ascii="Times" w:eastAsia="Times New Roman" w:hAnsi="Times" w:cs="Times New Roman"/>
                <w:color w:val="000000"/>
                <w:lang w:eastAsia="zh-CN"/>
              </w:rPr>
            </w:pPr>
            <w:r w:rsidRPr="00BB04B5">
              <w:rPr>
                <w:rFonts w:ascii="Times" w:eastAsia="Times New Roman" w:hAnsi="Times" w:cs="Times New Roman"/>
                <w:color w:val="000000"/>
              </w:rPr>
              <w:t>.339</w:t>
            </w:r>
          </w:p>
        </w:tc>
        <w:tc>
          <w:tcPr>
            <w:tcW w:w="2062" w:type="dxa"/>
            <w:shd w:val="clear" w:color="auto" w:fill="auto"/>
            <w:noWrap/>
            <w:vAlign w:val="bottom"/>
            <w:hideMark/>
          </w:tcPr>
          <w:p w14:paraId="3407895B" w14:textId="064048EA" w:rsidR="00522494" w:rsidRPr="00BB04B5" w:rsidRDefault="00522494" w:rsidP="00AE2D93">
            <w:pPr>
              <w:jc w:val="center"/>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Pr="00BB04B5">
              <w:rPr>
                <w:rFonts w:ascii="Times" w:eastAsia="Times New Roman" w:hAnsi="Times" w:cs="Times New Roman"/>
                <w:color w:val="000000"/>
              </w:rPr>
              <w:t>2.363</w:t>
            </w:r>
          </w:p>
        </w:tc>
        <w:tc>
          <w:tcPr>
            <w:tcW w:w="768" w:type="dxa"/>
            <w:shd w:val="clear" w:color="auto" w:fill="auto"/>
            <w:noWrap/>
            <w:vAlign w:val="bottom"/>
            <w:hideMark/>
          </w:tcPr>
          <w:p w14:paraId="202D3EE7"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.127</w:t>
            </w:r>
          </w:p>
        </w:tc>
        <w:tc>
          <w:tcPr>
            <w:tcW w:w="1139" w:type="dxa"/>
            <w:vAlign w:val="bottom"/>
          </w:tcPr>
          <w:p w14:paraId="02D2EB67"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.016</w:t>
            </w:r>
          </w:p>
        </w:tc>
      </w:tr>
      <w:tr w:rsidR="00522494" w:rsidRPr="008403AC" w14:paraId="0444CB60" w14:textId="77777777" w:rsidTr="00AE2D93">
        <w:trPr>
          <w:trHeight w:val="305"/>
        </w:trPr>
        <w:tc>
          <w:tcPr>
            <w:tcW w:w="1080" w:type="dxa"/>
            <w:shd w:val="clear" w:color="auto" w:fill="auto"/>
            <w:noWrap/>
            <w:vAlign w:val="bottom"/>
            <w:hideMark/>
          </w:tcPr>
          <w:p w14:paraId="6730ACFB" w14:textId="77777777" w:rsidR="00522494" w:rsidRPr="008403AC" w:rsidRDefault="00522494" w:rsidP="00AE2D93">
            <w:pPr>
              <w:rPr>
                <w:rFonts w:ascii="Times" w:eastAsia="Times New Roman" w:hAnsi="Times" w:cs="Times New Roman"/>
                <w:color w:val="000000"/>
              </w:rPr>
            </w:pPr>
          </w:p>
        </w:tc>
        <w:tc>
          <w:tcPr>
            <w:tcW w:w="2970" w:type="dxa"/>
            <w:shd w:val="clear" w:color="auto" w:fill="auto"/>
            <w:noWrap/>
            <w:vAlign w:val="bottom"/>
            <w:hideMark/>
          </w:tcPr>
          <w:p w14:paraId="516915CA"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Unresponsive x Satisfaction</w:t>
            </w:r>
          </w:p>
        </w:tc>
        <w:tc>
          <w:tcPr>
            <w:tcW w:w="900" w:type="dxa"/>
            <w:shd w:val="clear" w:color="auto" w:fill="auto"/>
            <w:noWrap/>
            <w:vAlign w:val="bottom"/>
            <w:hideMark/>
          </w:tcPr>
          <w:p w14:paraId="4775C2D8"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.361</w:t>
            </w:r>
          </w:p>
        </w:tc>
        <w:tc>
          <w:tcPr>
            <w:tcW w:w="810" w:type="dxa"/>
            <w:shd w:val="clear" w:color="auto" w:fill="auto"/>
            <w:noWrap/>
            <w:vAlign w:val="bottom"/>
            <w:hideMark/>
          </w:tcPr>
          <w:p w14:paraId="0BC0B7DB"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.312</w:t>
            </w:r>
          </w:p>
        </w:tc>
        <w:tc>
          <w:tcPr>
            <w:tcW w:w="2062" w:type="dxa"/>
            <w:shd w:val="clear" w:color="auto" w:fill="auto"/>
            <w:noWrap/>
            <w:vAlign w:val="bottom"/>
            <w:hideMark/>
          </w:tcPr>
          <w:p w14:paraId="7B5A08CC" w14:textId="27158F86" w:rsidR="00522494" w:rsidRPr="00BB04B5" w:rsidRDefault="00522494" w:rsidP="00AE2D93">
            <w:pPr>
              <w:jc w:val="center"/>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Pr="00BB04B5">
              <w:rPr>
                <w:rFonts w:ascii="Times" w:eastAsia="Times New Roman" w:hAnsi="Times" w:cs="Times New Roman"/>
                <w:color w:val="000000"/>
              </w:rPr>
              <w:t>1.336</w:t>
            </w:r>
          </w:p>
        </w:tc>
        <w:tc>
          <w:tcPr>
            <w:tcW w:w="768" w:type="dxa"/>
            <w:shd w:val="clear" w:color="auto" w:fill="auto"/>
            <w:noWrap/>
            <w:vAlign w:val="bottom"/>
            <w:hideMark/>
          </w:tcPr>
          <w:p w14:paraId="48107BCF" w14:textId="77777777" w:rsidR="00522494" w:rsidRPr="00BB04B5" w:rsidRDefault="00522494" w:rsidP="00AE2D93">
            <w:pPr>
              <w:jc w:val="center"/>
              <w:rPr>
                <w:rFonts w:ascii="Times" w:eastAsia="Times New Roman" w:hAnsi="Times" w:cs="Times New Roman"/>
                <w:color w:val="000000"/>
              </w:rPr>
            </w:pPr>
            <w:r w:rsidRPr="00BB04B5">
              <w:rPr>
                <w:rFonts w:ascii="Times" w:eastAsia="Times New Roman" w:hAnsi="Times" w:cs="Times New Roman"/>
                <w:color w:val="000000"/>
              </w:rPr>
              <w:t>.25</w:t>
            </w:r>
            <w:r>
              <w:rPr>
                <w:rFonts w:ascii="Times" w:eastAsia="Times New Roman" w:hAnsi="Times" w:cs="Times New Roman"/>
                <w:color w:val="000000"/>
              </w:rPr>
              <w:t>0</w:t>
            </w:r>
          </w:p>
        </w:tc>
        <w:tc>
          <w:tcPr>
            <w:tcW w:w="1139" w:type="dxa"/>
            <w:vAlign w:val="bottom"/>
          </w:tcPr>
          <w:p w14:paraId="3B6A9E39" w14:textId="77777777" w:rsidR="00522494" w:rsidRPr="00BB04B5" w:rsidRDefault="00522494" w:rsidP="00AE2D93">
            <w:pPr>
              <w:jc w:val="center"/>
              <w:rPr>
                <w:rFonts w:ascii="Times" w:eastAsia="Times New Roman" w:hAnsi="Times" w:cs="Times New Roman"/>
                <w:color w:val="000000"/>
                <w:lang w:eastAsia="zh-CN"/>
              </w:rPr>
            </w:pPr>
            <w:r w:rsidRPr="00BB04B5">
              <w:rPr>
                <w:rFonts w:ascii="Times" w:eastAsia="Times New Roman" w:hAnsi="Times" w:cs="Times New Roman"/>
                <w:color w:val="000000"/>
              </w:rPr>
              <w:t>.009</w:t>
            </w:r>
          </w:p>
        </w:tc>
      </w:tr>
    </w:tbl>
    <w:p w14:paraId="5E3ACD1B" w14:textId="77777777" w:rsidR="00522494" w:rsidRDefault="00522494" w:rsidP="00522494">
      <w:pPr>
        <w:spacing w:line="480" w:lineRule="auto"/>
        <w:jc w:val="center"/>
        <w:rPr>
          <w:rFonts w:ascii="Times New Roman" w:hAnsi="Times New Roman" w:cs="Times New Roman"/>
        </w:rPr>
      </w:pPr>
    </w:p>
    <w:p w14:paraId="10DB7D99" w14:textId="77777777" w:rsidR="00522494" w:rsidRPr="00F2022B" w:rsidRDefault="00522494" w:rsidP="00522494">
      <w:pPr>
        <w:spacing w:line="480" w:lineRule="auto"/>
        <w:rPr>
          <w:rFonts w:ascii="Times New Roman" w:hAnsi="Times New Roman" w:cs="Times New Roman"/>
          <w:b/>
        </w:rPr>
      </w:pPr>
      <w:r>
        <w:rPr>
          <w:rFonts w:ascii="Times New Roman" w:hAnsi="Times New Roman" w:cs="Times New Roman"/>
          <w:b/>
        </w:rPr>
        <w:t>Baseline Perceived Partner Responsiveness (PPR)</w:t>
      </w:r>
    </w:p>
    <w:p w14:paraId="4F6E0290" w14:textId="1ECBFFB7" w:rsidR="00522494" w:rsidRDefault="00522494" w:rsidP="00522494">
      <w:pPr>
        <w:spacing w:line="480" w:lineRule="auto"/>
        <w:ind w:firstLine="540"/>
        <w:rPr>
          <w:rFonts w:ascii="Times New Roman" w:hAnsi="Times New Roman" w:cs="Times New Roman"/>
        </w:rPr>
      </w:pPr>
      <w:r w:rsidRPr="00F2022B">
        <w:rPr>
          <w:rFonts w:ascii="Times New Roman" w:hAnsi="Times New Roman" w:cs="Times New Roman"/>
          <w:b/>
        </w:rPr>
        <w:t>Anxiety expression analyzed by LIWC.</w:t>
      </w:r>
      <w:r>
        <w:rPr>
          <w:rFonts w:ascii="Times New Roman" w:hAnsi="Times New Roman" w:cs="Times New Roman"/>
          <w:b/>
        </w:rPr>
        <w:t xml:space="preserve"> </w:t>
      </w:r>
      <w:r>
        <w:rPr>
          <w:rFonts w:ascii="Times New Roman" w:hAnsi="Times New Roman" w:cs="Times New Roman"/>
        </w:rPr>
        <w:t xml:space="preserve">Table S10 describes the analyses examining baseline PPR as a potential covariate as well as potential moderator for the effect of experimental conditions on the percentage of anxiety words contained in the participants’ emails. The responsive-control comparison was </w:t>
      </w:r>
      <w:r w:rsidR="00DF0531">
        <w:rPr>
          <w:rFonts w:ascii="Times New Roman" w:hAnsi="Times New Roman" w:cs="Times New Roman"/>
        </w:rPr>
        <w:t>not</w:t>
      </w:r>
      <w:r>
        <w:rPr>
          <w:rFonts w:ascii="Times New Roman" w:hAnsi="Times New Roman" w:cs="Times New Roman"/>
        </w:rPr>
        <w:t xml:space="preserve"> significant,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sidRPr="004773AE">
        <w:rPr>
          <w:rFonts w:ascii="Times" w:eastAsia="Times New Roman" w:hAnsi="Times" w:cs="Times New Roman"/>
          <w:color w:val="000000"/>
        </w:rPr>
        <w:t>3.306</w:t>
      </w:r>
      <w:r>
        <w:rPr>
          <w:rFonts w:ascii="Times" w:eastAsia="Times New Roman" w:hAnsi="Times" w:cs="Times New Roman"/>
          <w:color w:val="000000"/>
        </w:rPr>
        <w:t xml:space="preserve">, </w:t>
      </w:r>
      <w:r w:rsidRPr="00CD47D5">
        <w:rPr>
          <w:rFonts w:ascii="Times New Roman" w:hAnsi="Times New Roman" w:cs="Times New Roman"/>
          <w:i/>
        </w:rPr>
        <w:t>p</w:t>
      </w:r>
      <w:r>
        <w:rPr>
          <w:rFonts w:ascii="Times New Roman" w:hAnsi="Times New Roman" w:cs="Times New Roman"/>
        </w:rPr>
        <w:t xml:space="preserve"> = .071, sr</w:t>
      </w:r>
      <w:r>
        <w:rPr>
          <w:rFonts w:ascii="Times New Roman" w:hAnsi="Times New Roman" w:cs="Times New Roman"/>
          <w:vertAlign w:val="superscript"/>
        </w:rPr>
        <w:t xml:space="preserve">2 </w:t>
      </w:r>
      <w:r>
        <w:rPr>
          <w:rFonts w:ascii="Times New Roman" w:hAnsi="Times New Roman" w:cs="Times New Roman"/>
        </w:rPr>
        <w:t xml:space="preserve">= .023. The difference between the unresponsive and control conditions was not significant,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w:t>
      </w:r>
      <w:r w:rsidRPr="00D4180C">
        <w:rPr>
          <w:rFonts w:ascii="Times" w:eastAsia="Times New Roman" w:hAnsi="Times" w:cs="Times New Roman"/>
          <w:color w:val="000000"/>
        </w:rPr>
        <w:t xml:space="preserve"> 0</w:t>
      </w:r>
      <w:r>
        <w:rPr>
          <w:rFonts w:ascii="Times" w:eastAsia="Times New Roman" w:hAnsi="Times" w:cs="Times New Roman"/>
          <w:color w:val="000000"/>
        </w:rPr>
        <w:t>00</w:t>
      </w:r>
      <w:r w:rsidRPr="002E6E7E">
        <w:rPr>
          <w:rFonts w:ascii="Times New Roman" w:hAnsi="Times New Roman" w:cs="Times New Roman"/>
        </w:rPr>
        <w:t xml:space="preserve">, </w:t>
      </w:r>
      <w:r w:rsidRPr="009553E6">
        <w:rPr>
          <w:rFonts w:ascii="Times New Roman" w:hAnsi="Times New Roman" w:cs="Times New Roman"/>
          <w:i/>
        </w:rPr>
        <w:t>p</w:t>
      </w:r>
      <w:r>
        <w:rPr>
          <w:rFonts w:ascii="Times New Roman" w:hAnsi="Times New Roman" w:cs="Times New Roman"/>
        </w:rPr>
        <w:t>=.</w:t>
      </w:r>
      <w:r>
        <w:rPr>
          <w:rFonts w:ascii="Times" w:eastAsia="Times New Roman" w:hAnsi="Times" w:cs="Times New Roman"/>
          <w:color w:val="000000"/>
        </w:rPr>
        <w:t>999</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xml:space="preserve">= .000. Baseline PPR did not significantly moderate the relationship between percentage of anxiety-related words and experimental conditions,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sidRPr="004773AE">
        <w:rPr>
          <w:rFonts w:ascii="Times" w:eastAsia="Times New Roman" w:hAnsi="Times" w:cs="Times New Roman"/>
          <w:color w:val="000000"/>
        </w:rPr>
        <w:t>1.496</w:t>
      </w:r>
      <w:r w:rsidRPr="002E6E7E">
        <w:rPr>
          <w:rFonts w:ascii="Times New Roman" w:hAnsi="Times New Roman" w:cs="Times New Roman"/>
        </w:rPr>
        <w:t xml:space="preserve">, </w:t>
      </w:r>
      <w:r w:rsidRPr="00CD47D5">
        <w:rPr>
          <w:rFonts w:ascii="Times New Roman" w:hAnsi="Times New Roman" w:cs="Times New Roman"/>
          <w:i/>
        </w:rPr>
        <w:t>p</w:t>
      </w:r>
      <w:r>
        <w:rPr>
          <w:rFonts w:ascii="Times New Roman" w:hAnsi="Times New Roman" w:cs="Times New Roman"/>
        </w:rPr>
        <w:t xml:space="preserve"> =.</w:t>
      </w:r>
      <w:r>
        <w:rPr>
          <w:rFonts w:ascii="Times" w:eastAsia="Times New Roman" w:hAnsi="Times" w:cs="Times New Roman"/>
          <w:color w:val="000000"/>
        </w:rPr>
        <w:t>223</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w:t>
      </w:r>
      <w:r>
        <w:rPr>
          <w:rFonts w:ascii="Times" w:eastAsia="Times New Roman" w:hAnsi="Times" w:cs="Times New Roman"/>
          <w:color w:val="000000"/>
        </w:rPr>
        <w:t>01</w:t>
      </w:r>
      <w:r w:rsidRPr="00D4180C">
        <w:rPr>
          <w:rFonts w:ascii="Times" w:eastAsia="Times New Roman" w:hAnsi="Times" w:cs="Times New Roman"/>
          <w:color w:val="000000"/>
        </w:rPr>
        <w:t>0</w:t>
      </w:r>
      <w:r>
        <w:rPr>
          <w:rFonts w:ascii="Times" w:eastAsia="Times New Roman" w:hAnsi="Times" w:cs="Times New Roman" w:hint="eastAsia"/>
          <w:color w:val="000000"/>
          <w:lang w:eastAsia="zh-CN"/>
        </w:rPr>
        <w:t xml:space="preserve"> </w:t>
      </w:r>
      <w:r>
        <w:rPr>
          <w:rFonts w:ascii="Times New Roman" w:hAnsi="Times New Roman" w:cs="Times New Roman"/>
        </w:rPr>
        <w:t xml:space="preserve">for the responsive-control comparison, and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w:t>
      </w:r>
      <w:r w:rsidRPr="003B2521">
        <w:rPr>
          <w:rFonts w:ascii="Times" w:eastAsia="Times New Roman" w:hAnsi="Times" w:cs="Times New Roman"/>
          <w:color w:val="000000"/>
        </w:rPr>
        <w:t xml:space="preserve"> </w:t>
      </w:r>
      <w:r w:rsidRPr="004773AE">
        <w:rPr>
          <w:rFonts w:ascii="Times" w:eastAsia="Times New Roman" w:hAnsi="Times" w:cs="Times New Roman"/>
          <w:color w:val="000000"/>
        </w:rPr>
        <w:t>469</w:t>
      </w:r>
      <w:r w:rsidRPr="002E6E7E">
        <w:rPr>
          <w:rFonts w:ascii="Times New Roman" w:hAnsi="Times New Roman" w:cs="Times New Roman"/>
        </w:rPr>
        <w:t xml:space="preserve">, </w:t>
      </w:r>
      <w:r w:rsidRPr="00CD47D5">
        <w:rPr>
          <w:rFonts w:ascii="Times New Roman" w:hAnsi="Times New Roman" w:cs="Times New Roman"/>
          <w:i/>
        </w:rPr>
        <w:t>p</w:t>
      </w:r>
      <w:r>
        <w:rPr>
          <w:rFonts w:ascii="Times New Roman" w:hAnsi="Times New Roman" w:cs="Times New Roman"/>
        </w:rPr>
        <w:t xml:space="preserve"> = .</w:t>
      </w:r>
      <w:r>
        <w:rPr>
          <w:rFonts w:ascii="Times" w:eastAsia="Times New Roman" w:hAnsi="Times" w:cs="Times New Roman"/>
          <w:color w:val="000000"/>
        </w:rPr>
        <w:t>494</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w:t>
      </w:r>
      <w:r>
        <w:rPr>
          <w:rFonts w:ascii="Times" w:eastAsia="Times New Roman" w:hAnsi="Times" w:cs="Times New Roman"/>
          <w:color w:val="000000"/>
        </w:rPr>
        <w:t>003</w:t>
      </w:r>
      <w:r>
        <w:rPr>
          <w:rFonts w:ascii="Times" w:eastAsia="Times New Roman" w:hAnsi="Times" w:cs="Times New Roman" w:hint="eastAsia"/>
          <w:color w:val="000000"/>
          <w:lang w:eastAsia="zh-CN"/>
        </w:rPr>
        <w:t xml:space="preserve"> </w:t>
      </w:r>
      <w:r>
        <w:rPr>
          <w:rFonts w:ascii="Times New Roman" w:hAnsi="Times New Roman" w:cs="Times New Roman"/>
        </w:rPr>
        <w:t xml:space="preserve">for the unresponsive-control </w:t>
      </w:r>
      <w:r>
        <w:rPr>
          <w:rFonts w:ascii="Times New Roman" w:hAnsi="Times New Roman" w:cs="Times New Roman" w:hint="eastAsia"/>
          <w:lang w:eastAsia="zh-CN"/>
        </w:rPr>
        <w:t>comparison</w:t>
      </w:r>
      <w:r>
        <w:rPr>
          <w:rFonts w:ascii="Times New Roman" w:hAnsi="Times New Roman" w:cs="Times New Roman"/>
        </w:rPr>
        <w:t>.</w:t>
      </w:r>
    </w:p>
    <w:p w14:paraId="4A65400E" w14:textId="77777777" w:rsidR="00522494" w:rsidRDefault="00522494" w:rsidP="00522494">
      <w:pPr>
        <w:rPr>
          <w:rFonts w:ascii="Times New Roman" w:hAnsi="Times New Roman" w:cs="Times New Roman"/>
        </w:rPr>
      </w:pPr>
    </w:p>
    <w:p w14:paraId="29572896" w14:textId="32A629E4" w:rsidR="00522494" w:rsidRDefault="00522494" w:rsidP="00522494">
      <w:pPr>
        <w:spacing w:line="480" w:lineRule="auto"/>
        <w:jc w:val="center"/>
        <w:rPr>
          <w:rFonts w:ascii="Times New Roman" w:hAnsi="Times New Roman" w:cs="Times New Roman"/>
        </w:rPr>
      </w:pPr>
      <w:r>
        <w:rPr>
          <w:rFonts w:ascii="Times New Roman" w:hAnsi="Times New Roman" w:cs="Times New Roman"/>
        </w:rPr>
        <w:t>Table S10</w:t>
      </w:r>
    </w:p>
    <w:p w14:paraId="0FBCD19F" w14:textId="66A28FE9" w:rsidR="00522494" w:rsidRDefault="00522494" w:rsidP="00522494">
      <w:pPr>
        <w:spacing w:line="480" w:lineRule="auto"/>
        <w:jc w:val="center"/>
        <w:rPr>
          <w:rFonts w:ascii="Times New Roman" w:hAnsi="Times New Roman" w:cs="Times New Roman"/>
        </w:rPr>
      </w:pPr>
      <w:r>
        <w:rPr>
          <w:rFonts w:ascii="Times New Roman" w:hAnsi="Times New Roman" w:cs="Times New Roman"/>
        </w:rPr>
        <w:t>Regressions Examining Baseline PPR as Covariate and Moder</w:t>
      </w:r>
      <w:r w:rsidR="00ED5DCD">
        <w:rPr>
          <w:rFonts w:ascii="Times New Roman" w:hAnsi="Times New Roman" w:cs="Times New Roman"/>
        </w:rPr>
        <w:t>ator for Percentage of Anxiety W</w:t>
      </w:r>
      <w:r>
        <w:rPr>
          <w:rFonts w:ascii="Times New Roman" w:hAnsi="Times New Roman" w:cs="Times New Roman"/>
        </w:rPr>
        <w:t>ords</w:t>
      </w:r>
    </w:p>
    <w:tbl>
      <w:tblPr>
        <w:tblW w:w="9450" w:type="dxa"/>
        <w:jc w:val="center"/>
        <w:tblInd w:w="-162" w:type="dxa"/>
        <w:tblBorders>
          <w:top w:val="single" w:sz="4" w:space="0" w:color="auto"/>
          <w:bottom w:val="single" w:sz="4" w:space="0" w:color="auto"/>
        </w:tblBorders>
        <w:tblLayout w:type="fixed"/>
        <w:tblLook w:val="04A0" w:firstRow="1" w:lastRow="0" w:firstColumn="1" w:lastColumn="0" w:noHBand="0" w:noVBand="1"/>
      </w:tblPr>
      <w:tblGrid>
        <w:gridCol w:w="1080"/>
        <w:gridCol w:w="3150"/>
        <w:gridCol w:w="990"/>
        <w:gridCol w:w="810"/>
        <w:gridCol w:w="1980"/>
        <w:gridCol w:w="720"/>
        <w:gridCol w:w="720"/>
      </w:tblGrid>
      <w:tr w:rsidR="00522494" w:rsidRPr="004773AE" w14:paraId="64A81AAE" w14:textId="77777777" w:rsidTr="00AE2D93">
        <w:trPr>
          <w:trHeight w:val="300"/>
          <w:jc w:val="center"/>
        </w:trPr>
        <w:tc>
          <w:tcPr>
            <w:tcW w:w="1080" w:type="dxa"/>
            <w:tcBorders>
              <w:top w:val="single" w:sz="4" w:space="0" w:color="auto"/>
              <w:bottom w:val="single" w:sz="4" w:space="0" w:color="auto"/>
            </w:tcBorders>
            <w:shd w:val="clear" w:color="auto" w:fill="auto"/>
            <w:noWrap/>
            <w:vAlign w:val="bottom"/>
            <w:hideMark/>
          </w:tcPr>
          <w:p w14:paraId="59C26D0B" w14:textId="77777777" w:rsidR="00522494" w:rsidRPr="004773AE" w:rsidRDefault="00522494" w:rsidP="00AE2D93">
            <w:pPr>
              <w:jc w:val="center"/>
              <w:rPr>
                <w:rFonts w:ascii="Times" w:eastAsia="Times New Roman" w:hAnsi="Times" w:cs="Times New Roman"/>
                <w:color w:val="000000"/>
              </w:rPr>
            </w:pPr>
          </w:p>
        </w:tc>
        <w:tc>
          <w:tcPr>
            <w:tcW w:w="3150" w:type="dxa"/>
            <w:tcBorders>
              <w:top w:val="single" w:sz="4" w:space="0" w:color="auto"/>
              <w:bottom w:val="single" w:sz="4" w:space="0" w:color="auto"/>
            </w:tcBorders>
            <w:shd w:val="clear" w:color="auto" w:fill="auto"/>
            <w:noWrap/>
            <w:vAlign w:val="bottom"/>
            <w:hideMark/>
          </w:tcPr>
          <w:p w14:paraId="12DE2640" w14:textId="77777777" w:rsidR="00522494" w:rsidRPr="004773AE" w:rsidRDefault="00522494" w:rsidP="00AE2D93">
            <w:pPr>
              <w:jc w:val="center"/>
              <w:rPr>
                <w:rFonts w:ascii="Times" w:eastAsia="Times New Roman" w:hAnsi="Times" w:cs="Times New Roman"/>
                <w:color w:val="000000"/>
              </w:rPr>
            </w:pPr>
          </w:p>
        </w:tc>
        <w:tc>
          <w:tcPr>
            <w:tcW w:w="990" w:type="dxa"/>
            <w:tcBorders>
              <w:top w:val="single" w:sz="4" w:space="0" w:color="auto"/>
              <w:bottom w:val="single" w:sz="4" w:space="0" w:color="auto"/>
            </w:tcBorders>
            <w:shd w:val="clear" w:color="auto" w:fill="auto"/>
            <w:noWrap/>
            <w:vAlign w:val="bottom"/>
            <w:hideMark/>
          </w:tcPr>
          <w:p w14:paraId="6F6E2443" w14:textId="77777777" w:rsidR="00522494" w:rsidRPr="004773AE" w:rsidRDefault="00522494" w:rsidP="00AE2D93">
            <w:pPr>
              <w:jc w:val="center"/>
              <w:rPr>
                <w:rFonts w:ascii="Times" w:eastAsia="Times New Roman" w:hAnsi="Times" w:cs="Times New Roman"/>
                <w:color w:val="000000"/>
              </w:rPr>
            </w:pPr>
            <w:r w:rsidRPr="004773AE">
              <w:rPr>
                <w:rFonts w:ascii="Times" w:eastAsia="Times New Roman" w:hAnsi="Times" w:cs="Times New Roman"/>
                <w:color w:val="000000"/>
              </w:rPr>
              <w:t>B</w:t>
            </w:r>
          </w:p>
        </w:tc>
        <w:tc>
          <w:tcPr>
            <w:tcW w:w="810" w:type="dxa"/>
            <w:tcBorders>
              <w:top w:val="single" w:sz="4" w:space="0" w:color="auto"/>
              <w:bottom w:val="single" w:sz="4" w:space="0" w:color="auto"/>
            </w:tcBorders>
            <w:shd w:val="clear" w:color="auto" w:fill="auto"/>
            <w:noWrap/>
            <w:vAlign w:val="bottom"/>
            <w:hideMark/>
          </w:tcPr>
          <w:p w14:paraId="6F721553" w14:textId="77777777" w:rsidR="00522494" w:rsidRPr="004773AE" w:rsidRDefault="00522494" w:rsidP="00AE2D93">
            <w:pPr>
              <w:jc w:val="center"/>
              <w:rPr>
                <w:rFonts w:ascii="Times" w:eastAsia="Times New Roman" w:hAnsi="Times" w:cs="Times New Roman"/>
                <w:color w:val="000000"/>
              </w:rPr>
            </w:pPr>
            <w:r w:rsidRPr="004773AE">
              <w:rPr>
                <w:rFonts w:ascii="Times" w:eastAsia="Times New Roman" w:hAnsi="Times" w:cs="Times New Roman"/>
                <w:color w:val="000000"/>
              </w:rPr>
              <w:t>SE</w:t>
            </w:r>
          </w:p>
        </w:tc>
        <w:tc>
          <w:tcPr>
            <w:tcW w:w="1980" w:type="dxa"/>
            <w:tcBorders>
              <w:top w:val="single" w:sz="4" w:space="0" w:color="auto"/>
              <w:bottom w:val="single" w:sz="4" w:space="0" w:color="auto"/>
            </w:tcBorders>
            <w:shd w:val="clear" w:color="auto" w:fill="auto"/>
            <w:noWrap/>
            <w:vAlign w:val="bottom"/>
            <w:hideMark/>
          </w:tcPr>
          <w:p w14:paraId="06A8FC14" w14:textId="77777777" w:rsidR="00522494" w:rsidRPr="004773AE" w:rsidRDefault="00522494" w:rsidP="00AE2D93">
            <w:pPr>
              <w:jc w:val="center"/>
              <w:rPr>
                <w:rFonts w:ascii="Times" w:eastAsia="Times New Roman" w:hAnsi="Times" w:cs="Times New Roman"/>
                <w:color w:val="000000"/>
              </w:rPr>
            </w:pPr>
            <w:r w:rsidRPr="004773AE">
              <w:rPr>
                <w:rFonts w:ascii="Times" w:eastAsia="Times New Roman" w:hAnsi="Times" w:cs="Times New Roman"/>
                <w:color w:val="000000"/>
              </w:rPr>
              <w:t>F</w:t>
            </w:r>
          </w:p>
        </w:tc>
        <w:tc>
          <w:tcPr>
            <w:tcW w:w="720" w:type="dxa"/>
            <w:tcBorders>
              <w:top w:val="single" w:sz="4" w:space="0" w:color="auto"/>
              <w:bottom w:val="single" w:sz="4" w:space="0" w:color="auto"/>
            </w:tcBorders>
            <w:shd w:val="clear" w:color="auto" w:fill="auto"/>
            <w:noWrap/>
            <w:vAlign w:val="bottom"/>
            <w:hideMark/>
          </w:tcPr>
          <w:p w14:paraId="1BDB4689" w14:textId="77777777" w:rsidR="00522494" w:rsidRPr="004773AE" w:rsidRDefault="00522494" w:rsidP="00AE2D93">
            <w:pPr>
              <w:jc w:val="center"/>
              <w:rPr>
                <w:rFonts w:ascii="Times" w:eastAsia="Times New Roman" w:hAnsi="Times" w:cs="Times New Roman"/>
                <w:i/>
                <w:color w:val="000000"/>
              </w:rPr>
            </w:pPr>
            <w:r w:rsidRPr="004773AE">
              <w:rPr>
                <w:rFonts w:ascii="Times" w:eastAsia="Times New Roman" w:hAnsi="Times" w:cs="Times New Roman"/>
                <w:i/>
                <w:color w:val="000000"/>
              </w:rPr>
              <w:t>p</w:t>
            </w:r>
          </w:p>
        </w:tc>
        <w:tc>
          <w:tcPr>
            <w:tcW w:w="720" w:type="dxa"/>
            <w:tcBorders>
              <w:top w:val="single" w:sz="4" w:space="0" w:color="auto"/>
              <w:bottom w:val="single" w:sz="4" w:space="0" w:color="auto"/>
            </w:tcBorders>
          </w:tcPr>
          <w:p w14:paraId="462DC33F" w14:textId="77777777" w:rsidR="00522494" w:rsidRPr="004773AE" w:rsidRDefault="00522494" w:rsidP="00AE2D93">
            <w:pPr>
              <w:jc w:val="center"/>
              <w:rPr>
                <w:rFonts w:ascii="Times" w:eastAsia="Times New Roman" w:hAnsi="Times" w:cs="Times New Roman"/>
                <w:color w:val="000000"/>
              </w:rPr>
            </w:pPr>
            <w:r w:rsidRPr="004773AE">
              <w:rPr>
                <w:rFonts w:ascii="Times" w:hAnsi="Times" w:cs="Times New Roman"/>
              </w:rPr>
              <w:t>sr</w:t>
            </w:r>
            <w:r w:rsidRPr="004773AE">
              <w:rPr>
                <w:rFonts w:ascii="Times" w:hAnsi="Times" w:cs="Times New Roman"/>
                <w:vertAlign w:val="superscript"/>
              </w:rPr>
              <w:t>2</w:t>
            </w:r>
          </w:p>
        </w:tc>
      </w:tr>
      <w:tr w:rsidR="00522494" w:rsidRPr="004773AE" w14:paraId="6916D99B" w14:textId="77777777" w:rsidTr="00AE2D93">
        <w:trPr>
          <w:trHeight w:val="300"/>
          <w:jc w:val="center"/>
        </w:trPr>
        <w:tc>
          <w:tcPr>
            <w:tcW w:w="1080" w:type="dxa"/>
            <w:tcBorders>
              <w:top w:val="single" w:sz="4" w:space="0" w:color="auto"/>
              <w:bottom w:val="nil"/>
            </w:tcBorders>
            <w:shd w:val="clear" w:color="auto" w:fill="auto"/>
            <w:noWrap/>
            <w:vAlign w:val="bottom"/>
            <w:hideMark/>
          </w:tcPr>
          <w:p w14:paraId="20147A67" w14:textId="77777777" w:rsidR="00522494" w:rsidRPr="004773AE" w:rsidRDefault="00522494" w:rsidP="00AE2D93">
            <w:pPr>
              <w:rPr>
                <w:rFonts w:ascii="Times" w:eastAsia="Times New Roman" w:hAnsi="Times" w:cs="Times New Roman"/>
                <w:color w:val="000000"/>
              </w:rPr>
            </w:pPr>
            <w:r w:rsidRPr="004773AE">
              <w:rPr>
                <w:rFonts w:ascii="Times" w:eastAsia="Times New Roman" w:hAnsi="Times" w:cs="Times New Roman"/>
                <w:color w:val="000000"/>
              </w:rPr>
              <w:t xml:space="preserve">Model 1 </w:t>
            </w:r>
          </w:p>
        </w:tc>
        <w:tc>
          <w:tcPr>
            <w:tcW w:w="3150" w:type="dxa"/>
            <w:tcBorders>
              <w:top w:val="single" w:sz="4" w:space="0" w:color="auto"/>
              <w:bottom w:val="nil"/>
            </w:tcBorders>
            <w:shd w:val="clear" w:color="auto" w:fill="auto"/>
            <w:noWrap/>
            <w:vAlign w:val="bottom"/>
            <w:hideMark/>
          </w:tcPr>
          <w:p w14:paraId="4CA87831" w14:textId="77777777" w:rsidR="00522494" w:rsidRPr="004773AE" w:rsidRDefault="00522494" w:rsidP="00AE2D93">
            <w:pPr>
              <w:rPr>
                <w:rFonts w:ascii="Times" w:eastAsia="Times New Roman" w:hAnsi="Times" w:cs="Times New Roman"/>
                <w:color w:val="000000"/>
              </w:rPr>
            </w:pPr>
            <w:r w:rsidRPr="004773AE">
              <w:rPr>
                <w:rFonts w:ascii="Times" w:eastAsia="Times New Roman" w:hAnsi="Times" w:cs="Times New Roman"/>
                <w:color w:val="000000"/>
              </w:rPr>
              <w:t>Responsive</w:t>
            </w:r>
          </w:p>
        </w:tc>
        <w:tc>
          <w:tcPr>
            <w:tcW w:w="990" w:type="dxa"/>
            <w:tcBorders>
              <w:top w:val="single" w:sz="4" w:space="0" w:color="auto"/>
              <w:bottom w:val="nil"/>
            </w:tcBorders>
            <w:shd w:val="clear" w:color="auto" w:fill="auto"/>
            <w:noWrap/>
            <w:vAlign w:val="bottom"/>
            <w:hideMark/>
          </w:tcPr>
          <w:p w14:paraId="7617C12C"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.257</w:t>
            </w:r>
          </w:p>
        </w:tc>
        <w:tc>
          <w:tcPr>
            <w:tcW w:w="810" w:type="dxa"/>
            <w:tcBorders>
              <w:top w:val="single" w:sz="4" w:space="0" w:color="auto"/>
              <w:bottom w:val="nil"/>
            </w:tcBorders>
            <w:shd w:val="clear" w:color="auto" w:fill="auto"/>
            <w:noWrap/>
            <w:vAlign w:val="bottom"/>
            <w:hideMark/>
          </w:tcPr>
          <w:p w14:paraId="085A98DE" w14:textId="77777777" w:rsidR="00522494" w:rsidRPr="004773AE" w:rsidRDefault="00522494" w:rsidP="00AE2D93">
            <w:pPr>
              <w:jc w:val="center"/>
              <w:rPr>
                <w:rFonts w:ascii="Times" w:eastAsia="Times New Roman" w:hAnsi="Times" w:cs="Times New Roman"/>
                <w:color w:val="000000"/>
              </w:rPr>
            </w:pPr>
            <w:r w:rsidRPr="004773AE">
              <w:rPr>
                <w:rFonts w:ascii="Times" w:eastAsia="Times New Roman" w:hAnsi="Times" w:cs="Times New Roman"/>
                <w:color w:val="000000"/>
              </w:rPr>
              <w:t>.142</w:t>
            </w:r>
          </w:p>
        </w:tc>
        <w:tc>
          <w:tcPr>
            <w:tcW w:w="1980" w:type="dxa"/>
            <w:tcBorders>
              <w:top w:val="single" w:sz="4" w:space="0" w:color="auto"/>
              <w:bottom w:val="nil"/>
            </w:tcBorders>
            <w:shd w:val="clear" w:color="auto" w:fill="auto"/>
            <w:noWrap/>
            <w:vAlign w:val="bottom"/>
            <w:hideMark/>
          </w:tcPr>
          <w:p w14:paraId="16A73513"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142) = 3.257</w:t>
            </w:r>
          </w:p>
        </w:tc>
        <w:tc>
          <w:tcPr>
            <w:tcW w:w="720" w:type="dxa"/>
            <w:tcBorders>
              <w:top w:val="single" w:sz="4" w:space="0" w:color="auto"/>
              <w:bottom w:val="nil"/>
            </w:tcBorders>
            <w:shd w:val="clear" w:color="auto" w:fill="auto"/>
            <w:noWrap/>
            <w:vAlign w:val="bottom"/>
            <w:hideMark/>
          </w:tcPr>
          <w:p w14:paraId="27ABC4C3"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.073</w:t>
            </w:r>
          </w:p>
        </w:tc>
        <w:tc>
          <w:tcPr>
            <w:tcW w:w="720" w:type="dxa"/>
            <w:tcBorders>
              <w:top w:val="single" w:sz="4" w:space="0" w:color="auto"/>
              <w:bottom w:val="nil"/>
            </w:tcBorders>
            <w:vAlign w:val="bottom"/>
          </w:tcPr>
          <w:p w14:paraId="03A842C9"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.022</w:t>
            </w:r>
          </w:p>
        </w:tc>
      </w:tr>
      <w:tr w:rsidR="00522494" w:rsidRPr="004773AE" w14:paraId="692D3F52" w14:textId="77777777" w:rsidTr="00AE2D93">
        <w:trPr>
          <w:trHeight w:val="300"/>
          <w:jc w:val="center"/>
        </w:trPr>
        <w:tc>
          <w:tcPr>
            <w:tcW w:w="1080" w:type="dxa"/>
            <w:tcBorders>
              <w:top w:val="nil"/>
              <w:bottom w:val="single" w:sz="4" w:space="0" w:color="auto"/>
            </w:tcBorders>
            <w:shd w:val="clear" w:color="auto" w:fill="auto"/>
            <w:noWrap/>
            <w:vAlign w:val="bottom"/>
            <w:hideMark/>
          </w:tcPr>
          <w:p w14:paraId="2CA6FF2E" w14:textId="77777777" w:rsidR="00522494" w:rsidRPr="004773AE" w:rsidRDefault="00522494" w:rsidP="00AE2D93">
            <w:pPr>
              <w:rPr>
                <w:rFonts w:ascii="Times" w:eastAsia="Times New Roman" w:hAnsi="Times" w:cs="Times New Roman"/>
                <w:color w:val="000000"/>
              </w:rPr>
            </w:pPr>
          </w:p>
        </w:tc>
        <w:tc>
          <w:tcPr>
            <w:tcW w:w="3150" w:type="dxa"/>
            <w:tcBorders>
              <w:top w:val="nil"/>
              <w:bottom w:val="single" w:sz="4" w:space="0" w:color="auto"/>
            </w:tcBorders>
            <w:shd w:val="clear" w:color="auto" w:fill="auto"/>
            <w:noWrap/>
            <w:vAlign w:val="bottom"/>
            <w:hideMark/>
          </w:tcPr>
          <w:p w14:paraId="1D984275" w14:textId="77777777" w:rsidR="00522494" w:rsidRPr="004773AE" w:rsidRDefault="00522494" w:rsidP="00AE2D93">
            <w:pPr>
              <w:rPr>
                <w:rFonts w:ascii="Times" w:eastAsia="Times New Roman" w:hAnsi="Times" w:cs="Times New Roman"/>
                <w:color w:val="000000"/>
              </w:rPr>
            </w:pPr>
            <w:r w:rsidRPr="004773AE">
              <w:rPr>
                <w:rFonts w:ascii="Times" w:eastAsia="Times New Roman" w:hAnsi="Times" w:cs="Times New Roman"/>
                <w:color w:val="000000"/>
              </w:rPr>
              <w:t>Unresponsive</w:t>
            </w:r>
          </w:p>
        </w:tc>
        <w:tc>
          <w:tcPr>
            <w:tcW w:w="990" w:type="dxa"/>
            <w:tcBorders>
              <w:top w:val="nil"/>
              <w:bottom w:val="single" w:sz="4" w:space="0" w:color="auto"/>
            </w:tcBorders>
            <w:shd w:val="clear" w:color="auto" w:fill="auto"/>
            <w:noWrap/>
            <w:vAlign w:val="bottom"/>
            <w:hideMark/>
          </w:tcPr>
          <w:p w14:paraId="753A4590"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-.004</w:t>
            </w:r>
          </w:p>
        </w:tc>
        <w:tc>
          <w:tcPr>
            <w:tcW w:w="810" w:type="dxa"/>
            <w:tcBorders>
              <w:top w:val="nil"/>
              <w:bottom w:val="single" w:sz="4" w:space="0" w:color="auto"/>
            </w:tcBorders>
            <w:shd w:val="clear" w:color="auto" w:fill="auto"/>
            <w:noWrap/>
            <w:vAlign w:val="bottom"/>
            <w:hideMark/>
          </w:tcPr>
          <w:p w14:paraId="578B94F4"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.144</w:t>
            </w:r>
          </w:p>
        </w:tc>
        <w:tc>
          <w:tcPr>
            <w:tcW w:w="1980" w:type="dxa"/>
            <w:tcBorders>
              <w:top w:val="nil"/>
              <w:bottom w:val="single" w:sz="4" w:space="0" w:color="auto"/>
            </w:tcBorders>
            <w:shd w:val="clear" w:color="auto" w:fill="auto"/>
            <w:noWrap/>
            <w:vAlign w:val="bottom"/>
            <w:hideMark/>
          </w:tcPr>
          <w:p w14:paraId="20DE475C" w14:textId="0CC681FF"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142)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4773AE">
              <w:rPr>
                <w:rFonts w:ascii="Times" w:eastAsia="Times New Roman" w:hAnsi="Times" w:cs="Times New Roman"/>
                <w:color w:val="000000"/>
              </w:rPr>
              <w:t>.001</w:t>
            </w:r>
          </w:p>
        </w:tc>
        <w:tc>
          <w:tcPr>
            <w:tcW w:w="720" w:type="dxa"/>
            <w:tcBorders>
              <w:top w:val="nil"/>
              <w:bottom w:val="single" w:sz="4" w:space="0" w:color="auto"/>
            </w:tcBorders>
            <w:shd w:val="clear" w:color="auto" w:fill="auto"/>
            <w:noWrap/>
            <w:vAlign w:val="bottom"/>
            <w:hideMark/>
          </w:tcPr>
          <w:p w14:paraId="0A644B6C"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.979</w:t>
            </w:r>
          </w:p>
        </w:tc>
        <w:tc>
          <w:tcPr>
            <w:tcW w:w="720" w:type="dxa"/>
            <w:tcBorders>
              <w:top w:val="nil"/>
              <w:bottom w:val="single" w:sz="4" w:space="0" w:color="auto"/>
            </w:tcBorders>
            <w:vAlign w:val="bottom"/>
          </w:tcPr>
          <w:p w14:paraId="44AE2E26"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.000</w:t>
            </w:r>
          </w:p>
        </w:tc>
      </w:tr>
      <w:tr w:rsidR="00522494" w:rsidRPr="004773AE" w14:paraId="1D017177" w14:textId="77777777" w:rsidTr="00AE2D93">
        <w:trPr>
          <w:trHeight w:val="300"/>
          <w:jc w:val="center"/>
        </w:trPr>
        <w:tc>
          <w:tcPr>
            <w:tcW w:w="1080" w:type="dxa"/>
            <w:tcBorders>
              <w:top w:val="single" w:sz="4" w:space="0" w:color="auto"/>
            </w:tcBorders>
            <w:shd w:val="clear" w:color="auto" w:fill="auto"/>
            <w:noWrap/>
            <w:vAlign w:val="bottom"/>
            <w:hideMark/>
          </w:tcPr>
          <w:p w14:paraId="07E30CA0" w14:textId="77777777" w:rsidR="00522494" w:rsidRPr="004773AE" w:rsidRDefault="00522494" w:rsidP="00AE2D93">
            <w:pPr>
              <w:rPr>
                <w:rFonts w:ascii="Times" w:eastAsia="Times New Roman" w:hAnsi="Times" w:cs="Times New Roman"/>
                <w:color w:val="000000"/>
              </w:rPr>
            </w:pPr>
            <w:r w:rsidRPr="004773AE">
              <w:rPr>
                <w:rFonts w:ascii="Times" w:eastAsia="Times New Roman" w:hAnsi="Times" w:cs="Times New Roman"/>
                <w:color w:val="000000"/>
              </w:rPr>
              <w:t>Model 2</w:t>
            </w:r>
          </w:p>
        </w:tc>
        <w:tc>
          <w:tcPr>
            <w:tcW w:w="3150" w:type="dxa"/>
            <w:tcBorders>
              <w:top w:val="single" w:sz="4" w:space="0" w:color="auto"/>
            </w:tcBorders>
            <w:shd w:val="clear" w:color="auto" w:fill="auto"/>
            <w:noWrap/>
            <w:vAlign w:val="bottom"/>
            <w:hideMark/>
          </w:tcPr>
          <w:p w14:paraId="2C6815D1" w14:textId="77777777" w:rsidR="00522494" w:rsidRPr="004773AE" w:rsidRDefault="00522494" w:rsidP="00AE2D93">
            <w:pPr>
              <w:rPr>
                <w:rFonts w:ascii="Times" w:eastAsia="Times New Roman" w:hAnsi="Times" w:cs="Times New Roman"/>
                <w:color w:val="000000"/>
              </w:rPr>
            </w:pPr>
            <w:r w:rsidRPr="004773AE">
              <w:rPr>
                <w:rFonts w:ascii="Times" w:eastAsia="Times New Roman" w:hAnsi="Times" w:cs="Times New Roman"/>
                <w:color w:val="000000"/>
              </w:rPr>
              <w:t>Responsive</w:t>
            </w:r>
          </w:p>
        </w:tc>
        <w:tc>
          <w:tcPr>
            <w:tcW w:w="990" w:type="dxa"/>
            <w:tcBorders>
              <w:top w:val="single" w:sz="4" w:space="0" w:color="auto"/>
            </w:tcBorders>
            <w:shd w:val="clear" w:color="auto" w:fill="auto"/>
            <w:noWrap/>
            <w:vAlign w:val="bottom"/>
            <w:hideMark/>
          </w:tcPr>
          <w:p w14:paraId="3019B58A"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.258</w:t>
            </w:r>
          </w:p>
        </w:tc>
        <w:tc>
          <w:tcPr>
            <w:tcW w:w="810" w:type="dxa"/>
            <w:tcBorders>
              <w:top w:val="single" w:sz="4" w:space="0" w:color="auto"/>
            </w:tcBorders>
            <w:shd w:val="clear" w:color="auto" w:fill="auto"/>
            <w:noWrap/>
            <w:vAlign w:val="bottom"/>
            <w:hideMark/>
          </w:tcPr>
          <w:p w14:paraId="655634F7"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.142</w:t>
            </w:r>
          </w:p>
        </w:tc>
        <w:tc>
          <w:tcPr>
            <w:tcW w:w="1980" w:type="dxa"/>
            <w:tcBorders>
              <w:top w:val="single" w:sz="4" w:space="0" w:color="auto"/>
            </w:tcBorders>
            <w:shd w:val="clear" w:color="auto" w:fill="auto"/>
            <w:noWrap/>
            <w:vAlign w:val="bottom"/>
            <w:hideMark/>
          </w:tcPr>
          <w:p w14:paraId="373ACCA9" w14:textId="4E1DEB5F"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4773AE">
              <w:rPr>
                <w:rFonts w:ascii="Times" w:eastAsia="Times New Roman" w:hAnsi="Times" w:cs="Times New Roman"/>
                <w:color w:val="000000"/>
              </w:rPr>
              <w:t>) = 3.306</w:t>
            </w:r>
          </w:p>
        </w:tc>
        <w:tc>
          <w:tcPr>
            <w:tcW w:w="720" w:type="dxa"/>
            <w:tcBorders>
              <w:top w:val="single" w:sz="4" w:space="0" w:color="auto"/>
            </w:tcBorders>
            <w:shd w:val="clear" w:color="auto" w:fill="auto"/>
            <w:noWrap/>
            <w:vAlign w:val="bottom"/>
            <w:hideMark/>
          </w:tcPr>
          <w:p w14:paraId="65CA3C92"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.071</w:t>
            </w:r>
          </w:p>
        </w:tc>
        <w:tc>
          <w:tcPr>
            <w:tcW w:w="720" w:type="dxa"/>
            <w:tcBorders>
              <w:top w:val="single" w:sz="4" w:space="0" w:color="auto"/>
            </w:tcBorders>
            <w:vAlign w:val="bottom"/>
          </w:tcPr>
          <w:p w14:paraId="1A828A54"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.023</w:t>
            </w:r>
          </w:p>
        </w:tc>
      </w:tr>
      <w:tr w:rsidR="00522494" w:rsidRPr="004773AE" w14:paraId="1ED98669" w14:textId="77777777" w:rsidTr="00AE2D93">
        <w:trPr>
          <w:trHeight w:val="300"/>
          <w:jc w:val="center"/>
        </w:trPr>
        <w:tc>
          <w:tcPr>
            <w:tcW w:w="1080" w:type="dxa"/>
            <w:tcBorders>
              <w:bottom w:val="nil"/>
            </w:tcBorders>
            <w:shd w:val="clear" w:color="auto" w:fill="auto"/>
            <w:noWrap/>
            <w:vAlign w:val="bottom"/>
            <w:hideMark/>
          </w:tcPr>
          <w:p w14:paraId="5B6A9781" w14:textId="77777777" w:rsidR="00522494" w:rsidRPr="004773AE" w:rsidRDefault="00522494" w:rsidP="00AE2D93">
            <w:pPr>
              <w:rPr>
                <w:rFonts w:ascii="Times" w:eastAsia="Times New Roman" w:hAnsi="Times" w:cs="Times New Roman"/>
                <w:color w:val="000000"/>
              </w:rPr>
            </w:pPr>
          </w:p>
        </w:tc>
        <w:tc>
          <w:tcPr>
            <w:tcW w:w="3150" w:type="dxa"/>
            <w:tcBorders>
              <w:bottom w:val="nil"/>
            </w:tcBorders>
            <w:shd w:val="clear" w:color="auto" w:fill="auto"/>
            <w:noWrap/>
            <w:vAlign w:val="bottom"/>
            <w:hideMark/>
          </w:tcPr>
          <w:p w14:paraId="23430F53" w14:textId="77777777" w:rsidR="00522494" w:rsidRPr="004773AE" w:rsidRDefault="00522494" w:rsidP="00AE2D93">
            <w:pPr>
              <w:rPr>
                <w:rFonts w:ascii="Times" w:eastAsia="Times New Roman" w:hAnsi="Times" w:cs="Times New Roman"/>
                <w:color w:val="000000"/>
              </w:rPr>
            </w:pPr>
            <w:r w:rsidRPr="004773AE">
              <w:rPr>
                <w:rFonts w:ascii="Times" w:eastAsia="Times New Roman" w:hAnsi="Times" w:cs="Times New Roman"/>
                <w:color w:val="000000"/>
              </w:rPr>
              <w:t>Unresponsive</w:t>
            </w:r>
          </w:p>
        </w:tc>
        <w:tc>
          <w:tcPr>
            <w:tcW w:w="990" w:type="dxa"/>
            <w:tcBorders>
              <w:bottom w:val="nil"/>
            </w:tcBorders>
            <w:shd w:val="clear" w:color="auto" w:fill="auto"/>
            <w:noWrap/>
            <w:vAlign w:val="bottom"/>
            <w:hideMark/>
          </w:tcPr>
          <w:p w14:paraId="5EAFA65D"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.000</w:t>
            </w:r>
          </w:p>
        </w:tc>
        <w:tc>
          <w:tcPr>
            <w:tcW w:w="810" w:type="dxa"/>
            <w:tcBorders>
              <w:bottom w:val="nil"/>
            </w:tcBorders>
            <w:shd w:val="clear" w:color="auto" w:fill="auto"/>
            <w:noWrap/>
            <w:vAlign w:val="bottom"/>
            <w:hideMark/>
          </w:tcPr>
          <w:p w14:paraId="138E1501"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.144</w:t>
            </w:r>
          </w:p>
        </w:tc>
        <w:tc>
          <w:tcPr>
            <w:tcW w:w="1980" w:type="dxa"/>
            <w:tcBorders>
              <w:bottom w:val="nil"/>
            </w:tcBorders>
            <w:shd w:val="clear" w:color="auto" w:fill="auto"/>
            <w:noWrap/>
            <w:vAlign w:val="bottom"/>
            <w:hideMark/>
          </w:tcPr>
          <w:p w14:paraId="4CC88B53" w14:textId="383AC600"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4773AE">
              <w:rPr>
                <w:rFonts w:ascii="Times" w:eastAsia="Times New Roman" w:hAnsi="Times" w:cs="Times New Roman"/>
                <w:color w:val="000000"/>
              </w:rPr>
              <w:t>.000</w:t>
            </w:r>
          </w:p>
        </w:tc>
        <w:tc>
          <w:tcPr>
            <w:tcW w:w="720" w:type="dxa"/>
            <w:tcBorders>
              <w:bottom w:val="nil"/>
            </w:tcBorders>
            <w:shd w:val="clear" w:color="auto" w:fill="auto"/>
            <w:noWrap/>
            <w:vAlign w:val="bottom"/>
            <w:hideMark/>
          </w:tcPr>
          <w:p w14:paraId="4495BF53"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.999</w:t>
            </w:r>
          </w:p>
        </w:tc>
        <w:tc>
          <w:tcPr>
            <w:tcW w:w="720" w:type="dxa"/>
            <w:tcBorders>
              <w:bottom w:val="nil"/>
            </w:tcBorders>
            <w:vAlign w:val="bottom"/>
          </w:tcPr>
          <w:p w14:paraId="3FD9BAA1"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.000</w:t>
            </w:r>
          </w:p>
        </w:tc>
      </w:tr>
      <w:tr w:rsidR="00522494" w:rsidRPr="004773AE" w14:paraId="5DB922CB" w14:textId="77777777" w:rsidTr="00AE2D93">
        <w:trPr>
          <w:trHeight w:val="300"/>
          <w:jc w:val="center"/>
        </w:trPr>
        <w:tc>
          <w:tcPr>
            <w:tcW w:w="1080" w:type="dxa"/>
            <w:tcBorders>
              <w:top w:val="nil"/>
              <w:bottom w:val="single" w:sz="4" w:space="0" w:color="auto"/>
            </w:tcBorders>
            <w:shd w:val="clear" w:color="auto" w:fill="auto"/>
            <w:noWrap/>
            <w:vAlign w:val="bottom"/>
            <w:hideMark/>
          </w:tcPr>
          <w:p w14:paraId="1A062E68" w14:textId="77777777" w:rsidR="00522494" w:rsidRPr="004773AE" w:rsidRDefault="00522494" w:rsidP="00AE2D93">
            <w:pPr>
              <w:rPr>
                <w:rFonts w:ascii="Times" w:eastAsia="Times New Roman" w:hAnsi="Times" w:cs="Times New Roman"/>
                <w:color w:val="000000"/>
              </w:rPr>
            </w:pPr>
          </w:p>
        </w:tc>
        <w:tc>
          <w:tcPr>
            <w:tcW w:w="3150" w:type="dxa"/>
            <w:tcBorders>
              <w:top w:val="nil"/>
              <w:bottom w:val="single" w:sz="4" w:space="0" w:color="auto"/>
            </w:tcBorders>
            <w:shd w:val="clear" w:color="auto" w:fill="auto"/>
            <w:noWrap/>
            <w:vAlign w:val="bottom"/>
            <w:hideMark/>
          </w:tcPr>
          <w:p w14:paraId="7A2F1176" w14:textId="77777777" w:rsidR="00522494" w:rsidRPr="004773AE" w:rsidRDefault="00522494" w:rsidP="00AE2D93">
            <w:pPr>
              <w:rPr>
                <w:rFonts w:ascii="Times" w:eastAsia="Times New Roman" w:hAnsi="Times" w:cs="Times New Roman"/>
                <w:color w:val="000000"/>
              </w:rPr>
            </w:pPr>
            <w:r w:rsidRPr="004773AE">
              <w:rPr>
                <w:rFonts w:ascii="Times" w:eastAsia="Times New Roman" w:hAnsi="Times" w:cs="Times New Roman"/>
                <w:color w:val="000000"/>
              </w:rPr>
              <w:t>Baseline PPR</w:t>
            </w:r>
          </w:p>
        </w:tc>
        <w:tc>
          <w:tcPr>
            <w:tcW w:w="990" w:type="dxa"/>
            <w:tcBorders>
              <w:top w:val="nil"/>
              <w:bottom w:val="single" w:sz="4" w:space="0" w:color="auto"/>
            </w:tcBorders>
            <w:shd w:val="clear" w:color="auto" w:fill="auto"/>
            <w:noWrap/>
            <w:vAlign w:val="bottom"/>
            <w:hideMark/>
          </w:tcPr>
          <w:p w14:paraId="7ABDD938" w14:textId="77777777" w:rsidR="00522494" w:rsidRPr="004773AE" w:rsidRDefault="00522494" w:rsidP="00AE2D93">
            <w:pPr>
              <w:jc w:val="right"/>
              <w:rPr>
                <w:rFonts w:ascii="Times" w:eastAsia="Times New Roman" w:hAnsi="Times" w:cs="Times New Roman"/>
                <w:color w:val="000000"/>
                <w:lang w:eastAsia="zh-CN"/>
              </w:rPr>
            </w:pPr>
            <w:r w:rsidRPr="004773AE">
              <w:rPr>
                <w:rFonts w:ascii="Times" w:eastAsia="Times New Roman" w:hAnsi="Times" w:cs="Times New Roman"/>
                <w:color w:val="000000"/>
              </w:rPr>
              <w:t>-.064</w:t>
            </w:r>
          </w:p>
        </w:tc>
        <w:tc>
          <w:tcPr>
            <w:tcW w:w="810" w:type="dxa"/>
            <w:tcBorders>
              <w:top w:val="nil"/>
              <w:bottom w:val="single" w:sz="4" w:space="0" w:color="auto"/>
            </w:tcBorders>
            <w:shd w:val="clear" w:color="auto" w:fill="auto"/>
            <w:noWrap/>
            <w:vAlign w:val="bottom"/>
            <w:hideMark/>
          </w:tcPr>
          <w:p w14:paraId="60433533"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.059</w:t>
            </w:r>
          </w:p>
        </w:tc>
        <w:tc>
          <w:tcPr>
            <w:tcW w:w="1980" w:type="dxa"/>
            <w:tcBorders>
              <w:top w:val="nil"/>
              <w:bottom w:val="single" w:sz="4" w:space="0" w:color="auto"/>
            </w:tcBorders>
            <w:shd w:val="clear" w:color="auto" w:fill="auto"/>
            <w:noWrap/>
            <w:vAlign w:val="bottom"/>
            <w:hideMark/>
          </w:tcPr>
          <w:p w14:paraId="0D5CC91C" w14:textId="1A2AE2BF"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4773AE">
              <w:rPr>
                <w:rFonts w:ascii="Times" w:eastAsia="Times New Roman" w:hAnsi="Times" w:cs="Times New Roman"/>
                <w:color w:val="000000"/>
              </w:rPr>
              <w:t>) = 1.172</w:t>
            </w:r>
          </w:p>
        </w:tc>
        <w:tc>
          <w:tcPr>
            <w:tcW w:w="720" w:type="dxa"/>
            <w:tcBorders>
              <w:top w:val="nil"/>
              <w:bottom w:val="single" w:sz="4" w:space="0" w:color="auto"/>
            </w:tcBorders>
            <w:shd w:val="clear" w:color="auto" w:fill="auto"/>
            <w:noWrap/>
            <w:vAlign w:val="bottom"/>
            <w:hideMark/>
          </w:tcPr>
          <w:p w14:paraId="3B9BFA02"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.281</w:t>
            </w:r>
          </w:p>
        </w:tc>
        <w:tc>
          <w:tcPr>
            <w:tcW w:w="720" w:type="dxa"/>
            <w:tcBorders>
              <w:top w:val="nil"/>
              <w:bottom w:val="single" w:sz="4" w:space="0" w:color="auto"/>
            </w:tcBorders>
            <w:vAlign w:val="bottom"/>
          </w:tcPr>
          <w:p w14:paraId="69D2F976"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.008</w:t>
            </w:r>
          </w:p>
        </w:tc>
      </w:tr>
      <w:tr w:rsidR="00ED5DCD" w:rsidRPr="004773AE" w14:paraId="1E46CB13" w14:textId="77777777" w:rsidTr="00AE2D93">
        <w:trPr>
          <w:trHeight w:val="300"/>
          <w:jc w:val="center"/>
        </w:trPr>
        <w:tc>
          <w:tcPr>
            <w:tcW w:w="1080" w:type="dxa"/>
            <w:tcBorders>
              <w:top w:val="single" w:sz="4" w:space="0" w:color="auto"/>
            </w:tcBorders>
            <w:shd w:val="clear" w:color="auto" w:fill="auto"/>
            <w:noWrap/>
            <w:vAlign w:val="bottom"/>
            <w:hideMark/>
          </w:tcPr>
          <w:p w14:paraId="2278BA69" w14:textId="77777777" w:rsidR="00ED5DCD" w:rsidRPr="004773AE" w:rsidRDefault="00ED5DCD" w:rsidP="00AE2D93">
            <w:pPr>
              <w:rPr>
                <w:rFonts w:ascii="Times" w:eastAsia="Times New Roman" w:hAnsi="Times" w:cs="Times New Roman"/>
                <w:color w:val="000000"/>
              </w:rPr>
            </w:pPr>
            <w:r w:rsidRPr="004773AE">
              <w:rPr>
                <w:rFonts w:ascii="Times" w:eastAsia="Times New Roman" w:hAnsi="Times" w:cs="Times New Roman"/>
                <w:color w:val="000000"/>
              </w:rPr>
              <w:t>Model 3</w:t>
            </w:r>
          </w:p>
        </w:tc>
        <w:tc>
          <w:tcPr>
            <w:tcW w:w="3150" w:type="dxa"/>
            <w:tcBorders>
              <w:top w:val="single" w:sz="4" w:space="0" w:color="auto"/>
            </w:tcBorders>
            <w:shd w:val="clear" w:color="auto" w:fill="auto"/>
            <w:noWrap/>
            <w:vAlign w:val="bottom"/>
            <w:hideMark/>
          </w:tcPr>
          <w:p w14:paraId="0C9420DE" w14:textId="35CC7A7A" w:rsidR="00ED5DCD" w:rsidRPr="004773AE" w:rsidRDefault="00ED5DCD" w:rsidP="00AE2D93">
            <w:pPr>
              <w:rPr>
                <w:rFonts w:ascii="Times" w:eastAsia="Times New Roman" w:hAnsi="Times" w:cs="Times New Roman"/>
                <w:color w:val="000000"/>
              </w:rPr>
            </w:pPr>
            <w:r w:rsidRPr="004773AE">
              <w:rPr>
                <w:rFonts w:ascii="Times" w:eastAsia="Times New Roman" w:hAnsi="Times" w:cs="Times New Roman"/>
                <w:color w:val="000000"/>
              </w:rPr>
              <w:t>Responsive</w:t>
            </w:r>
          </w:p>
        </w:tc>
        <w:tc>
          <w:tcPr>
            <w:tcW w:w="990" w:type="dxa"/>
            <w:tcBorders>
              <w:top w:val="single" w:sz="4" w:space="0" w:color="auto"/>
            </w:tcBorders>
            <w:shd w:val="clear" w:color="auto" w:fill="auto"/>
            <w:noWrap/>
            <w:vAlign w:val="bottom"/>
            <w:hideMark/>
          </w:tcPr>
          <w:p w14:paraId="29BDAC82" w14:textId="4A37E6AB" w:rsidR="00ED5DCD" w:rsidRPr="004773AE" w:rsidRDefault="00ED5DCD" w:rsidP="00AE2D93">
            <w:pPr>
              <w:jc w:val="right"/>
              <w:rPr>
                <w:rFonts w:ascii="Times" w:eastAsia="Times New Roman" w:hAnsi="Times" w:cs="Times New Roman"/>
                <w:color w:val="000000"/>
              </w:rPr>
            </w:pPr>
            <w:r>
              <w:rPr>
                <w:rFonts w:ascii="Times" w:eastAsia="Times New Roman" w:hAnsi="Times" w:cs="Times New Roman"/>
                <w:color w:val="000000"/>
              </w:rPr>
              <w:t>.253</w:t>
            </w:r>
          </w:p>
        </w:tc>
        <w:tc>
          <w:tcPr>
            <w:tcW w:w="810" w:type="dxa"/>
            <w:tcBorders>
              <w:top w:val="single" w:sz="4" w:space="0" w:color="auto"/>
            </w:tcBorders>
            <w:shd w:val="clear" w:color="auto" w:fill="auto"/>
            <w:noWrap/>
            <w:vAlign w:val="bottom"/>
            <w:hideMark/>
          </w:tcPr>
          <w:p w14:paraId="6C8FB21E" w14:textId="50A2BEB9" w:rsidR="00ED5DCD" w:rsidRPr="004773AE" w:rsidRDefault="00ED5DCD" w:rsidP="00AE2D93">
            <w:pPr>
              <w:jc w:val="right"/>
              <w:rPr>
                <w:rFonts w:ascii="Times" w:eastAsia="Times New Roman" w:hAnsi="Times" w:cs="Times New Roman"/>
                <w:color w:val="000000"/>
              </w:rPr>
            </w:pPr>
            <w:r>
              <w:rPr>
                <w:rFonts w:ascii="Times" w:eastAsia="Times New Roman" w:hAnsi="Times" w:cs="Times New Roman"/>
                <w:color w:val="000000"/>
              </w:rPr>
              <w:t>.141</w:t>
            </w:r>
          </w:p>
        </w:tc>
        <w:tc>
          <w:tcPr>
            <w:tcW w:w="1980" w:type="dxa"/>
            <w:tcBorders>
              <w:top w:val="single" w:sz="4" w:space="0" w:color="auto"/>
            </w:tcBorders>
            <w:shd w:val="clear" w:color="auto" w:fill="auto"/>
            <w:noWrap/>
            <w:vAlign w:val="bottom"/>
            <w:hideMark/>
          </w:tcPr>
          <w:p w14:paraId="5FB12042" w14:textId="22C395D2" w:rsidR="00ED5DCD" w:rsidRPr="004773AE" w:rsidRDefault="00ED5DCD" w:rsidP="00AE2D93">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3.206</w:t>
            </w:r>
          </w:p>
        </w:tc>
        <w:tc>
          <w:tcPr>
            <w:tcW w:w="720" w:type="dxa"/>
            <w:tcBorders>
              <w:top w:val="single" w:sz="4" w:space="0" w:color="auto"/>
            </w:tcBorders>
            <w:shd w:val="clear" w:color="auto" w:fill="auto"/>
            <w:noWrap/>
            <w:vAlign w:val="bottom"/>
            <w:hideMark/>
          </w:tcPr>
          <w:p w14:paraId="292F6B74" w14:textId="1550BC73" w:rsidR="00ED5DCD" w:rsidRPr="004773AE" w:rsidRDefault="00ED5DCD" w:rsidP="00AE2D93">
            <w:pPr>
              <w:jc w:val="right"/>
              <w:rPr>
                <w:rFonts w:ascii="Times" w:eastAsia="Times New Roman" w:hAnsi="Times" w:cs="Times New Roman"/>
                <w:color w:val="000000"/>
              </w:rPr>
            </w:pPr>
            <w:r>
              <w:rPr>
                <w:rFonts w:ascii="Times" w:eastAsia="Times New Roman" w:hAnsi="Times" w:cs="Times New Roman"/>
                <w:color w:val="000000"/>
              </w:rPr>
              <w:t>.076</w:t>
            </w:r>
          </w:p>
        </w:tc>
        <w:tc>
          <w:tcPr>
            <w:tcW w:w="720" w:type="dxa"/>
            <w:tcBorders>
              <w:top w:val="single" w:sz="4" w:space="0" w:color="auto"/>
            </w:tcBorders>
            <w:vAlign w:val="bottom"/>
          </w:tcPr>
          <w:p w14:paraId="1B3A1510" w14:textId="0468DE37" w:rsidR="00ED5DCD" w:rsidRPr="004773AE" w:rsidRDefault="00ED5DCD" w:rsidP="00AE2D93">
            <w:pPr>
              <w:jc w:val="right"/>
              <w:rPr>
                <w:rFonts w:ascii="Times" w:eastAsia="Times New Roman" w:hAnsi="Times" w:cs="Times New Roman"/>
                <w:color w:val="000000"/>
              </w:rPr>
            </w:pPr>
            <w:r>
              <w:rPr>
                <w:rFonts w:ascii="Times" w:eastAsia="Times New Roman" w:hAnsi="Times" w:cs="Times New Roman"/>
                <w:color w:val="000000"/>
              </w:rPr>
              <w:t>.023</w:t>
            </w:r>
          </w:p>
        </w:tc>
      </w:tr>
      <w:tr w:rsidR="00ED5DCD" w:rsidRPr="004773AE" w14:paraId="0D444376" w14:textId="77777777" w:rsidTr="00AE2D93">
        <w:trPr>
          <w:trHeight w:val="300"/>
          <w:jc w:val="center"/>
        </w:trPr>
        <w:tc>
          <w:tcPr>
            <w:tcW w:w="1080" w:type="dxa"/>
            <w:shd w:val="clear" w:color="auto" w:fill="auto"/>
            <w:noWrap/>
            <w:vAlign w:val="bottom"/>
            <w:hideMark/>
          </w:tcPr>
          <w:p w14:paraId="1CE95D97" w14:textId="77777777" w:rsidR="00ED5DCD" w:rsidRPr="004773AE" w:rsidRDefault="00ED5DCD" w:rsidP="00AE2D93">
            <w:pPr>
              <w:rPr>
                <w:rFonts w:ascii="Times" w:eastAsia="Times New Roman" w:hAnsi="Times" w:cs="Times New Roman"/>
                <w:color w:val="000000"/>
              </w:rPr>
            </w:pPr>
          </w:p>
        </w:tc>
        <w:tc>
          <w:tcPr>
            <w:tcW w:w="3150" w:type="dxa"/>
            <w:shd w:val="clear" w:color="auto" w:fill="auto"/>
            <w:noWrap/>
            <w:vAlign w:val="bottom"/>
            <w:hideMark/>
          </w:tcPr>
          <w:p w14:paraId="3FB81A7C" w14:textId="13BBDE29" w:rsidR="00ED5DCD" w:rsidRPr="004773AE" w:rsidRDefault="00ED5DCD" w:rsidP="00AE2D93">
            <w:pPr>
              <w:rPr>
                <w:rFonts w:ascii="Times" w:eastAsia="Times New Roman" w:hAnsi="Times" w:cs="Times New Roman"/>
                <w:color w:val="000000"/>
              </w:rPr>
            </w:pPr>
            <w:r w:rsidRPr="004773AE">
              <w:rPr>
                <w:rFonts w:ascii="Times" w:eastAsia="Times New Roman" w:hAnsi="Times" w:cs="Times New Roman"/>
                <w:color w:val="000000"/>
              </w:rPr>
              <w:t>Unresponsive</w:t>
            </w:r>
          </w:p>
        </w:tc>
        <w:tc>
          <w:tcPr>
            <w:tcW w:w="990" w:type="dxa"/>
            <w:shd w:val="clear" w:color="auto" w:fill="auto"/>
            <w:noWrap/>
            <w:vAlign w:val="bottom"/>
            <w:hideMark/>
          </w:tcPr>
          <w:p w14:paraId="14DCDC78" w14:textId="0FA75CFB" w:rsidR="00ED5DCD" w:rsidRPr="004773AE" w:rsidRDefault="00ED5DCD" w:rsidP="00AE2D93">
            <w:pPr>
              <w:jc w:val="right"/>
              <w:rPr>
                <w:rFonts w:ascii="Times" w:eastAsia="Times New Roman" w:hAnsi="Times" w:cs="Times New Roman"/>
                <w:color w:val="000000"/>
              </w:rPr>
            </w:pPr>
            <w:r w:rsidRPr="004773AE">
              <w:rPr>
                <w:rFonts w:ascii="Times" w:eastAsia="Times New Roman" w:hAnsi="Times" w:cs="Times New Roman"/>
                <w:color w:val="000000"/>
              </w:rPr>
              <w:t>.</w:t>
            </w:r>
            <w:r>
              <w:rPr>
                <w:rFonts w:ascii="Times" w:eastAsia="Times New Roman" w:hAnsi="Times" w:cs="Times New Roman"/>
                <w:color w:val="000000"/>
              </w:rPr>
              <w:t>007</w:t>
            </w:r>
          </w:p>
        </w:tc>
        <w:tc>
          <w:tcPr>
            <w:tcW w:w="810" w:type="dxa"/>
            <w:shd w:val="clear" w:color="auto" w:fill="auto"/>
            <w:noWrap/>
            <w:vAlign w:val="bottom"/>
            <w:hideMark/>
          </w:tcPr>
          <w:p w14:paraId="78029DC4" w14:textId="734F9DAA" w:rsidR="00ED5DCD" w:rsidRPr="004773AE" w:rsidRDefault="00ED5DCD" w:rsidP="00AE2D93">
            <w:pPr>
              <w:jc w:val="right"/>
              <w:rPr>
                <w:rFonts w:ascii="Times" w:eastAsia="Times New Roman" w:hAnsi="Times" w:cs="Times New Roman"/>
                <w:color w:val="000000"/>
              </w:rPr>
            </w:pPr>
            <w:r>
              <w:rPr>
                <w:rFonts w:ascii="Times" w:eastAsia="Times New Roman" w:hAnsi="Times" w:cs="Times New Roman"/>
                <w:color w:val="000000"/>
              </w:rPr>
              <w:t>.144</w:t>
            </w:r>
          </w:p>
        </w:tc>
        <w:tc>
          <w:tcPr>
            <w:tcW w:w="1980" w:type="dxa"/>
            <w:shd w:val="clear" w:color="auto" w:fill="auto"/>
            <w:noWrap/>
            <w:vAlign w:val="bottom"/>
            <w:hideMark/>
          </w:tcPr>
          <w:p w14:paraId="176B4E8F" w14:textId="67AF6FC4" w:rsidR="00ED5DCD" w:rsidRPr="004773AE" w:rsidRDefault="00ED5DCD" w:rsidP="00AE2D93">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4773AE">
              <w:rPr>
                <w:rFonts w:ascii="Times" w:eastAsia="Times New Roman" w:hAnsi="Times" w:cs="Times New Roman"/>
                <w:color w:val="000000"/>
              </w:rPr>
              <w:t>.</w:t>
            </w:r>
            <w:r>
              <w:rPr>
                <w:rFonts w:ascii="Times" w:eastAsia="Times New Roman" w:hAnsi="Times" w:cs="Times New Roman"/>
                <w:color w:val="000000"/>
              </w:rPr>
              <w:t>002</w:t>
            </w:r>
          </w:p>
        </w:tc>
        <w:tc>
          <w:tcPr>
            <w:tcW w:w="720" w:type="dxa"/>
            <w:shd w:val="clear" w:color="auto" w:fill="auto"/>
            <w:noWrap/>
            <w:vAlign w:val="bottom"/>
            <w:hideMark/>
          </w:tcPr>
          <w:p w14:paraId="0AB17C39" w14:textId="62545751" w:rsidR="00ED5DCD" w:rsidRPr="004773AE" w:rsidRDefault="00ED5DCD" w:rsidP="00AE2D93">
            <w:pPr>
              <w:jc w:val="right"/>
              <w:rPr>
                <w:rFonts w:ascii="Times" w:eastAsia="Times New Roman" w:hAnsi="Times" w:cs="Times New Roman"/>
                <w:color w:val="000000"/>
              </w:rPr>
            </w:pPr>
            <w:r w:rsidRPr="004773AE">
              <w:rPr>
                <w:rFonts w:ascii="Times" w:eastAsia="Times New Roman" w:hAnsi="Times" w:cs="Times New Roman"/>
                <w:color w:val="000000"/>
              </w:rPr>
              <w:t>.</w:t>
            </w:r>
            <w:r>
              <w:rPr>
                <w:rFonts w:ascii="Times" w:eastAsia="Times New Roman" w:hAnsi="Times" w:cs="Times New Roman"/>
                <w:color w:val="000000"/>
              </w:rPr>
              <w:t>961</w:t>
            </w:r>
          </w:p>
        </w:tc>
        <w:tc>
          <w:tcPr>
            <w:tcW w:w="720" w:type="dxa"/>
            <w:vAlign w:val="bottom"/>
          </w:tcPr>
          <w:p w14:paraId="55F759FE" w14:textId="0D25F81B" w:rsidR="00ED5DCD" w:rsidRPr="004773AE" w:rsidRDefault="00ED5DCD" w:rsidP="00AE2D93">
            <w:pPr>
              <w:jc w:val="right"/>
              <w:rPr>
                <w:rFonts w:ascii="Times" w:eastAsia="Times New Roman" w:hAnsi="Times" w:cs="Times New Roman"/>
                <w:color w:val="000000"/>
              </w:rPr>
            </w:pPr>
            <w:r>
              <w:rPr>
                <w:rFonts w:ascii="Times" w:eastAsia="Times New Roman" w:hAnsi="Times" w:cs="Times New Roman"/>
                <w:color w:val="000000"/>
              </w:rPr>
              <w:t>.000</w:t>
            </w:r>
          </w:p>
        </w:tc>
      </w:tr>
      <w:tr w:rsidR="00ED5DCD" w:rsidRPr="004773AE" w14:paraId="545ADDCE" w14:textId="77777777" w:rsidTr="00AE2D93">
        <w:trPr>
          <w:trHeight w:val="300"/>
          <w:jc w:val="center"/>
        </w:trPr>
        <w:tc>
          <w:tcPr>
            <w:tcW w:w="1080" w:type="dxa"/>
            <w:shd w:val="clear" w:color="auto" w:fill="auto"/>
            <w:noWrap/>
            <w:vAlign w:val="bottom"/>
            <w:hideMark/>
          </w:tcPr>
          <w:p w14:paraId="0EDCC5B6" w14:textId="77777777" w:rsidR="00ED5DCD" w:rsidRPr="004773AE" w:rsidRDefault="00ED5DCD" w:rsidP="00AE2D93">
            <w:pPr>
              <w:rPr>
                <w:rFonts w:ascii="Times" w:eastAsia="Times New Roman" w:hAnsi="Times" w:cs="Times New Roman"/>
                <w:color w:val="000000"/>
              </w:rPr>
            </w:pPr>
          </w:p>
        </w:tc>
        <w:tc>
          <w:tcPr>
            <w:tcW w:w="3150" w:type="dxa"/>
            <w:shd w:val="clear" w:color="auto" w:fill="auto"/>
            <w:noWrap/>
            <w:vAlign w:val="bottom"/>
            <w:hideMark/>
          </w:tcPr>
          <w:p w14:paraId="4699814D" w14:textId="526E5AA9" w:rsidR="00ED5DCD" w:rsidRPr="004773AE" w:rsidRDefault="00ED5DCD" w:rsidP="00AE2D93">
            <w:pPr>
              <w:rPr>
                <w:rFonts w:ascii="Times" w:eastAsia="Times New Roman" w:hAnsi="Times" w:cs="Times New Roman"/>
                <w:color w:val="000000"/>
              </w:rPr>
            </w:pPr>
            <w:r w:rsidRPr="004773AE">
              <w:rPr>
                <w:rFonts w:ascii="Times" w:eastAsia="Times New Roman" w:hAnsi="Times" w:cs="Times New Roman"/>
                <w:color w:val="000000"/>
              </w:rPr>
              <w:t>Baseline PPR</w:t>
            </w:r>
          </w:p>
        </w:tc>
        <w:tc>
          <w:tcPr>
            <w:tcW w:w="990" w:type="dxa"/>
            <w:shd w:val="clear" w:color="auto" w:fill="auto"/>
            <w:noWrap/>
            <w:vAlign w:val="bottom"/>
            <w:hideMark/>
          </w:tcPr>
          <w:p w14:paraId="0A024AEE" w14:textId="7B7C1E29" w:rsidR="00ED5DCD" w:rsidRPr="004773AE" w:rsidRDefault="00ED5DCD" w:rsidP="00AE2D93">
            <w:pPr>
              <w:jc w:val="right"/>
              <w:rPr>
                <w:rFonts w:ascii="Times" w:eastAsia="Times New Roman" w:hAnsi="Times" w:cs="Times New Roman"/>
                <w:color w:val="000000"/>
              </w:rPr>
            </w:pPr>
            <w:r w:rsidRPr="004773AE">
              <w:rPr>
                <w:rFonts w:ascii="Times" w:eastAsia="Times New Roman" w:hAnsi="Times" w:cs="Times New Roman"/>
                <w:color w:val="000000"/>
              </w:rPr>
              <w:t>-.087</w:t>
            </w:r>
          </w:p>
        </w:tc>
        <w:tc>
          <w:tcPr>
            <w:tcW w:w="810" w:type="dxa"/>
            <w:shd w:val="clear" w:color="auto" w:fill="auto"/>
            <w:noWrap/>
            <w:vAlign w:val="bottom"/>
            <w:hideMark/>
          </w:tcPr>
          <w:p w14:paraId="15014BC7" w14:textId="41D4878D" w:rsidR="00ED5DCD" w:rsidRPr="004773AE" w:rsidRDefault="00ED5DCD" w:rsidP="00AE2D93">
            <w:pPr>
              <w:jc w:val="right"/>
              <w:rPr>
                <w:rFonts w:ascii="Times" w:eastAsia="Times New Roman" w:hAnsi="Times" w:cs="Times New Roman"/>
                <w:color w:val="000000"/>
              </w:rPr>
            </w:pPr>
            <w:r w:rsidRPr="004773AE">
              <w:rPr>
                <w:rFonts w:ascii="Times" w:eastAsia="Times New Roman" w:hAnsi="Times" w:cs="Times New Roman"/>
                <w:color w:val="000000"/>
              </w:rPr>
              <w:t>.102</w:t>
            </w:r>
          </w:p>
        </w:tc>
        <w:tc>
          <w:tcPr>
            <w:tcW w:w="1980" w:type="dxa"/>
            <w:shd w:val="clear" w:color="auto" w:fill="auto"/>
            <w:noWrap/>
            <w:vAlign w:val="bottom"/>
            <w:hideMark/>
          </w:tcPr>
          <w:p w14:paraId="6DC4D76C" w14:textId="00384962" w:rsidR="00ED5DCD" w:rsidRPr="004773AE" w:rsidRDefault="00ED5DCD" w:rsidP="00AE2D93">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4773AE">
              <w:rPr>
                <w:rFonts w:ascii="Times" w:eastAsia="Times New Roman" w:hAnsi="Times" w:cs="Times New Roman"/>
                <w:color w:val="000000"/>
              </w:rPr>
              <w:t>.717</w:t>
            </w:r>
          </w:p>
        </w:tc>
        <w:tc>
          <w:tcPr>
            <w:tcW w:w="720" w:type="dxa"/>
            <w:shd w:val="clear" w:color="auto" w:fill="auto"/>
            <w:noWrap/>
            <w:vAlign w:val="bottom"/>
            <w:hideMark/>
          </w:tcPr>
          <w:p w14:paraId="33894B0A" w14:textId="2B022888" w:rsidR="00ED5DCD" w:rsidRPr="004773AE" w:rsidRDefault="00ED5DCD" w:rsidP="00AE2D93">
            <w:pPr>
              <w:jc w:val="right"/>
              <w:rPr>
                <w:rFonts w:ascii="Times" w:eastAsia="Times New Roman" w:hAnsi="Times" w:cs="Times New Roman"/>
                <w:color w:val="000000"/>
              </w:rPr>
            </w:pPr>
            <w:r w:rsidRPr="004773AE">
              <w:rPr>
                <w:rFonts w:ascii="Times" w:eastAsia="Times New Roman" w:hAnsi="Times" w:cs="Times New Roman"/>
                <w:color w:val="000000"/>
              </w:rPr>
              <w:t>.399</w:t>
            </w:r>
          </w:p>
        </w:tc>
        <w:tc>
          <w:tcPr>
            <w:tcW w:w="720" w:type="dxa"/>
            <w:vAlign w:val="bottom"/>
          </w:tcPr>
          <w:p w14:paraId="35107B67" w14:textId="17D6A890" w:rsidR="00ED5DCD" w:rsidRPr="004773AE" w:rsidRDefault="00ED5DCD" w:rsidP="00AE2D93">
            <w:pPr>
              <w:jc w:val="right"/>
              <w:rPr>
                <w:rFonts w:ascii="Times" w:eastAsia="Times New Roman" w:hAnsi="Times" w:cs="Times New Roman"/>
                <w:color w:val="000000"/>
              </w:rPr>
            </w:pPr>
            <w:r w:rsidRPr="004773AE">
              <w:rPr>
                <w:rFonts w:ascii="Times" w:eastAsia="Times New Roman" w:hAnsi="Times" w:cs="Times New Roman"/>
                <w:color w:val="000000"/>
              </w:rPr>
              <w:t>.005</w:t>
            </w:r>
          </w:p>
        </w:tc>
      </w:tr>
      <w:tr w:rsidR="00522494" w:rsidRPr="004773AE" w14:paraId="7191B74C" w14:textId="77777777" w:rsidTr="00AE2D93">
        <w:trPr>
          <w:trHeight w:val="300"/>
          <w:jc w:val="center"/>
        </w:trPr>
        <w:tc>
          <w:tcPr>
            <w:tcW w:w="1080" w:type="dxa"/>
            <w:shd w:val="clear" w:color="auto" w:fill="auto"/>
            <w:noWrap/>
            <w:vAlign w:val="bottom"/>
            <w:hideMark/>
          </w:tcPr>
          <w:p w14:paraId="3CFC1B4D" w14:textId="77777777" w:rsidR="00522494" w:rsidRPr="004773AE" w:rsidRDefault="00522494" w:rsidP="00AE2D93">
            <w:pPr>
              <w:rPr>
                <w:rFonts w:ascii="Times" w:eastAsia="Times New Roman" w:hAnsi="Times" w:cs="Times New Roman"/>
                <w:color w:val="000000"/>
              </w:rPr>
            </w:pPr>
          </w:p>
        </w:tc>
        <w:tc>
          <w:tcPr>
            <w:tcW w:w="3150" w:type="dxa"/>
            <w:shd w:val="clear" w:color="auto" w:fill="auto"/>
            <w:noWrap/>
            <w:vAlign w:val="bottom"/>
            <w:hideMark/>
          </w:tcPr>
          <w:p w14:paraId="2EB02F4B" w14:textId="77777777" w:rsidR="00522494" w:rsidRPr="004773AE" w:rsidRDefault="00522494" w:rsidP="00AE2D93">
            <w:pPr>
              <w:rPr>
                <w:rFonts w:ascii="Times" w:eastAsia="Times New Roman" w:hAnsi="Times" w:cs="Times New Roman"/>
                <w:color w:val="000000"/>
              </w:rPr>
            </w:pPr>
            <w:r w:rsidRPr="004773AE">
              <w:rPr>
                <w:rFonts w:ascii="Times" w:eastAsia="Times New Roman" w:hAnsi="Times" w:cs="Times New Roman"/>
                <w:color w:val="000000"/>
              </w:rPr>
              <w:t>Responsive x Baseline PPR</w:t>
            </w:r>
          </w:p>
        </w:tc>
        <w:tc>
          <w:tcPr>
            <w:tcW w:w="990" w:type="dxa"/>
            <w:shd w:val="clear" w:color="auto" w:fill="auto"/>
            <w:noWrap/>
            <w:vAlign w:val="bottom"/>
            <w:hideMark/>
          </w:tcPr>
          <w:p w14:paraId="38130D50"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.178</w:t>
            </w:r>
          </w:p>
        </w:tc>
        <w:tc>
          <w:tcPr>
            <w:tcW w:w="810" w:type="dxa"/>
            <w:shd w:val="clear" w:color="auto" w:fill="auto"/>
            <w:noWrap/>
            <w:vAlign w:val="bottom"/>
            <w:hideMark/>
          </w:tcPr>
          <w:p w14:paraId="4DF29153"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.145</w:t>
            </w:r>
          </w:p>
        </w:tc>
        <w:tc>
          <w:tcPr>
            <w:tcW w:w="1980" w:type="dxa"/>
            <w:shd w:val="clear" w:color="auto" w:fill="auto"/>
            <w:noWrap/>
            <w:vAlign w:val="bottom"/>
            <w:hideMark/>
          </w:tcPr>
          <w:p w14:paraId="6DBE0021" w14:textId="34FF021F"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 1.496</w:t>
            </w:r>
          </w:p>
        </w:tc>
        <w:tc>
          <w:tcPr>
            <w:tcW w:w="720" w:type="dxa"/>
            <w:shd w:val="clear" w:color="auto" w:fill="auto"/>
            <w:noWrap/>
            <w:vAlign w:val="bottom"/>
            <w:hideMark/>
          </w:tcPr>
          <w:p w14:paraId="2D17F02B"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.223</w:t>
            </w:r>
          </w:p>
        </w:tc>
        <w:tc>
          <w:tcPr>
            <w:tcW w:w="720" w:type="dxa"/>
            <w:vAlign w:val="bottom"/>
          </w:tcPr>
          <w:p w14:paraId="0A6576F8"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.010</w:t>
            </w:r>
          </w:p>
        </w:tc>
      </w:tr>
      <w:tr w:rsidR="00522494" w:rsidRPr="004773AE" w14:paraId="0B82C3D5" w14:textId="77777777" w:rsidTr="00AE2D93">
        <w:trPr>
          <w:trHeight w:val="300"/>
          <w:jc w:val="center"/>
        </w:trPr>
        <w:tc>
          <w:tcPr>
            <w:tcW w:w="1080" w:type="dxa"/>
            <w:shd w:val="clear" w:color="auto" w:fill="auto"/>
            <w:noWrap/>
            <w:vAlign w:val="bottom"/>
            <w:hideMark/>
          </w:tcPr>
          <w:p w14:paraId="7E31C914" w14:textId="77777777" w:rsidR="00522494" w:rsidRPr="004773AE" w:rsidRDefault="00522494" w:rsidP="00AE2D93">
            <w:pPr>
              <w:rPr>
                <w:rFonts w:ascii="Times" w:eastAsia="Times New Roman" w:hAnsi="Times" w:cs="Times New Roman"/>
                <w:color w:val="000000"/>
              </w:rPr>
            </w:pPr>
          </w:p>
        </w:tc>
        <w:tc>
          <w:tcPr>
            <w:tcW w:w="3150" w:type="dxa"/>
            <w:shd w:val="clear" w:color="auto" w:fill="auto"/>
            <w:noWrap/>
            <w:vAlign w:val="bottom"/>
            <w:hideMark/>
          </w:tcPr>
          <w:p w14:paraId="56FC08D0" w14:textId="77777777" w:rsidR="00522494" w:rsidRPr="004773AE" w:rsidRDefault="00522494" w:rsidP="00AE2D93">
            <w:pPr>
              <w:rPr>
                <w:rFonts w:ascii="Times" w:eastAsia="Times New Roman" w:hAnsi="Times" w:cs="Times New Roman"/>
                <w:color w:val="000000"/>
              </w:rPr>
            </w:pPr>
            <w:r w:rsidRPr="004773AE">
              <w:rPr>
                <w:rFonts w:ascii="Times" w:eastAsia="Times New Roman" w:hAnsi="Times" w:cs="Times New Roman"/>
                <w:color w:val="000000"/>
              </w:rPr>
              <w:t>Unresponsive x Baseline PPR</w:t>
            </w:r>
          </w:p>
        </w:tc>
        <w:tc>
          <w:tcPr>
            <w:tcW w:w="990" w:type="dxa"/>
            <w:shd w:val="clear" w:color="auto" w:fill="auto"/>
            <w:noWrap/>
            <w:vAlign w:val="bottom"/>
            <w:hideMark/>
          </w:tcPr>
          <w:p w14:paraId="1DEAF9D8"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-.097</w:t>
            </w:r>
          </w:p>
        </w:tc>
        <w:tc>
          <w:tcPr>
            <w:tcW w:w="810" w:type="dxa"/>
            <w:shd w:val="clear" w:color="auto" w:fill="auto"/>
            <w:noWrap/>
            <w:vAlign w:val="bottom"/>
            <w:hideMark/>
          </w:tcPr>
          <w:p w14:paraId="5A7F849F"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.142</w:t>
            </w:r>
          </w:p>
        </w:tc>
        <w:tc>
          <w:tcPr>
            <w:tcW w:w="1980" w:type="dxa"/>
            <w:shd w:val="clear" w:color="auto" w:fill="auto"/>
            <w:noWrap/>
            <w:vAlign w:val="bottom"/>
            <w:hideMark/>
          </w:tcPr>
          <w:p w14:paraId="690FA798" w14:textId="67E9B0CA"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4773AE">
              <w:rPr>
                <w:rFonts w:ascii="Times" w:eastAsia="Times New Roman" w:hAnsi="Times" w:cs="Times New Roman"/>
                <w:color w:val="000000"/>
              </w:rPr>
              <w:t>.469</w:t>
            </w:r>
          </w:p>
        </w:tc>
        <w:tc>
          <w:tcPr>
            <w:tcW w:w="720" w:type="dxa"/>
            <w:shd w:val="clear" w:color="auto" w:fill="auto"/>
            <w:noWrap/>
            <w:vAlign w:val="bottom"/>
            <w:hideMark/>
          </w:tcPr>
          <w:p w14:paraId="189D5846"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.494</w:t>
            </w:r>
          </w:p>
        </w:tc>
        <w:tc>
          <w:tcPr>
            <w:tcW w:w="720" w:type="dxa"/>
            <w:vAlign w:val="bottom"/>
          </w:tcPr>
          <w:p w14:paraId="6750380A" w14:textId="77777777" w:rsidR="00522494" w:rsidRPr="004773AE" w:rsidRDefault="00522494" w:rsidP="00AE2D93">
            <w:pPr>
              <w:jc w:val="right"/>
              <w:rPr>
                <w:rFonts w:ascii="Times" w:eastAsia="Times New Roman" w:hAnsi="Times" w:cs="Times New Roman"/>
                <w:color w:val="000000"/>
              </w:rPr>
            </w:pPr>
            <w:r w:rsidRPr="004773AE">
              <w:rPr>
                <w:rFonts w:ascii="Times" w:eastAsia="Times New Roman" w:hAnsi="Times" w:cs="Times New Roman"/>
                <w:color w:val="000000"/>
              </w:rPr>
              <w:t>.003</w:t>
            </w:r>
          </w:p>
        </w:tc>
      </w:tr>
    </w:tbl>
    <w:p w14:paraId="329F80F2" w14:textId="77777777" w:rsidR="00522494" w:rsidRDefault="00522494" w:rsidP="00522494">
      <w:pPr>
        <w:spacing w:line="480" w:lineRule="auto"/>
        <w:jc w:val="center"/>
        <w:rPr>
          <w:rFonts w:ascii="Times New Roman" w:hAnsi="Times New Roman" w:cs="Times New Roman"/>
        </w:rPr>
      </w:pPr>
    </w:p>
    <w:p w14:paraId="2C229117" w14:textId="7CD4C8BC" w:rsidR="00522494" w:rsidRDefault="00522494" w:rsidP="00522494">
      <w:pPr>
        <w:spacing w:line="480" w:lineRule="auto"/>
        <w:ind w:firstLine="540"/>
        <w:rPr>
          <w:rFonts w:ascii="Times New Roman" w:hAnsi="Times New Roman" w:cs="Times New Roman"/>
        </w:rPr>
      </w:pPr>
      <w:r>
        <w:rPr>
          <w:rFonts w:ascii="Times New Roman" w:hAnsi="Times New Roman" w:cs="Times New Roman"/>
          <w:b/>
        </w:rPr>
        <w:t>Coded a</w:t>
      </w:r>
      <w:r w:rsidRPr="00F2022B">
        <w:rPr>
          <w:rFonts w:ascii="Times New Roman" w:hAnsi="Times New Roman" w:cs="Times New Roman"/>
          <w:b/>
        </w:rPr>
        <w:t>nxiety expression.</w:t>
      </w:r>
      <w:r>
        <w:rPr>
          <w:rFonts w:ascii="Times New Roman" w:hAnsi="Times New Roman" w:cs="Times New Roman"/>
          <w:b/>
        </w:rPr>
        <w:t xml:space="preserve"> </w:t>
      </w:r>
      <w:r>
        <w:rPr>
          <w:rFonts w:ascii="Times New Roman" w:hAnsi="Times New Roman" w:cs="Times New Roman"/>
        </w:rPr>
        <w:t>Table S1</w:t>
      </w:r>
      <w:r w:rsidR="002552D5">
        <w:rPr>
          <w:rFonts w:ascii="Times New Roman" w:hAnsi="Times New Roman" w:cs="Times New Roman"/>
        </w:rPr>
        <w:t>1</w:t>
      </w:r>
      <w:r>
        <w:rPr>
          <w:rFonts w:ascii="Times New Roman" w:hAnsi="Times New Roman" w:cs="Times New Roman"/>
        </w:rPr>
        <w:t xml:space="preserve"> describes the analyses examining baseline PPR as a potential covariate as well as potential moderator for the effect of experimental conditions on coders’ assessment of anxiety level in the emails sent by participants. Findings remained the same after controlling for baseline PPR.</w:t>
      </w:r>
      <w:r w:rsidRPr="00EA73A6">
        <w:rPr>
          <w:rFonts w:ascii="Times New Roman" w:hAnsi="Times New Roman" w:cs="Times New Roman"/>
        </w:rPr>
        <w:t xml:space="preserve"> </w:t>
      </w:r>
      <w:r>
        <w:rPr>
          <w:rFonts w:ascii="Times New Roman" w:hAnsi="Times New Roman" w:cs="Times New Roman"/>
        </w:rPr>
        <w:t xml:space="preserve">The responsive-control comparison </w:t>
      </w:r>
      <w:r>
        <w:rPr>
          <w:rFonts w:ascii="Times New Roman" w:hAnsi="Times New Roman" w:cs="Times New Roman" w:hint="eastAsia"/>
          <w:lang w:eastAsia="zh-CN"/>
        </w:rPr>
        <w:t xml:space="preserve">was </w:t>
      </w:r>
      <w:r>
        <w:rPr>
          <w:rFonts w:ascii="Times New Roman" w:hAnsi="Times New Roman" w:cs="Times New Roman"/>
        </w:rPr>
        <w:t xml:space="preserve">significant, </w:t>
      </w:r>
      <w:r>
        <w:rPr>
          <w:rFonts w:ascii="Times" w:eastAsia="Times New Roman" w:hAnsi="Times" w:cs="Times New Roman"/>
          <w:color w:val="000000"/>
        </w:rPr>
        <w:t xml:space="preserve">F(1, 142) = </w:t>
      </w:r>
      <w:r>
        <w:rPr>
          <w:rFonts w:ascii="Times" w:eastAsia="Times New Roman" w:hAnsi="Times" w:cs="Times New Roman" w:hint="eastAsia"/>
          <w:color w:val="000000"/>
          <w:lang w:eastAsia="zh-CN"/>
        </w:rPr>
        <w:t>4</w:t>
      </w:r>
      <w:r w:rsidRPr="008403AC">
        <w:rPr>
          <w:rFonts w:ascii="Times" w:eastAsia="Times New Roman" w:hAnsi="Times" w:cs="Times New Roman"/>
          <w:color w:val="000000"/>
        </w:rPr>
        <w:t>.</w:t>
      </w:r>
      <w:r w:rsidRPr="006D02D5">
        <w:rPr>
          <w:rFonts w:ascii="Times" w:eastAsia="Times New Roman" w:hAnsi="Times" w:cs="Times New Roman"/>
          <w:color w:val="000000"/>
        </w:rPr>
        <w:t xml:space="preserve"> </w:t>
      </w:r>
      <w:r w:rsidRPr="00053802">
        <w:rPr>
          <w:rFonts w:ascii="Times" w:eastAsia="Times New Roman" w:hAnsi="Times" w:cs="Times New Roman"/>
          <w:color w:val="000000"/>
        </w:rPr>
        <w:t>324</w:t>
      </w:r>
      <w:r w:rsidRPr="002E6E7E">
        <w:rPr>
          <w:rFonts w:ascii="Times New Roman" w:hAnsi="Times New Roman" w:cs="Times New Roman"/>
        </w:rPr>
        <w:t xml:space="preserve">, </w:t>
      </w:r>
      <w:r w:rsidRPr="004A2A14">
        <w:rPr>
          <w:rFonts w:ascii="Times New Roman" w:hAnsi="Times New Roman" w:cs="Times New Roman"/>
          <w:i/>
        </w:rPr>
        <w:t>p</w:t>
      </w:r>
      <w:r>
        <w:rPr>
          <w:rFonts w:ascii="Times New Roman" w:hAnsi="Times New Roman" w:cs="Times New Roman" w:hint="eastAsia"/>
          <w:lang w:eastAsia="zh-CN"/>
        </w:rPr>
        <w:t xml:space="preserve"> </w:t>
      </w:r>
      <w:r>
        <w:rPr>
          <w:rFonts w:ascii="Times New Roman" w:hAnsi="Times New Roman" w:cs="Times New Roman"/>
        </w:rPr>
        <w:t>= .039, sr</w:t>
      </w:r>
      <w:r>
        <w:rPr>
          <w:rFonts w:ascii="Times New Roman" w:hAnsi="Times New Roman" w:cs="Times New Roman"/>
          <w:vertAlign w:val="superscript"/>
        </w:rPr>
        <w:t xml:space="preserve">2 </w:t>
      </w:r>
      <w:r>
        <w:rPr>
          <w:rFonts w:ascii="Times New Roman" w:hAnsi="Times New Roman" w:cs="Times New Roman"/>
        </w:rPr>
        <w:t>= .02</w:t>
      </w:r>
      <w:r>
        <w:rPr>
          <w:rFonts w:ascii="Times New Roman" w:hAnsi="Times New Roman" w:cs="Times New Roman" w:hint="eastAsia"/>
          <w:lang w:eastAsia="zh-CN"/>
        </w:rPr>
        <w:t>9</w:t>
      </w:r>
      <w:r>
        <w:rPr>
          <w:rFonts w:ascii="Times New Roman" w:hAnsi="Times New Roman" w:cs="Times New Roman"/>
        </w:rPr>
        <w:t>. The difference between the unresponsive and control conditions was not significant</w:t>
      </w:r>
      <w:r w:rsidRPr="008403AC">
        <w:rPr>
          <w:rFonts w:ascii="Times" w:eastAsia="Times New Roman" w:hAnsi="Times" w:cs="Times New Roman"/>
          <w:color w:val="000000"/>
        </w:rPr>
        <w:t xml:space="preserve"> F(1,</w:t>
      </w:r>
      <w:r>
        <w:rPr>
          <w:rFonts w:ascii="Times" w:eastAsia="Times New Roman" w:hAnsi="Times" w:cs="Times New Roman"/>
          <w:color w:val="000000"/>
        </w:rPr>
        <w:t xml:space="preserve"> </w:t>
      </w:r>
      <w:r w:rsidRPr="008403AC">
        <w:rPr>
          <w:rFonts w:ascii="Times" w:eastAsia="Times New Roman" w:hAnsi="Times" w:cs="Times New Roman"/>
          <w:color w:val="000000"/>
        </w:rPr>
        <w:t>142) =.</w:t>
      </w:r>
      <w:r w:rsidRPr="00053802">
        <w:rPr>
          <w:rFonts w:ascii="Times" w:eastAsia="Times New Roman" w:hAnsi="Times" w:cs="Times New Roman"/>
          <w:color w:val="000000"/>
        </w:rPr>
        <w:t>03</w:t>
      </w:r>
      <w:r>
        <w:rPr>
          <w:rFonts w:ascii="Times" w:eastAsia="Times New Roman" w:hAnsi="Times" w:cs="Times New Roman"/>
          <w:color w:val="000000"/>
        </w:rPr>
        <w:t>0</w:t>
      </w:r>
      <w:r w:rsidRPr="002E6E7E">
        <w:rPr>
          <w:rFonts w:ascii="Times New Roman" w:hAnsi="Times New Roman" w:cs="Times New Roman"/>
        </w:rPr>
        <w:t xml:space="preserve">, </w:t>
      </w:r>
      <w:r w:rsidRPr="009553E6">
        <w:rPr>
          <w:rFonts w:ascii="Times New Roman" w:hAnsi="Times New Roman" w:cs="Times New Roman"/>
          <w:i/>
        </w:rPr>
        <w:t>p</w:t>
      </w:r>
      <w:r>
        <w:rPr>
          <w:rFonts w:ascii="Times New Roman" w:hAnsi="Times New Roman" w:cs="Times New Roman"/>
          <w:i/>
        </w:rPr>
        <w:t xml:space="preserve"> </w:t>
      </w:r>
      <w:r>
        <w:rPr>
          <w:rFonts w:ascii="Times New Roman" w:hAnsi="Times New Roman" w:cs="Times New Roman"/>
        </w:rPr>
        <w:t>= .</w:t>
      </w:r>
      <w:r>
        <w:rPr>
          <w:rFonts w:ascii="Times" w:eastAsia="Times New Roman" w:hAnsi="Times" w:cs="Times New Roman"/>
          <w:color w:val="000000"/>
          <w:lang w:eastAsia="zh-CN"/>
        </w:rPr>
        <w:t>862</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xml:space="preserve">= .000. </w:t>
      </w:r>
      <w:r>
        <w:rPr>
          <w:rFonts w:ascii="Times New Roman" w:hAnsi="Times New Roman" w:cs="Times New Roman" w:hint="eastAsia"/>
          <w:lang w:eastAsia="zh-CN"/>
        </w:rPr>
        <w:t>B</w:t>
      </w:r>
      <w:r>
        <w:rPr>
          <w:rFonts w:ascii="Times New Roman" w:hAnsi="Times New Roman" w:cs="Times New Roman"/>
        </w:rPr>
        <w:t xml:space="preserve">aseline PPR did not significantly moderate the relationship between coders’ assessment of anxiety level and experimental conditions, </w:t>
      </w:r>
      <w:r w:rsidRPr="008403AC">
        <w:rPr>
          <w:rFonts w:ascii="Times" w:eastAsia="Times New Roman" w:hAnsi="Times" w:cs="Times New Roman"/>
          <w:color w:val="000000"/>
        </w:rPr>
        <w:t>F(1,</w:t>
      </w:r>
      <w:r>
        <w:rPr>
          <w:rFonts w:ascii="Times" w:eastAsia="Times New Roman" w:hAnsi="Times" w:cs="Times New Roman"/>
          <w:color w:val="000000"/>
        </w:rPr>
        <w:t xml:space="preserve"> </w:t>
      </w:r>
      <w:r w:rsidRPr="008403AC">
        <w:rPr>
          <w:rFonts w:ascii="Times" w:eastAsia="Times New Roman" w:hAnsi="Times" w:cs="Times New Roman"/>
          <w:color w:val="000000"/>
        </w:rPr>
        <w:t xml:space="preserve">142) = </w:t>
      </w:r>
      <w:r>
        <w:rPr>
          <w:rFonts w:ascii="Times" w:eastAsia="Times New Roman" w:hAnsi="Times" w:cs="Times New Roman"/>
          <w:color w:val="000000"/>
        </w:rPr>
        <w:t>3.</w:t>
      </w:r>
      <w:r w:rsidRPr="006D02D5">
        <w:rPr>
          <w:rFonts w:ascii="Times" w:eastAsia="Times New Roman" w:hAnsi="Times" w:cs="Times New Roman"/>
          <w:color w:val="000000"/>
        </w:rPr>
        <w:t xml:space="preserve"> </w:t>
      </w:r>
      <w:r>
        <w:rPr>
          <w:rFonts w:ascii="Times" w:eastAsia="Times New Roman" w:hAnsi="Times" w:cs="Times New Roman"/>
          <w:color w:val="000000"/>
        </w:rPr>
        <w:t>6</w:t>
      </w:r>
      <w:r w:rsidRPr="00053802">
        <w:rPr>
          <w:rFonts w:ascii="Times" w:eastAsia="Times New Roman" w:hAnsi="Times" w:cs="Times New Roman"/>
          <w:color w:val="000000"/>
        </w:rPr>
        <w:t>88</w:t>
      </w:r>
      <w:r w:rsidRPr="002E6E7E">
        <w:rPr>
          <w:rFonts w:ascii="Times New Roman" w:hAnsi="Times New Roman" w:cs="Times New Roman"/>
        </w:rPr>
        <w:t xml:space="preserve">, </w:t>
      </w:r>
      <w:r w:rsidRPr="006D02D5">
        <w:rPr>
          <w:rFonts w:ascii="Times New Roman" w:hAnsi="Times New Roman" w:cs="Times New Roman"/>
          <w:i/>
        </w:rPr>
        <w:t>p</w:t>
      </w:r>
      <w:r>
        <w:rPr>
          <w:rFonts w:ascii="Times New Roman" w:hAnsi="Times New Roman" w:cs="Times New Roman"/>
        </w:rPr>
        <w:t xml:space="preserve"> = .</w:t>
      </w:r>
      <w:r>
        <w:rPr>
          <w:rFonts w:ascii="Times" w:eastAsia="Times New Roman" w:hAnsi="Times" w:cs="Times New Roman"/>
          <w:color w:val="000000"/>
        </w:rPr>
        <w:t>05</w:t>
      </w:r>
      <w:r w:rsidRPr="00053802">
        <w:rPr>
          <w:rFonts w:ascii="Times" w:eastAsia="Times New Roman" w:hAnsi="Times" w:cs="Times New Roman"/>
          <w:color w:val="000000"/>
        </w:rPr>
        <w:t>8</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w:t>
      </w:r>
      <w:r w:rsidRPr="00053802">
        <w:rPr>
          <w:rFonts w:ascii="Times" w:eastAsia="Times New Roman" w:hAnsi="Times" w:cs="Times New Roman"/>
          <w:color w:val="000000"/>
        </w:rPr>
        <w:t>02</w:t>
      </w:r>
      <w:r>
        <w:rPr>
          <w:rFonts w:ascii="Times" w:eastAsia="Times New Roman" w:hAnsi="Times" w:cs="Times New Roman"/>
          <w:color w:val="000000"/>
        </w:rPr>
        <w:t xml:space="preserve">7 </w:t>
      </w:r>
      <w:r>
        <w:rPr>
          <w:rFonts w:ascii="Times New Roman" w:hAnsi="Times New Roman" w:cs="Times New Roman"/>
        </w:rPr>
        <w:t xml:space="preserve">for the responsive-control comparison, and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w:t>
      </w:r>
      <w:r>
        <w:rPr>
          <w:rFonts w:ascii="Times New Roman" w:hAnsi="Times New Roman" w:cs="Times New Roman" w:hint="eastAsia"/>
          <w:lang w:eastAsia="zh-CN"/>
        </w:rPr>
        <w:t xml:space="preserve"> .</w:t>
      </w:r>
      <w:r w:rsidRPr="006D02D5">
        <w:rPr>
          <w:rFonts w:ascii="Times" w:eastAsia="Times New Roman" w:hAnsi="Times" w:cs="Times New Roman"/>
          <w:color w:val="000000"/>
        </w:rPr>
        <w:t xml:space="preserve"> </w:t>
      </w:r>
      <w:r w:rsidRPr="00053802">
        <w:rPr>
          <w:rFonts w:ascii="Times" w:eastAsia="Times New Roman" w:hAnsi="Times" w:cs="Times New Roman"/>
          <w:color w:val="000000"/>
        </w:rPr>
        <w:t>02</w:t>
      </w:r>
      <w:r>
        <w:rPr>
          <w:rFonts w:ascii="Times" w:eastAsia="Times New Roman" w:hAnsi="Times" w:cs="Times New Roman"/>
          <w:color w:val="000000"/>
        </w:rPr>
        <w:t>0</w:t>
      </w:r>
      <w:r w:rsidRPr="002E6E7E">
        <w:rPr>
          <w:rFonts w:ascii="Times New Roman" w:hAnsi="Times New Roman" w:cs="Times New Roman"/>
        </w:rPr>
        <w:t xml:space="preserve">, </w:t>
      </w:r>
      <w:r w:rsidRPr="006D02D5">
        <w:rPr>
          <w:rFonts w:ascii="Times New Roman" w:hAnsi="Times New Roman" w:cs="Times New Roman"/>
          <w:i/>
        </w:rPr>
        <w:t>p</w:t>
      </w:r>
      <w:r>
        <w:rPr>
          <w:rFonts w:ascii="Times New Roman" w:hAnsi="Times New Roman" w:cs="Times New Roman"/>
        </w:rPr>
        <w:t xml:space="preserve"> =. </w:t>
      </w:r>
      <w:r w:rsidRPr="00053802">
        <w:rPr>
          <w:rFonts w:ascii="Times" w:eastAsia="Times New Roman" w:hAnsi="Times" w:cs="Times New Roman"/>
          <w:color w:val="000000"/>
        </w:rPr>
        <w:t>887</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w:t>
      </w:r>
      <w:r>
        <w:rPr>
          <w:rFonts w:ascii="Times" w:eastAsia="Times New Roman" w:hAnsi="Times" w:cs="Times New Roman"/>
          <w:color w:val="000000"/>
        </w:rPr>
        <w:t>000</w:t>
      </w:r>
      <w:r>
        <w:rPr>
          <w:rFonts w:ascii="Times" w:eastAsia="Times New Roman" w:hAnsi="Times" w:cs="Times New Roman" w:hint="eastAsia"/>
          <w:color w:val="000000"/>
          <w:lang w:eastAsia="zh-CN"/>
        </w:rPr>
        <w:t xml:space="preserve"> </w:t>
      </w:r>
      <w:r>
        <w:rPr>
          <w:rFonts w:ascii="Times New Roman" w:hAnsi="Times New Roman" w:cs="Times New Roman"/>
        </w:rPr>
        <w:t xml:space="preserve">for the unresponsive-control </w:t>
      </w:r>
      <w:r>
        <w:rPr>
          <w:rFonts w:ascii="Times New Roman" w:hAnsi="Times New Roman" w:cs="Times New Roman" w:hint="eastAsia"/>
          <w:lang w:eastAsia="zh-CN"/>
        </w:rPr>
        <w:t>comparison</w:t>
      </w:r>
      <w:r>
        <w:rPr>
          <w:rFonts w:ascii="Times New Roman" w:hAnsi="Times New Roman" w:cs="Times New Roman"/>
        </w:rPr>
        <w:t>.</w:t>
      </w:r>
    </w:p>
    <w:p w14:paraId="4524FCA4" w14:textId="77777777" w:rsidR="00522494" w:rsidRDefault="00522494" w:rsidP="00522494">
      <w:pPr>
        <w:rPr>
          <w:rFonts w:ascii="Times New Roman" w:hAnsi="Times New Roman" w:cs="Times New Roman"/>
        </w:rPr>
      </w:pPr>
    </w:p>
    <w:p w14:paraId="36FCFEE3" w14:textId="056AB818" w:rsidR="00522494" w:rsidRDefault="00522494" w:rsidP="00522494">
      <w:pPr>
        <w:spacing w:line="480" w:lineRule="auto"/>
        <w:jc w:val="center"/>
        <w:rPr>
          <w:rFonts w:ascii="Times New Roman" w:hAnsi="Times New Roman" w:cs="Times New Roman"/>
          <w:lang w:eastAsia="zh-CN"/>
        </w:rPr>
      </w:pPr>
      <w:r>
        <w:rPr>
          <w:rFonts w:ascii="Times New Roman" w:hAnsi="Times New Roman" w:cs="Times New Roman"/>
        </w:rPr>
        <w:t>Table S1</w:t>
      </w:r>
      <w:r w:rsidR="002552D5">
        <w:rPr>
          <w:rFonts w:ascii="Times New Roman" w:hAnsi="Times New Roman" w:cs="Times New Roman"/>
        </w:rPr>
        <w:t>1</w:t>
      </w:r>
      <w:r w:rsidRPr="000E2E72">
        <w:rPr>
          <w:rFonts w:ascii="Times New Roman" w:hAnsi="Times New Roman" w:cs="Times New Roman"/>
        </w:rPr>
        <w:t xml:space="preserve"> </w:t>
      </w:r>
    </w:p>
    <w:p w14:paraId="22CB261B" w14:textId="77777777" w:rsidR="00522494" w:rsidRDefault="00522494" w:rsidP="00522494">
      <w:pPr>
        <w:spacing w:line="480" w:lineRule="auto"/>
        <w:jc w:val="center"/>
        <w:rPr>
          <w:rFonts w:ascii="Times New Roman" w:hAnsi="Times New Roman" w:cs="Times New Roman"/>
          <w:lang w:eastAsia="zh-CN"/>
        </w:rPr>
      </w:pPr>
      <w:r>
        <w:rPr>
          <w:rFonts w:ascii="Times New Roman" w:hAnsi="Times New Roman" w:cs="Times New Roman"/>
        </w:rPr>
        <w:t xml:space="preserve">Regressions Examining </w:t>
      </w:r>
      <w:r>
        <w:rPr>
          <w:rFonts w:ascii="Times New Roman" w:hAnsi="Times New Roman" w:cs="Times New Roman" w:hint="eastAsia"/>
          <w:lang w:eastAsia="zh-CN"/>
        </w:rPr>
        <w:t>Baseline PPR</w:t>
      </w:r>
      <w:r>
        <w:rPr>
          <w:rFonts w:ascii="Times New Roman" w:hAnsi="Times New Roman" w:cs="Times New Roman"/>
        </w:rPr>
        <w:t xml:space="preserve"> as Covariate and Moderator for Coders’ Assessment of Anxiety Level </w:t>
      </w:r>
    </w:p>
    <w:tbl>
      <w:tblPr>
        <w:tblpPr w:leftFromText="180" w:rightFromText="180" w:vertAnchor="text" w:horzAnchor="page" w:tblpX="1696" w:tblpY="163"/>
        <w:tblW w:w="8981" w:type="dxa"/>
        <w:tblBorders>
          <w:top w:val="single" w:sz="4" w:space="0" w:color="auto"/>
          <w:bottom w:val="single" w:sz="4" w:space="0" w:color="auto"/>
        </w:tblBorders>
        <w:tblLook w:val="04A0" w:firstRow="1" w:lastRow="0" w:firstColumn="1" w:lastColumn="0" w:noHBand="0" w:noVBand="1"/>
      </w:tblPr>
      <w:tblGrid>
        <w:gridCol w:w="1060"/>
        <w:gridCol w:w="3119"/>
        <w:gridCol w:w="847"/>
        <w:gridCol w:w="659"/>
        <w:gridCol w:w="1976"/>
        <w:gridCol w:w="660"/>
        <w:gridCol w:w="660"/>
      </w:tblGrid>
      <w:tr w:rsidR="00522494" w:rsidRPr="00E26145" w14:paraId="54BA3392" w14:textId="77777777" w:rsidTr="00522494">
        <w:trPr>
          <w:trHeight w:val="304"/>
        </w:trPr>
        <w:tc>
          <w:tcPr>
            <w:tcW w:w="0" w:type="auto"/>
            <w:tcBorders>
              <w:top w:val="single" w:sz="4" w:space="0" w:color="auto"/>
              <w:bottom w:val="single" w:sz="4" w:space="0" w:color="auto"/>
            </w:tcBorders>
            <w:shd w:val="clear" w:color="auto" w:fill="auto"/>
            <w:noWrap/>
            <w:vAlign w:val="bottom"/>
            <w:hideMark/>
          </w:tcPr>
          <w:p w14:paraId="282C1642" w14:textId="77777777" w:rsidR="00522494" w:rsidRPr="00E26145" w:rsidRDefault="00522494" w:rsidP="00522494">
            <w:pPr>
              <w:jc w:val="center"/>
              <w:rPr>
                <w:rFonts w:ascii="Times" w:eastAsia="Times New Roman" w:hAnsi="Times" w:cs="Times New Roman"/>
                <w:color w:val="000000"/>
              </w:rPr>
            </w:pPr>
          </w:p>
        </w:tc>
        <w:tc>
          <w:tcPr>
            <w:tcW w:w="3119" w:type="dxa"/>
            <w:tcBorders>
              <w:top w:val="single" w:sz="4" w:space="0" w:color="auto"/>
              <w:bottom w:val="single" w:sz="4" w:space="0" w:color="auto"/>
            </w:tcBorders>
            <w:shd w:val="clear" w:color="auto" w:fill="auto"/>
            <w:noWrap/>
            <w:vAlign w:val="bottom"/>
            <w:hideMark/>
          </w:tcPr>
          <w:p w14:paraId="3E5E9EAB" w14:textId="77777777" w:rsidR="00522494" w:rsidRPr="00E26145" w:rsidRDefault="00522494" w:rsidP="00522494">
            <w:pPr>
              <w:jc w:val="center"/>
              <w:rPr>
                <w:rFonts w:ascii="Times" w:eastAsia="Times New Roman" w:hAnsi="Times" w:cs="Times New Roman"/>
                <w:color w:val="000000"/>
              </w:rPr>
            </w:pPr>
          </w:p>
        </w:tc>
        <w:tc>
          <w:tcPr>
            <w:tcW w:w="847" w:type="dxa"/>
            <w:tcBorders>
              <w:top w:val="single" w:sz="4" w:space="0" w:color="auto"/>
              <w:bottom w:val="single" w:sz="4" w:space="0" w:color="auto"/>
            </w:tcBorders>
            <w:shd w:val="clear" w:color="auto" w:fill="auto"/>
            <w:noWrap/>
            <w:vAlign w:val="bottom"/>
            <w:hideMark/>
          </w:tcPr>
          <w:p w14:paraId="4EF9E4E8" w14:textId="77777777" w:rsidR="00522494" w:rsidRPr="00E26145" w:rsidRDefault="00522494" w:rsidP="00522494">
            <w:pPr>
              <w:jc w:val="center"/>
              <w:rPr>
                <w:rFonts w:ascii="Times" w:eastAsia="Times New Roman" w:hAnsi="Times" w:cs="Times New Roman"/>
                <w:color w:val="000000"/>
              </w:rPr>
            </w:pPr>
            <w:r w:rsidRPr="00E26145">
              <w:rPr>
                <w:rFonts w:ascii="Times" w:eastAsia="Times New Roman" w:hAnsi="Times" w:cs="Times New Roman"/>
                <w:color w:val="000000"/>
              </w:rPr>
              <w:t>B</w:t>
            </w:r>
          </w:p>
        </w:tc>
        <w:tc>
          <w:tcPr>
            <w:tcW w:w="0" w:type="auto"/>
            <w:tcBorders>
              <w:top w:val="single" w:sz="4" w:space="0" w:color="auto"/>
              <w:bottom w:val="single" w:sz="4" w:space="0" w:color="auto"/>
            </w:tcBorders>
            <w:shd w:val="clear" w:color="auto" w:fill="auto"/>
            <w:noWrap/>
            <w:vAlign w:val="bottom"/>
            <w:hideMark/>
          </w:tcPr>
          <w:p w14:paraId="63CF6980" w14:textId="77777777" w:rsidR="00522494" w:rsidRPr="00E26145" w:rsidRDefault="00522494" w:rsidP="00522494">
            <w:pPr>
              <w:jc w:val="center"/>
              <w:rPr>
                <w:rFonts w:ascii="Times" w:eastAsia="Times New Roman" w:hAnsi="Times" w:cs="Times New Roman"/>
                <w:color w:val="000000"/>
              </w:rPr>
            </w:pPr>
            <w:r w:rsidRPr="00E26145">
              <w:rPr>
                <w:rFonts w:ascii="Times" w:eastAsia="Times New Roman" w:hAnsi="Times" w:cs="Times New Roman"/>
                <w:color w:val="000000"/>
              </w:rPr>
              <w:t>SE</w:t>
            </w:r>
          </w:p>
        </w:tc>
        <w:tc>
          <w:tcPr>
            <w:tcW w:w="0" w:type="auto"/>
            <w:tcBorders>
              <w:top w:val="single" w:sz="4" w:space="0" w:color="auto"/>
              <w:bottom w:val="single" w:sz="4" w:space="0" w:color="auto"/>
            </w:tcBorders>
            <w:shd w:val="clear" w:color="auto" w:fill="auto"/>
            <w:noWrap/>
            <w:vAlign w:val="bottom"/>
            <w:hideMark/>
          </w:tcPr>
          <w:p w14:paraId="270F4FCF" w14:textId="77777777" w:rsidR="00522494" w:rsidRPr="00E26145" w:rsidRDefault="00522494" w:rsidP="00522494">
            <w:pPr>
              <w:jc w:val="center"/>
              <w:rPr>
                <w:rFonts w:ascii="Times" w:eastAsia="Times New Roman" w:hAnsi="Times" w:cs="Times New Roman"/>
                <w:color w:val="000000"/>
              </w:rPr>
            </w:pPr>
            <w:r w:rsidRPr="00E26145">
              <w:rPr>
                <w:rFonts w:ascii="Times" w:eastAsia="Times New Roman" w:hAnsi="Times" w:cs="Times New Roman"/>
                <w:color w:val="000000"/>
              </w:rPr>
              <w:t>F</w:t>
            </w:r>
          </w:p>
        </w:tc>
        <w:tc>
          <w:tcPr>
            <w:tcW w:w="0" w:type="auto"/>
            <w:tcBorders>
              <w:top w:val="single" w:sz="4" w:space="0" w:color="auto"/>
              <w:bottom w:val="single" w:sz="4" w:space="0" w:color="auto"/>
            </w:tcBorders>
            <w:shd w:val="clear" w:color="auto" w:fill="auto"/>
            <w:noWrap/>
            <w:vAlign w:val="bottom"/>
            <w:hideMark/>
          </w:tcPr>
          <w:p w14:paraId="117578CA" w14:textId="77777777" w:rsidR="00522494" w:rsidRPr="00E26145" w:rsidRDefault="00522494" w:rsidP="00522494">
            <w:pPr>
              <w:jc w:val="center"/>
              <w:rPr>
                <w:rFonts w:ascii="Times" w:eastAsia="Times New Roman" w:hAnsi="Times" w:cs="Times New Roman"/>
                <w:i/>
                <w:color w:val="000000"/>
              </w:rPr>
            </w:pPr>
            <w:r w:rsidRPr="00E26145">
              <w:rPr>
                <w:rFonts w:ascii="Times" w:eastAsia="Times New Roman" w:hAnsi="Times" w:cs="Times New Roman"/>
                <w:i/>
                <w:color w:val="000000"/>
              </w:rPr>
              <w:t>p</w:t>
            </w:r>
          </w:p>
        </w:tc>
        <w:tc>
          <w:tcPr>
            <w:tcW w:w="0" w:type="auto"/>
            <w:tcBorders>
              <w:top w:val="single" w:sz="4" w:space="0" w:color="auto"/>
              <w:bottom w:val="single" w:sz="4" w:space="0" w:color="auto"/>
            </w:tcBorders>
          </w:tcPr>
          <w:p w14:paraId="62A7A6E3" w14:textId="77777777" w:rsidR="00522494" w:rsidRPr="00E26145" w:rsidRDefault="00522494" w:rsidP="00522494">
            <w:pPr>
              <w:jc w:val="center"/>
              <w:rPr>
                <w:rFonts w:ascii="Times" w:eastAsia="Times New Roman" w:hAnsi="Times" w:cs="Times New Roman"/>
                <w:color w:val="000000"/>
              </w:rPr>
            </w:pPr>
            <w:r w:rsidRPr="00E26145">
              <w:rPr>
                <w:rFonts w:ascii="Times" w:hAnsi="Times" w:cs="Times New Roman"/>
              </w:rPr>
              <w:t>sr</w:t>
            </w:r>
            <w:r w:rsidRPr="00E26145">
              <w:rPr>
                <w:rFonts w:ascii="Times" w:hAnsi="Times" w:cs="Times New Roman"/>
                <w:vertAlign w:val="superscript"/>
              </w:rPr>
              <w:t>2</w:t>
            </w:r>
          </w:p>
        </w:tc>
      </w:tr>
      <w:tr w:rsidR="00522494" w:rsidRPr="00E26145" w14:paraId="60D383DE" w14:textId="77777777" w:rsidTr="00522494">
        <w:trPr>
          <w:trHeight w:val="304"/>
        </w:trPr>
        <w:tc>
          <w:tcPr>
            <w:tcW w:w="0" w:type="auto"/>
            <w:tcBorders>
              <w:top w:val="single" w:sz="4" w:space="0" w:color="auto"/>
              <w:bottom w:val="nil"/>
            </w:tcBorders>
            <w:shd w:val="clear" w:color="auto" w:fill="auto"/>
            <w:noWrap/>
            <w:vAlign w:val="bottom"/>
            <w:hideMark/>
          </w:tcPr>
          <w:p w14:paraId="06595178" w14:textId="77777777" w:rsidR="00522494" w:rsidRPr="00E26145" w:rsidRDefault="00522494" w:rsidP="00522494">
            <w:pPr>
              <w:rPr>
                <w:rFonts w:ascii="Times" w:eastAsia="Times New Roman" w:hAnsi="Times" w:cs="Times New Roman"/>
                <w:color w:val="000000"/>
              </w:rPr>
            </w:pPr>
            <w:r w:rsidRPr="00E26145">
              <w:rPr>
                <w:rFonts w:ascii="Times" w:eastAsia="Times New Roman" w:hAnsi="Times" w:cs="Times New Roman"/>
                <w:color w:val="000000"/>
              </w:rPr>
              <w:t xml:space="preserve">Model 1 </w:t>
            </w:r>
          </w:p>
        </w:tc>
        <w:tc>
          <w:tcPr>
            <w:tcW w:w="3119" w:type="dxa"/>
            <w:tcBorders>
              <w:top w:val="single" w:sz="4" w:space="0" w:color="auto"/>
              <w:bottom w:val="nil"/>
            </w:tcBorders>
            <w:shd w:val="clear" w:color="auto" w:fill="auto"/>
            <w:noWrap/>
            <w:vAlign w:val="bottom"/>
            <w:hideMark/>
          </w:tcPr>
          <w:p w14:paraId="2B970B83" w14:textId="77777777" w:rsidR="00522494" w:rsidRPr="00E26145" w:rsidRDefault="00522494" w:rsidP="00522494">
            <w:pPr>
              <w:rPr>
                <w:rFonts w:ascii="Times" w:eastAsia="Times New Roman" w:hAnsi="Times" w:cs="Times New Roman"/>
                <w:color w:val="000000"/>
              </w:rPr>
            </w:pPr>
            <w:r w:rsidRPr="00E26145">
              <w:rPr>
                <w:rFonts w:ascii="Times" w:eastAsia="Times New Roman" w:hAnsi="Times" w:cs="Times New Roman"/>
                <w:color w:val="000000"/>
              </w:rPr>
              <w:t>Responsive</w:t>
            </w:r>
          </w:p>
        </w:tc>
        <w:tc>
          <w:tcPr>
            <w:tcW w:w="847" w:type="dxa"/>
            <w:tcBorders>
              <w:top w:val="single" w:sz="4" w:space="0" w:color="auto"/>
              <w:bottom w:val="nil"/>
            </w:tcBorders>
            <w:shd w:val="clear" w:color="auto" w:fill="auto"/>
            <w:noWrap/>
            <w:vAlign w:val="bottom"/>
            <w:hideMark/>
          </w:tcPr>
          <w:p w14:paraId="5CA16CCA"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.525</w:t>
            </w:r>
          </w:p>
        </w:tc>
        <w:tc>
          <w:tcPr>
            <w:tcW w:w="0" w:type="auto"/>
            <w:tcBorders>
              <w:top w:val="single" w:sz="4" w:space="0" w:color="auto"/>
              <w:bottom w:val="nil"/>
            </w:tcBorders>
            <w:shd w:val="clear" w:color="auto" w:fill="auto"/>
            <w:noWrap/>
            <w:vAlign w:val="bottom"/>
            <w:hideMark/>
          </w:tcPr>
          <w:p w14:paraId="37D7772C" w14:textId="77777777" w:rsidR="00522494" w:rsidRPr="00053802" w:rsidRDefault="00522494" w:rsidP="00522494">
            <w:pPr>
              <w:jc w:val="center"/>
              <w:rPr>
                <w:rFonts w:ascii="Times" w:eastAsia="Times New Roman" w:hAnsi="Times" w:cs="Times New Roman"/>
                <w:color w:val="000000"/>
              </w:rPr>
            </w:pPr>
            <w:r w:rsidRPr="00053802">
              <w:rPr>
                <w:rFonts w:ascii="Times" w:eastAsia="Times New Roman" w:hAnsi="Times" w:cs="Times New Roman"/>
                <w:color w:val="000000"/>
              </w:rPr>
              <w:t>.252</w:t>
            </w:r>
          </w:p>
        </w:tc>
        <w:tc>
          <w:tcPr>
            <w:tcW w:w="0" w:type="auto"/>
            <w:tcBorders>
              <w:top w:val="single" w:sz="4" w:space="0" w:color="auto"/>
              <w:bottom w:val="nil"/>
            </w:tcBorders>
            <w:shd w:val="clear" w:color="auto" w:fill="auto"/>
            <w:noWrap/>
            <w:vAlign w:val="bottom"/>
            <w:hideMark/>
          </w:tcPr>
          <w:p w14:paraId="60039B24" w14:textId="77777777" w:rsidR="00522494" w:rsidRPr="00053802" w:rsidRDefault="00522494" w:rsidP="00522494">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 xml:space="preserve">142) = </w:t>
            </w:r>
            <w:r w:rsidRPr="00053802">
              <w:rPr>
                <w:rFonts w:ascii="Times" w:eastAsia="Times New Roman" w:hAnsi="Times" w:cs="Times New Roman"/>
                <w:color w:val="000000"/>
              </w:rPr>
              <w:t>4.33</w:t>
            </w:r>
            <w:r>
              <w:rPr>
                <w:rFonts w:ascii="Times" w:eastAsia="Times New Roman" w:hAnsi="Times" w:cs="Times New Roman"/>
                <w:color w:val="000000"/>
              </w:rPr>
              <w:t>0</w:t>
            </w:r>
          </w:p>
        </w:tc>
        <w:tc>
          <w:tcPr>
            <w:tcW w:w="0" w:type="auto"/>
            <w:tcBorders>
              <w:top w:val="single" w:sz="4" w:space="0" w:color="auto"/>
              <w:bottom w:val="nil"/>
            </w:tcBorders>
            <w:shd w:val="clear" w:color="auto" w:fill="auto"/>
            <w:noWrap/>
            <w:vAlign w:val="bottom"/>
            <w:hideMark/>
          </w:tcPr>
          <w:p w14:paraId="05638AD9"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.039</w:t>
            </w:r>
          </w:p>
        </w:tc>
        <w:tc>
          <w:tcPr>
            <w:tcW w:w="0" w:type="auto"/>
            <w:tcBorders>
              <w:top w:val="single" w:sz="4" w:space="0" w:color="auto"/>
              <w:bottom w:val="nil"/>
            </w:tcBorders>
            <w:vAlign w:val="bottom"/>
          </w:tcPr>
          <w:p w14:paraId="56D26758" w14:textId="77777777" w:rsidR="00522494" w:rsidRPr="00053802" w:rsidRDefault="00522494" w:rsidP="00522494">
            <w:pPr>
              <w:jc w:val="right"/>
              <w:rPr>
                <w:rFonts w:ascii="Times" w:eastAsia="Times New Roman" w:hAnsi="Times" w:cs="Times New Roman"/>
                <w:color w:val="000000"/>
                <w:lang w:eastAsia="zh-CN"/>
              </w:rPr>
            </w:pPr>
            <w:r w:rsidRPr="00053802">
              <w:rPr>
                <w:rFonts w:ascii="Times" w:eastAsia="Times New Roman" w:hAnsi="Times" w:cs="Times New Roman"/>
                <w:color w:val="000000"/>
              </w:rPr>
              <w:t>.029</w:t>
            </w:r>
          </w:p>
        </w:tc>
      </w:tr>
      <w:tr w:rsidR="00522494" w:rsidRPr="00E26145" w14:paraId="0B7D4FFA" w14:textId="77777777" w:rsidTr="00522494">
        <w:trPr>
          <w:trHeight w:val="304"/>
        </w:trPr>
        <w:tc>
          <w:tcPr>
            <w:tcW w:w="0" w:type="auto"/>
            <w:tcBorders>
              <w:top w:val="nil"/>
              <w:bottom w:val="single" w:sz="4" w:space="0" w:color="auto"/>
            </w:tcBorders>
            <w:shd w:val="clear" w:color="auto" w:fill="auto"/>
            <w:noWrap/>
            <w:vAlign w:val="bottom"/>
            <w:hideMark/>
          </w:tcPr>
          <w:p w14:paraId="2D76C0E1" w14:textId="77777777" w:rsidR="00522494" w:rsidRPr="00E26145" w:rsidRDefault="00522494" w:rsidP="00522494">
            <w:pPr>
              <w:rPr>
                <w:rFonts w:ascii="Times" w:eastAsia="Times New Roman" w:hAnsi="Times" w:cs="Times New Roman"/>
                <w:color w:val="000000"/>
              </w:rPr>
            </w:pPr>
          </w:p>
        </w:tc>
        <w:tc>
          <w:tcPr>
            <w:tcW w:w="3119" w:type="dxa"/>
            <w:tcBorders>
              <w:top w:val="nil"/>
              <w:bottom w:val="single" w:sz="4" w:space="0" w:color="auto"/>
            </w:tcBorders>
            <w:shd w:val="clear" w:color="auto" w:fill="auto"/>
            <w:noWrap/>
            <w:vAlign w:val="bottom"/>
            <w:hideMark/>
          </w:tcPr>
          <w:p w14:paraId="3FD23A6D" w14:textId="77777777" w:rsidR="00522494" w:rsidRPr="00E26145" w:rsidRDefault="00522494" w:rsidP="00522494">
            <w:pPr>
              <w:rPr>
                <w:rFonts w:ascii="Times" w:eastAsia="Times New Roman" w:hAnsi="Times" w:cs="Times New Roman"/>
                <w:color w:val="000000"/>
              </w:rPr>
            </w:pPr>
            <w:r w:rsidRPr="00E26145">
              <w:rPr>
                <w:rFonts w:ascii="Times" w:eastAsia="Times New Roman" w:hAnsi="Times" w:cs="Times New Roman"/>
                <w:color w:val="000000"/>
              </w:rPr>
              <w:t>Unresponsive</w:t>
            </w:r>
          </w:p>
        </w:tc>
        <w:tc>
          <w:tcPr>
            <w:tcW w:w="847" w:type="dxa"/>
            <w:tcBorders>
              <w:top w:val="nil"/>
              <w:bottom w:val="single" w:sz="4" w:space="0" w:color="auto"/>
            </w:tcBorders>
            <w:shd w:val="clear" w:color="auto" w:fill="auto"/>
            <w:noWrap/>
            <w:vAlign w:val="bottom"/>
            <w:hideMark/>
          </w:tcPr>
          <w:p w14:paraId="7F183465"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.042</w:t>
            </w:r>
          </w:p>
        </w:tc>
        <w:tc>
          <w:tcPr>
            <w:tcW w:w="0" w:type="auto"/>
            <w:tcBorders>
              <w:top w:val="nil"/>
              <w:bottom w:val="single" w:sz="4" w:space="0" w:color="auto"/>
            </w:tcBorders>
            <w:shd w:val="clear" w:color="auto" w:fill="auto"/>
            <w:noWrap/>
            <w:vAlign w:val="bottom"/>
            <w:hideMark/>
          </w:tcPr>
          <w:p w14:paraId="5E9F0DDC" w14:textId="77777777" w:rsidR="00522494" w:rsidRPr="00053802" w:rsidRDefault="00522494" w:rsidP="00522494">
            <w:pPr>
              <w:jc w:val="center"/>
              <w:rPr>
                <w:rFonts w:ascii="Times" w:eastAsia="Times New Roman" w:hAnsi="Times" w:cs="Times New Roman"/>
                <w:color w:val="000000"/>
              </w:rPr>
            </w:pPr>
            <w:r w:rsidRPr="00053802">
              <w:rPr>
                <w:rFonts w:ascii="Times" w:eastAsia="Times New Roman" w:hAnsi="Times" w:cs="Times New Roman"/>
                <w:color w:val="000000"/>
              </w:rPr>
              <w:t>.256</w:t>
            </w:r>
          </w:p>
        </w:tc>
        <w:tc>
          <w:tcPr>
            <w:tcW w:w="0" w:type="auto"/>
            <w:tcBorders>
              <w:top w:val="nil"/>
              <w:bottom w:val="single" w:sz="4" w:space="0" w:color="auto"/>
            </w:tcBorders>
            <w:shd w:val="clear" w:color="auto" w:fill="auto"/>
            <w:noWrap/>
            <w:vAlign w:val="bottom"/>
            <w:hideMark/>
          </w:tcPr>
          <w:p w14:paraId="16E3A4D7" w14:textId="16175C9C" w:rsidR="00522494" w:rsidRPr="00053802" w:rsidRDefault="00522494" w:rsidP="00522494">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142)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053802">
              <w:rPr>
                <w:rFonts w:ascii="Times" w:eastAsia="Times New Roman" w:hAnsi="Times" w:cs="Times New Roman"/>
                <w:color w:val="000000"/>
              </w:rPr>
              <w:t>.027</w:t>
            </w:r>
          </w:p>
        </w:tc>
        <w:tc>
          <w:tcPr>
            <w:tcW w:w="0" w:type="auto"/>
            <w:tcBorders>
              <w:top w:val="nil"/>
              <w:bottom w:val="single" w:sz="4" w:space="0" w:color="auto"/>
            </w:tcBorders>
            <w:shd w:val="clear" w:color="auto" w:fill="auto"/>
            <w:noWrap/>
            <w:vAlign w:val="bottom"/>
            <w:hideMark/>
          </w:tcPr>
          <w:p w14:paraId="36377F82"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.869</w:t>
            </w:r>
          </w:p>
        </w:tc>
        <w:tc>
          <w:tcPr>
            <w:tcW w:w="0" w:type="auto"/>
            <w:tcBorders>
              <w:top w:val="nil"/>
              <w:bottom w:val="single" w:sz="4" w:space="0" w:color="auto"/>
            </w:tcBorders>
            <w:vAlign w:val="bottom"/>
          </w:tcPr>
          <w:p w14:paraId="0A2368EF"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.000</w:t>
            </w:r>
          </w:p>
        </w:tc>
      </w:tr>
      <w:tr w:rsidR="00522494" w:rsidRPr="00E26145" w14:paraId="63C5B4F1" w14:textId="77777777" w:rsidTr="00522494">
        <w:trPr>
          <w:trHeight w:val="304"/>
        </w:trPr>
        <w:tc>
          <w:tcPr>
            <w:tcW w:w="0" w:type="auto"/>
            <w:tcBorders>
              <w:top w:val="single" w:sz="4" w:space="0" w:color="auto"/>
            </w:tcBorders>
            <w:shd w:val="clear" w:color="auto" w:fill="auto"/>
            <w:noWrap/>
            <w:vAlign w:val="bottom"/>
            <w:hideMark/>
          </w:tcPr>
          <w:p w14:paraId="6171D14E" w14:textId="77777777" w:rsidR="00522494" w:rsidRPr="00E26145" w:rsidRDefault="00522494" w:rsidP="00522494">
            <w:pPr>
              <w:rPr>
                <w:rFonts w:ascii="Times" w:eastAsia="Times New Roman" w:hAnsi="Times" w:cs="Times New Roman"/>
                <w:color w:val="000000"/>
              </w:rPr>
            </w:pPr>
            <w:r w:rsidRPr="00E26145">
              <w:rPr>
                <w:rFonts w:ascii="Times" w:eastAsia="Times New Roman" w:hAnsi="Times" w:cs="Times New Roman"/>
                <w:color w:val="000000"/>
              </w:rPr>
              <w:t>Model 2</w:t>
            </w:r>
          </w:p>
        </w:tc>
        <w:tc>
          <w:tcPr>
            <w:tcW w:w="3119" w:type="dxa"/>
            <w:tcBorders>
              <w:top w:val="single" w:sz="4" w:space="0" w:color="auto"/>
            </w:tcBorders>
            <w:shd w:val="clear" w:color="auto" w:fill="auto"/>
            <w:noWrap/>
            <w:vAlign w:val="bottom"/>
            <w:hideMark/>
          </w:tcPr>
          <w:p w14:paraId="667792F9" w14:textId="77777777" w:rsidR="00522494" w:rsidRPr="00E26145" w:rsidRDefault="00522494" w:rsidP="00522494">
            <w:pPr>
              <w:rPr>
                <w:rFonts w:ascii="Times" w:eastAsia="Times New Roman" w:hAnsi="Times" w:cs="Times New Roman"/>
                <w:color w:val="000000"/>
              </w:rPr>
            </w:pPr>
            <w:r w:rsidRPr="00E26145">
              <w:rPr>
                <w:rFonts w:ascii="Times" w:eastAsia="Times New Roman" w:hAnsi="Times" w:cs="Times New Roman"/>
                <w:color w:val="000000"/>
              </w:rPr>
              <w:t>Responsive</w:t>
            </w:r>
          </w:p>
        </w:tc>
        <w:tc>
          <w:tcPr>
            <w:tcW w:w="847" w:type="dxa"/>
            <w:tcBorders>
              <w:top w:val="single" w:sz="4" w:space="0" w:color="auto"/>
            </w:tcBorders>
            <w:shd w:val="clear" w:color="auto" w:fill="auto"/>
            <w:noWrap/>
            <w:vAlign w:val="bottom"/>
            <w:hideMark/>
          </w:tcPr>
          <w:p w14:paraId="144E3B0B"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.526</w:t>
            </w:r>
          </w:p>
        </w:tc>
        <w:tc>
          <w:tcPr>
            <w:tcW w:w="0" w:type="auto"/>
            <w:tcBorders>
              <w:top w:val="single" w:sz="4" w:space="0" w:color="auto"/>
            </w:tcBorders>
            <w:shd w:val="clear" w:color="auto" w:fill="auto"/>
            <w:noWrap/>
            <w:vAlign w:val="bottom"/>
            <w:hideMark/>
          </w:tcPr>
          <w:p w14:paraId="183BCDA5"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.253</w:t>
            </w:r>
          </w:p>
        </w:tc>
        <w:tc>
          <w:tcPr>
            <w:tcW w:w="0" w:type="auto"/>
            <w:tcBorders>
              <w:top w:val="single" w:sz="4" w:space="0" w:color="auto"/>
            </w:tcBorders>
            <w:shd w:val="clear" w:color="auto" w:fill="auto"/>
            <w:noWrap/>
            <w:vAlign w:val="bottom"/>
            <w:hideMark/>
          </w:tcPr>
          <w:p w14:paraId="494CF2B5" w14:textId="714644E6" w:rsidR="00522494" w:rsidRPr="00053802" w:rsidRDefault="00522494" w:rsidP="00522494">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4773AE">
              <w:rPr>
                <w:rFonts w:ascii="Times" w:eastAsia="Times New Roman" w:hAnsi="Times" w:cs="Times New Roman"/>
                <w:color w:val="000000"/>
              </w:rPr>
              <w:t xml:space="preserve">) = </w:t>
            </w:r>
            <w:r w:rsidRPr="00053802">
              <w:rPr>
                <w:rFonts w:ascii="Times" w:eastAsia="Times New Roman" w:hAnsi="Times" w:cs="Times New Roman"/>
                <w:color w:val="000000"/>
              </w:rPr>
              <w:t>4.324</w:t>
            </w:r>
          </w:p>
        </w:tc>
        <w:tc>
          <w:tcPr>
            <w:tcW w:w="0" w:type="auto"/>
            <w:tcBorders>
              <w:top w:val="single" w:sz="4" w:space="0" w:color="auto"/>
            </w:tcBorders>
            <w:shd w:val="clear" w:color="auto" w:fill="auto"/>
            <w:noWrap/>
            <w:vAlign w:val="bottom"/>
            <w:hideMark/>
          </w:tcPr>
          <w:p w14:paraId="2807D356" w14:textId="77777777" w:rsidR="00522494" w:rsidRPr="00053802" w:rsidRDefault="00522494" w:rsidP="00522494">
            <w:pPr>
              <w:jc w:val="right"/>
              <w:rPr>
                <w:rFonts w:ascii="Times" w:eastAsia="Times New Roman" w:hAnsi="Times" w:cs="Times New Roman"/>
                <w:color w:val="000000"/>
                <w:lang w:eastAsia="zh-CN"/>
              </w:rPr>
            </w:pPr>
            <w:r w:rsidRPr="00053802">
              <w:rPr>
                <w:rFonts w:ascii="Times" w:eastAsia="Times New Roman" w:hAnsi="Times" w:cs="Times New Roman"/>
                <w:color w:val="000000"/>
              </w:rPr>
              <w:t>.039</w:t>
            </w:r>
          </w:p>
        </w:tc>
        <w:tc>
          <w:tcPr>
            <w:tcW w:w="0" w:type="auto"/>
            <w:tcBorders>
              <w:top w:val="single" w:sz="4" w:space="0" w:color="auto"/>
            </w:tcBorders>
            <w:vAlign w:val="bottom"/>
          </w:tcPr>
          <w:p w14:paraId="4F434BF4" w14:textId="77777777" w:rsidR="00522494" w:rsidRPr="00053802" w:rsidRDefault="00522494" w:rsidP="00522494">
            <w:pPr>
              <w:jc w:val="right"/>
              <w:rPr>
                <w:rFonts w:ascii="Times" w:eastAsia="Times New Roman" w:hAnsi="Times" w:cs="Times New Roman"/>
                <w:color w:val="000000"/>
                <w:lang w:eastAsia="zh-CN"/>
              </w:rPr>
            </w:pPr>
            <w:r w:rsidRPr="00053802">
              <w:rPr>
                <w:rFonts w:ascii="Times" w:eastAsia="Times New Roman" w:hAnsi="Times" w:cs="Times New Roman"/>
                <w:color w:val="000000"/>
              </w:rPr>
              <w:t>.029</w:t>
            </w:r>
          </w:p>
        </w:tc>
      </w:tr>
      <w:tr w:rsidR="00522494" w:rsidRPr="00E26145" w14:paraId="54A279D9" w14:textId="77777777" w:rsidTr="00522494">
        <w:trPr>
          <w:trHeight w:val="304"/>
        </w:trPr>
        <w:tc>
          <w:tcPr>
            <w:tcW w:w="0" w:type="auto"/>
            <w:tcBorders>
              <w:bottom w:val="nil"/>
            </w:tcBorders>
            <w:shd w:val="clear" w:color="auto" w:fill="auto"/>
            <w:noWrap/>
            <w:vAlign w:val="bottom"/>
            <w:hideMark/>
          </w:tcPr>
          <w:p w14:paraId="32BB7192" w14:textId="77777777" w:rsidR="00522494" w:rsidRPr="00E26145" w:rsidRDefault="00522494" w:rsidP="00522494">
            <w:pPr>
              <w:rPr>
                <w:rFonts w:ascii="Times" w:eastAsia="Times New Roman" w:hAnsi="Times" w:cs="Times New Roman"/>
                <w:color w:val="000000"/>
              </w:rPr>
            </w:pPr>
          </w:p>
        </w:tc>
        <w:tc>
          <w:tcPr>
            <w:tcW w:w="3119" w:type="dxa"/>
            <w:tcBorders>
              <w:bottom w:val="nil"/>
            </w:tcBorders>
            <w:shd w:val="clear" w:color="auto" w:fill="auto"/>
            <w:noWrap/>
            <w:vAlign w:val="bottom"/>
            <w:hideMark/>
          </w:tcPr>
          <w:p w14:paraId="5C00B6B8" w14:textId="77777777" w:rsidR="00522494" w:rsidRPr="00E26145" w:rsidRDefault="00522494" w:rsidP="00522494">
            <w:pPr>
              <w:rPr>
                <w:rFonts w:ascii="Times" w:eastAsia="Times New Roman" w:hAnsi="Times" w:cs="Times New Roman"/>
                <w:color w:val="000000"/>
              </w:rPr>
            </w:pPr>
            <w:r w:rsidRPr="00E26145">
              <w:rPr>
                <w:rFonts w:ascii="Times" w:eastAsia="Times New Roman" w:hAnsi="Times" w:cs="Times New Roman"/>
                <w:color w:val="000000"/>
              </w:rPr>
              <w:t>Unresponsive</w:t>
            </w:r>
          </w:p>
        </w:tc>
        <w:tc>
          <w:tcPr>
            <w:tcW w:w="847" w:type="dxa"/>
            <w:tcBorders>
              <w:bottom w:val="nil"/>
            </w:tcBorders>
            <w:shd w:val="clear" w:color="auto" w:fill="auto"/>
            <w:noWrap/>
            <w:vAlign w:val="bottom"/>
            <w:hideMark/>
          </w:tcPr>
          <w:p w14:paraId="226E9207" w14:textId="77777777" w:rsidR="00522494" w:rsidRPr="00053802" w:rsidRDefault="00522494" w:rsidP="00522494">
            <w:pPr>
              <w:jc w:val="right"/>
              <w:rPr>
                <w:rFonts w:ascii="Times" w:eastAsia="Times New Roman" w:hAnsi="Times" w:cs="Times New Roman"/>
                <w:color w:val="000000"/>
                <w:lang w:eastAsia="zh-CN"/>
              </w:rPr>
            </w:pPr>
            <w:r w:rsidRPr="00053802">
              <w:rPr>
                <w:rFonts w:ascii="Times" w:eastAsia="Times New Roman" w:hAnsi="Times" w:cs="Times New Roman"/>
                <w:color w:val="000000"/>
              </w:rPr>
              <w:t>.045</w:t>
            </w:r>
          </w:p>
        </w:tc>
        <w:tc>
          <w:tcPr>
            <w:tcW w:w="0" w:type="auto"/>
            <w:tcBorders>
              <w:bottom w:val="nil"/>
            </w:tcBorders>
            <w:shd w:val="clear" w:color="auto" w:fill="auto"/>
            <w:noWrap/>
            <w:vAlign w:val="bottom"/>
            <w:hideMark/>
          </w:tcPr>
          <w:p w14:paraId="06E4E093"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.257</w:t>
            </w:r>
          </w:p>
        </w:tc>
        <w:tc>
          <w:tcPr>
            <w:tcW w:w="0" w:type="auto"/>
            <w:tcBorders>
              <w:bottom w:val="nil"/>
            </w:tcBorders>
            <w:shd w:val="clear" w:color="auto" w:fill="auto"/>
            <w:noWrap/>
            <w:vAlign w:val="bottom"/>
            <w:hideMark/>
          </w:tcPr>
          <w:p w14:paraId="15882C90" w14:textId="10D6A13B" w:rsidR="00522494" w:rsidRPr="00053802" w:rsidRDefault="00522494" w:rsidP="00522494">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053802">
              <w:rPr>
                <w:rFonts w:ascii="Times" w:eastAsia="Times New Roman" w:hAnsi="Times" w:cs="Times New Roman"/>
                <w:color w:val="000000"/>
              </w:rPr>
              <w:t>.03</w:t>
            </w:r>
            <w:r>
              <w:rPr>
                <w:rFonts w:ascii="Times" w:eastAsia="Times New Roman" w:hAnsi="Times" w:cs="Times New Roman"/>
                <w:color w:val="000000"/>
              </w:rPr>
              <w:t>0</w:t>
            </w:r>
          </w:p>
        </w:tc>
        <w:tc>
          <w:tcPr>
            <w:tcW w:w="0" w:type="auto"/>
            <w:tcBorders>
              <w:bottom w:val="nil"/>
            </w:tcBorders>
            <w:shd w:val="clear" w:color="auto" w:fill="auto"/>
            <w:noWrap/>
            <w:vAlign w:val="bottom"/>
            <w:hideMark/>
          </w:tcPr>
          <w:p w14:paraId="24225CE4"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.862</w:t>
            </w:r>
          </w:p>
        </w:tc>
        <w:tc>
          <w:tcPr>
            <w:tcW w:w="0" w:type="auto"/>
            <w:tcBorders>
              <w:bottom w:val="nil"/>
            </w:tcBorders>
            <w:vAlign w:val="bottom"/>
          </w:tcPr>
          <w:p w14:paraId="555262BB" w14:textId="77777777" w:rsidR="00522494" w:rsidRPr="00053802" w:rsidRDefault="00522494" w:rsidP="00522494">
            <w:pPr>
              <w:rPr>
                <w:rFonts w:ascii="Times" w:eastAsia="Times New Roman" w:hAnsi="Times" w:cs="Times New Roman"/>
                <w:color w:val="000000"/>
                <w:lang w:eastAsia="zh-CN"/>
              </w:rPr>
            </w:pPr>
            <w:r w:rsidRPr="00053802">
              <w:rPr>
                <w:rFonts w:ascii="Times" w:eastAsia="Times New Roman" w:hAnsi="Times" w:cs="Times New Roman"/>
                <w:color w:val="000000"/>
              </w:rPr>
              <w:t>.000</w:t>
            </w:r>
          </w:p>
        </w:tc>
      </w:tr>
      <w:tr w:rsidR="00522494" w:rsidRPr="00E26145" w14:paraId="37F7D590" w14:textId="77777777" w:rsidTr="00522494">
        <w:trPr>
          <w:trHeight w:val="304"/>
        </w:trPr>
        <w:tc>
          <w:tcPr>
            <w:tcW w:w="0" w:type="auto"/>
            <w:tcBorders>
              <w:top w:val="nil"/>
              <w:bottom w:val="single" w:sz="4" w:space="0" w:color="auto"/>
            </w:tcBorders>
            <w:shd w:val="clear" w:color="auto" w:fill="auto"/>
            <w:noWrap/>
            <w:vAlign w:val="bottom"/>
            <w:hideMark/>
          </w:tcPr>
          <w:p w14:paraId="78295278" w14:textId="77777777" w:rsidR="00522494" w:rsidRPr="00E26145" w:rsidRDefault="00522494" w:rsidP="00522494">
            <w:pPr>
              <w:rPr>
                <w:rFonts w:ascii="Times" w:eastAsia="Times New Roman" w:hAnsi="Times" w:cs="Times New Roman"/>
                <w:color w:val="000000"/>
              </w:rPr>
            </w:pPr>
          </w:p>
        </w:tc>
        <w:tc>
          <w:tcPr>
            <w:tcW w:w="3119" w:type="dxa"/>
            <w:tcBorders>
              <w:top w:val="nil"/>
              <w:bottom w:val="single" w:sz="4" w:space="0" w:color="auto"/>
            </w:tcBorders>
            <w:shd w:val="clear" w:color="auto" w:fill="auto"/>
            <w:noWrap/>
            <w:vAlign w:val="bottom"/>
            <w:hideMark/>
          </w:tcPr>
          <w:p w14:paraId="644DC139" w14:textId="77777777" w:rsidR="00522494" w:rsidRPr="00E26145" w:rsidRDefault="00522494" w:rsidP="00522494">
            <w:pPr>
              <w:rPr>
                <w:rFonts w:ascii="Times" w:eastAsia="Times New Roman" w:hAnsi="Times" w:cs="Times New Roman"/>
                <w:color w:val="000000"/>
              </w:rPr>
            </w:pPr>
            <w:r w:rsidRPr="00E26145">
              <w:rPr>
                <w:rFonts w:ascii="Times" w:eastAsia="Times New Roman" w:hAnsi="Times" w:cs="Times New Roman"/>
                <w:color w:val="000000"/>
              </w:rPr>
              <w:t>Baseline PPR</w:t>
            </w:r>
          </w:p>
        </w:tc>
        <w:tc>
          <w:tcPr>
            <w:tcW w:w="847" w:type="dxa"/>
            <w:tcBorders>
              <w:top w:val="nil"/>
              <w:bottom w:val="single" w:sz="4" w:space="0" w:color="auto"/>
            </w:tcBorders>
            <w:shd w:val="clear" w:color="auto" w:fill="auto"/>
            <w:noWrap/>
            <w:vAlign w:val="bottom"/>
            <w:hideMark/>
          </w:tcPr>
          <w:p w14:paraId="15FA9CD3" w14:textId="77777777" w:rsidR="00522494" w:rsidRPr="00053802" w:rsidRDefault="00522494" w:rsidP="00522494">
            <w:pPr>
              <w:jc w:val="right"/>
              <w:rPr>
                <w:rFonts w:ascii="Times" w:eastAsia="Times New Roman" w:hAnsi="Times" w:cs="Times New Roman"/>
                <w:color w:val="000000"/>
                <w:lang w:eastAsia="zh-CN"/>
              </w:rPr>
            </w:pPr>
            <w:r>
              <w:rPr>
                <w:rFonts w:ascii="Times" w:eastAsia="Times New Roman" w:hAnsi="Times" w:cs="Times New Roman"/>
                <w:color w:val="000000"/>
              </w:rPr>
              <w:t>-</w:t>
            </w:r>
            <w:r w:rsidRPr="00053802">
              <w:rPr>
                <w:rFonts w:ascii="Times" w:eastAsia="Times New Roman" w:hAnsi="Times" w:cs="Times New Roman"/>
                <w:color w:val="000000"/>
              </w:rPr>
              <w:t>.044</w:t>
            </w:r>
          </w:p>
        </w:tc>
        <w:tc>
          <w:tcPr>
            <w:tcW w:w="0" w:type="auto"/>
            <w:tcBorders>
              <w:top w:val="nil"/>
              <w:bottom w:val="single" w:sz="4" w:space="0" w:color="auto"/>
            </w:tcBorders>
            <w:shd w:val="clear" w:color="auto" w:fill="auto"/>
            <w:noWrap/>
            <w:vAlign w:val="bottom"/>
            <w:hideMark/>
          </w:tcPr>
          <w:p w14:paraId="4A5EFA75"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.105</w:t>
            </w:r>
          </w:p>
        </w:tc>
        <w:tc>
          <w:tcPr>
            <w:tcW w:w="0" w:type="auto"/>
            <w:tcBorders>
              <w:top w:val="nil"/>
              <w:bottom w:val="single" w:sz="4" w:space="0" w:color="auto"/>
            </w:tcBorders>
            <w:shd w:val="clear" w:color="auto" w:fill="auto"/>
            <w:noWrap/>
            <w:vAlign w:val="bottom"/>
            <w:hideMark/>
          </w:tcPr>
          <w:p w14:paraId="38BB2FFF" w14:textId="7167613C" w:rsidR="00522494" w:rsidRPr="00053802" w:rsidRDefault="00522494" w:rsidP="00522494">
            <w:pPr>
              <w:jc w:val="right"/>
              <w:rPr>
                <w:rFonts w:ascii="Times" w:eastAsia="Times New Roman" w:hAnsi="Times" w:cs="Times New Roman"/>
                <w:color w:val="000000"/>
                <w:lang w:eastAsia="zh-CN"/>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053802">
              <w:rPr>
                <w:rFonts w:ascii="Times" w:eastAsia="Times New Roman" w:hAnsi="Times" w:cs="Times New Roman"/>
                <w:color w:val="000000"/>
              </w:rPr>
              <w:t>.177</w:t>
            </w:r>
          </w:p>
        </w:tc>
        <w:tc>
          <w:tcPr>
            <w:tcW w:w="0" w:type="auto"/>
            <w:tcBorders>
              <w:top w:val="nil"/>
              <w:bottom w:val="single" w:sz="4" w:space="0" w:color="auto"/>
            </w:tcBorders>
            <w:shd w:val="clear" w:color="auto" w:fill="auto"/>
            <w:noWrap/>
            <w:vAlign w:val="bottom"/>
            <w:hideMark/>
          </w:tcPr>
          <w:p w14:paraId="002D2D25"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.675</w:t>
            </w:r>
          </w:p>
        </w:tc>
        <w:tc>
          <w:tcPr>
            <w:tcW w:w="0" w:type="auto"/>
            <w:tcBorders>
              <w:top w:val="nil"/>
              <w:bottom w:val="single" w:sz="4" w:space="0" w:color="auto"/>
            </w:tcBorders>
            <w:vAlign w:val="bottom"/>
          </w:tcPr>
          <w:p w14:paraId="6029A04F" w14:textId="77777777" w:rsidR="00522494" w:rsidRPr="00053802" w:rsidRDefault="00522494" w:rsidP="00522494">
            <w:pPr>
              <w:jc w:val="right"/>
              <w:rPr>
                <w:rFonts w:ascii="Times" w:eastAsia="Times New Roman" w:hAnsi="Times" w:cs="Times New Roman"/>
                <w:color w:val="000000"/>
                <w:lang w:eastAsia="zh-CN"/>
              </w:rPr>
            </w:pPr>
            <w:r w:rsidRPr="00053802">
              <w:rPr>
                <w:rFonts w:ascii="Times" w:eastAsia="Times New Roman" w:hAnsi="Times" w:cs="Times New Roman"/>
                <w:color w:val="000000"/>
              </w:rPr>
              <w:t>.001</w:t>
            </w:r>
          </w:p>
        </w:tc>
      </w:tr>
      <w:tr w:rsidR="00ED5DCD" w:rsidRPr="00E26145" w14:paraId="24F0499C" w14:textId="77777777" w:rsidTr="00522494">
        <w:trPr>
          <w:trHeight w:val="304"/>
        </w:trPr>
        <w:tc>
          <w:tcPr>
            <w:tcW w:w="0" w:type="auto"/>
            <w:tcBorders>
              <w:top w:val="single" w:sz="4" w:space="0" w:color="auto"/>
            </w:tcBorders>
            <w:shd w:val="clear" w:color="auto" w:fill="auto"/>
            <w:noWrap/>
            <w:vAlign w:val="bottom"/>
            <w:hideMark/>
          </w:tcPr>
          <w:p w14:paraId="39C8B587" w14:textId="77777777" w:rsidR="00ED5DCD" w:rsidRPr="00E26145" w:rsidRDefault="00ED5DCD" w:rsidP="00ED5DCD">
            <w:pPr>
              <w:rPr>
                <w:rFonts w:ascii="Times" w:eastAsia="Times New Roman" w:hAnsi="Times" w:cs="Times New Roman"/>
                <w:color w:val="000000"/>
              </w:rPr>
            </w:pPr>
            <w:r w:rsidRPr="00E26145">
              <w:rPr>
                <w:rFonts w:ascii="Times" w:eastAsia="Times New Roman" w:hAnsi="Times" w:cs="Times New Roman"/>
                <w:color w:val="000000"/>
              </w:rPr>
              <w:t>Model 3</w:t>
            </w:r>
          </w:p>
        </w:tc>
        <w:tc>
          <w:tcPr>
            <w:tcW w:w="3119" w:type="dxa"/>
            <w:tcBorders>
              <w:top w:val="single" w:sz="4" w:space="0" w:color="auto"/>
            </w:tcBorders>
            <w:shd w:val="clear" w:color="auto" w:fill="auto"/>
            <w:noWrap/>
            <w:vAlign w:val="bottom"/>
            <w:hideMark/>
          </w:tcPr>
          <w:p w14:paraId="63E8C911" w14:textId="230ABE50" w:rsidR="00ED5DCD" w:rsidRPr="00E26145" w:rsidRDefault="00ED5DCD" w:rsidP="00ED5DCD">
            <w:pPr>
              <w:rPr>
                <w:rFonts w:ascii="Times" w:eastAsia="Times New Roman" w:hAnsi="Times" w:cs="Times New Roman"/>
                <w:color w:val="000000"/>
              </w:rPr>
            </w:pPr>
            <w:r w:rsidRPr="00E26145">
              <w:rPr>
                <w:rFonts w:ascii="Times" w:eastAsia="Times New Roman" w:hAnsi="Times" w:cs="Times New Roman"/>
                <w:color w:val="000000"/>
              </w:rPr>
              <w:t>Responsive</w:t>
            </w:r>
          </w:p>
        </w:tc>
        <w:tc>
          <w:tcPr>
            <w:tcW w:w="847" w:type="dxa"/>
            <w:tcBorders>
              <w:top w:val="single" w:sz="4" w:space="0" w:color="auto"/>
            </w:tcBorders>
            <w:shd w:val="clear" w:color="auto" w:fill="auto"/>
            <w:noWrap/>
            <w:vAlign w:val="bottom"/>
            <w:hideMark/>
          </w:tcPr>
          <w:p w14:paraId="747686E3" w14:textId="55F0A420" w:rsidR="00ED5DCD" w:rsidRPr="00053802" w:rsidRDefault="00ED5DCD" w:rsidP="00ED5DCD">
            <w:pPr>
              <w:jc w:val="right"/>
              <w:rPr>
                <w:rFonts w:ascii="Times" w:eastAsia="Times New Roman" w:hAnsi="Times" w:cs="Times New Roman"/>
                <w:color w:val="000000"/>
              </w:rPr>
            </w:pPr>
            <w:r>
              <w:rPr>
                <w:rFonts w:ascii="Times" w:eastAsia="Times New Roman" w:hAnsi="Times" w:cs="Times New Roman"/>
                <w:color w:val="000000"/>
              </w:rPr>
              <w:t>.513</w:t>
            </w:r>
          </w:p>
        </w:tc>
        <w:tc>
          <w:tcPr>
            <w:tcW w:w="0" w:type="auto"/>
            <w:tcBorders>
              <w:top w:val="single" w:sz="4" w:space="0" w:color="auto"/>
            </w:tcBorders>
            <w:shd w:val="clear" w:color="auto" w:fill="auto"/>
            <w:noWrap/>
            <w:vAlign w:val="bottom"/>
            <w:hideMark/>
          </w:tcPr>
          <w:p w14:paraId="02219A05" w14:textId="0E7D56BC" w:rsidR="00ED5DCD" w:rsidRPr="00053802" w:rsidRDefault="00ED5DCD" w:rsidP="00ED5DCD">
            <w:pPr>
              <w:jc w:val="right"/>
              <w:rPr>
                <w:rFonts w:ascii="Times" w:eastAsia="Times New Roman" w:hAnsi="Times" w:cs="Times New Roman"/>
                <w:color w:val="000000"/>
              </w:rPr>
            </w:pPr>
            <w:r>
              <w:rPr>
                <w:rFonts w:ascii="Times" w:eastAsia="Times New Roman" w:hAnsi="Times" w:cs="Times New Roman"/>
                <w:color w:val="000000"/>
              </w:rPr>
              <w:t>.250</w:t>
            </w:r>
          </w:p>
        </w:tc>
        <w:tc>
          <w:tcPr>
            <w:tcW w:w="0" w:type="auto"/>
            <w:tcBorders>
              <w:top w:val="single" w:sz="4" w:space="0" w:color="auto"/>
            </w:tcBorders>
            <w:shd w:val="clear" w:color="auto" w:fill="auto"/>
            <w:noWrap/>
            <w:vAlign w:val="bottom"/>
            <w:hideMark/>
          </w:tcPr>
          <w:p w14:paraId="5E1E667D" w14:textId="4D3AAC77" w:rsidR="00ED5DCD" w:rsidRPr="00053802" w:rsidRDefault="00ED5DCD" w:rsidP="00E56641">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xml:space="preserve">) = </w:t>
            </w:r>
            <w:r>
              <w:rPr>
                <w:rFonts w:ascii="Times" w:eastAsia="Times New Roman" w:hAnsi="Times" w:cs="Times New Roman"/>
                <w:color w:val="000000"/>
              </w:rPr>
              <w:t>4.215</w:t>
            </w:r>
          </w:p>
        </w:tc>
        <w:tc>
          <w:tcPr>
            <w:tcW w:w="0" w:type="auto"/>
            <w:tcBorders>
              <w:top w:val="single" w:sz="4" w:space="0" w:color="auto"/>
            </w:tcBorders>
            <w:shd w:val="clear" w:color="auto" w:fill="auto"/>
            <w:noWrap/>
            <w:vAlign w:val="bottom"/>
            <w:hideMark/>
          </w:tcPr>
          <w:p w14:paraId="4F4EBDDA" w14:textId="7DD2006D" w:rsidR="00ED5DCD" w:rsidRPr="00053802" w:rsidRDefault="00ED5DCD" w:rsidP="00ED5DCD">
            <w:pPr>
              <w:jc w:val="right"/>
              <w:rPr>
                <w:rFonts w:ascii="Times" w:eastAsia="Times New Roman" w:hAnsi="Times" w:cs="Times New Roman"/>
                <w:color w:val="000000"/>
                <w:lang w:eastAsia="zh-CN"/>
              </w:rPr>
            </w:pPr>
            <w:r>
              <w:rPr>
                <w:rFonts w:ascii="Times" w:eastAsia="Times New Roman" w:hAnsi="Times" w:cs="Times New Roman"/>
                <w:color w:val="000000"/>
              </w:rPr>
              <w:t>.042</w:t>
            </w:r>
          </w:p>
        </w:tc>
        <w:tc>
          <w:tcPr>
            <w:tcW w:w="0" w:type="auto"/>
            <w:tcBorders>
              <w:top w:val="single" w:sz="4" w:space="0" w:color="auto"/>
            </w:tcBorders>
            <w:vAlign w:val="bottom"/>
          </w:tcPr>
          <w:p w14:paraId="1AD62904" w14:textId="241CA22B" w:rsidR="00ED5DCD" w:rsidRPr="00053802" w:rsidRDefault="00ED5DCD" w:rsidP="00ED5DCD">
            <w:pPr>
              <w:jc w:val="right"/>
              <w:rPr>
                <w:rFonts w:ascii="Times" w:eastAsia="Times New Roman" w:hAnsi="Times" w:cs="Times New Roman"/>
                <w:color w:val="000000"/>
                <w:lang w:eastAsia="zh-CN"/>
              </w:rPr>
            </w:pPr>
            <w:r>
              <w:rPr>
                <w:rFonts w:ascii="Times" w:eastAsia="Times New Roman" w:hAnsi="Times" w:cs="Times New Roman"/>
                <w:color w:val="000000"/>
              </w:rPr>
              <w:t>.02</w:t>
            </w:r>
            <w:r w:rsidRPr="00053802">
              <w:rPr>
                <w:rFonts w:ascii="Times" w:eastAsia="Times New Roman" w:hAnsi="Times" w:cs="Times New Roman"/>
                <w:color w:val="000000"/>
              </w:rPr>
              <w:t>9</w:t>
            </w:r>
          </w:p>
        </w:tc>
      </w:tr>
      <w:tr w:rsidR="00ED5DCD" w:rsidRPr="00E26145" w14:paraId="13A4A339" w14:textId="77777777" w:rsidTr="00522494">
        <w:trPr>
          <w:trHeight w:val="304"/>
        </w:trPr>
        <w:tc>
          <w:tcPr>
            <w:tcW w:w="0" w:type="auto"/>
            <w:shd w:val="clear" w:color="auto" w:fill="auto"/>
            <w:noWrap/>
            <w:vAlign w:val="bottom"/>
            <w:hideMark/>
          </w:tcPr>
          <w:p w14:paraId="3144A044" w14:textId="77777777" w:rsidR="00ED5DCD" w:rsidRPr="00E26145" w:rsidRDefault="00ED5DCD" w:rsidP="00ED5DCD">
            <w:pPr>
              <w:rPr>
                <w:rFonts w:ascii="Times" w:eastAsia="Times New Roman" w:hAnsi="Times" w:cs="Times New Roman"/>
                <w:color w:val="000000"/>
              </w:rPr>
            </w:pPr>
          </w:p>
        </w:tc>
        <w:tc>
          <w:tcPr>
            <w:tcW w:w="3119" w:type="dxa"/>
            <w:shd w:val="clear" w:color="auto" w:fill="auto"/>
            <w:noWrap/>
            <w:vAlign w:val="bottom"/>
            <w:hideMark/>
          </w:tcPr>
          <w:p w14:paraId="30C52C31" w14:textId="28584890" w:rsidR="00ED5DCD" w:rsidRPr="00E26145" w:rsidRDefault="00ED5DCD" w:rsidP="00ED5DCD">
            <w:pPr>
              <w:rPr>
                <w:rFonts w:ascii="Times" w:eastAsia="Times New Roman" w:hAnsi="Times" w:cs="Times New Roman"/>
                <w:color w:val="000000"/>
              </w:rPr>
            </w:pPr>
            <w:r w:rsidRPr="00E26145">
              <w:rPr>
                <w:rFonts w:ascii="Times" w:eastAsia="Times New Roman" w:hAnsi="Times" w:cs="Times New Roman"/>
                <w:color w:val="000000"/>
              </w:rPr>
              <w:t>Unresponsive</w:t>
            </w:r>
          </w:p>
        </w:tc>
        <w:tc>
          <w:tcPr>
            <w:tcW w:w="847" w:type="dxa"/>
            <w:shd w:val="clear" w:color="auto" w:fill="auto"/>
            <w:noWrap/>
            <w:vAlign w:val="bottom"/>
            <w:hideMark/>
          </w:tcPr>
          <w:p w14:paraId="173D2553" w14:textId="204262D1" w:rsidR="00ED5DCD" w:rsidRPr="00053802" w:rsidRDefault="00ED5DCD" w:rsidP="00ED5DCD">
            <w:pPr>
              <w:jc w:val="right"/>
              <w:rPr>
                <w:rFonts w:ascii="Times" w:eastAsia="Times New Roman" w:hAnsi="Times" w:cs="Times New Roman"/>
                <w:color w:val="000000"/>
              </w:rPr>
            </w:pPr>
            <w:r w:rsidRPr="00053802">
              <w:rPr>
                <w:rFonts w:ascii="Times" w:eastAsia="Times New Roman" w:hAnsi="Times" w:cs="Times New Roman"/>
                <w:color w:val="000000"/>
              </w:rPr>
              <w:t>.</w:t>
            </w:r>
            <w:r>
              <w:rPr>
                <w:rFonts w:ascii="Times" w:eastAsia="Times New Roman" w:hAnsi="Times" w:cs="Times New Roman"/>
                <w:color w:val="000000"/>
              </w:rPr>
              <w:t>055</w:t>
            </w:r>
          </w:p>
        </w:tc>
        <w:tc>
          <w:tcPr>
            <w:tcW w:w="0" w:type="auto"/>
            <w:shd w:val="clear" w:color="auto" w:fill="auto"/>
            <w:noWrap/>
            <w:vAlign w:val="bottom"/>
            <w:hideMark/>
          </w:tcPr>
          <w:p w14:paraId="1FCDAC9C" w14:textId="7728C5E6" w:rsidR="00ED5DCD" w:rsidRPr="00053802" w:rsidRDefault="00ED5DCD" w:rsidP="00ED5DCD">
            <w:pPr>
              <w:jc w:val="right"/>
              <w:rPr>
                <w:rFonts w:ascii="Times" w:eastAsia="Times New Roman" w:hAnsi="Times" w:cs="Times New Roman"/>
                <w:color w:val="000000"/>
              </w:rPr>
            </w:pPr>
            <w:r>
              <w:rPr>
                <w:rFonts w:ascii="Times" w:eastAsia="Times New Roman" w:hAnsi="Times" w:cs="Times New Roman"/>
                <w:color w:val="000000"/>
              </w:rPr>
              <w:t>.254</w:t>
            </w:r>
          </w:p>
        </w:tc>
        <w:tc>
          <w:tcPr>
            <w:tcW w:w="0" w:type="auto"/>
            <w:shd w:val="clear" w:color="auto" w:fill="auto"/>
            <w:noWrap/>
            <w:vAlign w:val="bottom"/>
            <w:hideMark/>
          </w:tcPr>
          <w:p w14:paraId="30638CC7" w14:textId="4A562D8F" w:rsidR="00ED5DCD" w:rsidRPr="00053802" w:rsidRDefault="00ED5DCD" w:rsidP="00ED5DCD">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Pr>
                <w:rFonts w:ascii="Times" w:eastAsia="Times New Roman" w:hAnsi="Times" w:cs="Times New Roman"/>
                <w:color w:val="000000"/>
              </w:rPr>
              <w:t>.047</w:t>
            </w:r>
          </w:p>
        </w:tc>
        <w:tc>
          <w:tcPr>
            <w:tcW w:w="0" w:type="auto"/>
            <w:shd w:val="clear" w:color="auto" w:fill="auto"/>
            <w:noWrap/>
            <w:vAlign w:val="bottom"/>
            <w:hideMark/>
          </w:tcPr>
          <w:p w14:paraId="761C794B" w14:textId="24E3CC6F" w:rsidR="00ED5DCD" w:rsidRPr="00053802" w:rsidRDefault="00ED5DCD" w:rsidP="00ED5DCD">
            <w:pPr>
              <w:jc w:val="right"/>
              <w:rPr>
                <w:rFonts w:ascii="Times" w:eastAsia="Times New Roman" w:hAnsi="Times" w:cs="Times New Roman"/>
                <w:color w:val="000000"/>
              </w:rPr>
            </w:pPr>
            <w:r>
              <w:rPr>
                <w:rFonts w:ascii="Times" w:eastAsia="Times New Roman" w:hAnsi="Times" w:cs="Times New Roman"/>
                <w:color w:val="000000"/>
              </w:rPr>
              <w:t>.828</w:t>
            </w:r>
          </w:p>
        </w:tc>
        <w:tc>
          <w:tcPr>
            <w:tcW w:w="0" w:type="auto"/>
            <w:vAlign w:val="bottom"/>
          </w:tcPr>
          <w:p w14:paraId="3D662BA1" w14:textId="2A38BC81" w:rsidR="00ED5DCD" w:rsidRPr="00053802" w:rsidRDefault="00ED5DCD" w:rsidP="00ED5DCD">
            <w:pPr>
              <w:jc w:val="right"/>
              <w:rPr>
                <w:rFonts w:ascii="Times" w:eastAsia="Times New Roman" w:hAnsi="Times" w:cs="Times New Roman"/>
                <w:color w:val="000000"/>
                <w:lang w:eastAsia="zh-CN"/>
              </w:rPr>
            </w:pPr>
            <w:r w:rsidRPr="00053802">
              <w:rPr>
                <w:rFonts w:ascii="Times" w:eastAsia="Times New Roman" w:hAnsi="Times" w:cs="Times New Roman"/>
                <w:color w:val="000000"/>
              </w:rPr>
              <w:t>.000</w:t>
            </w:r>
          </w:p>
        </w:tc>
      </w:tr>
      <w:tr w:rsidR="00ED5DCD" w:rsidRPr="00E26145" w14:paraId="377B07DD" w14:textId="77777777" w:rsidTr="00522494">
        <w:trPr>
          <w:trHeight w:val="304"/>
        </w:trPr>
        <w:tc>
          <w:tcPr>
            <w:tcW w:w="0" w:type="auto"/>
            <w:shd w:val="clear" w:color="auto" w:fill="auto"/>
            <w:noWrap/>
            <w:vAlign w:val="bottom"/>
            <w:hideMark/>
          </w:tcPr>
          <w:p w14:paraId="2E166C1E" w14:textId="77777777" w:rsidR="00ED5DCD" w:rsidRPr="00E26145" w:rsidRDefault="00ED5DCD" w:rsidP="00ED5DCD">
            <w:pPr>
              <w:rPr>
                <w:rFonts w:ascii="Times" w:eastAsia="Times New Roman" w:hAnsi="Times" w:cs="Times New Roman"/>
                <w:color w:val="000000"/>
              </w:rPr>
            </w:pPr>
          </w:p>
        </w:tc>
        <w:tc>
          <w:tcPr>
            <w:tcW w:w="3119" w:type="dxa"/>
            <w:shd w:val="clear" w:color="auto" w:fill="auto"/>
            <w:noWrap/>
            <w:vAlign w:val="bottom"/>
            <w:hideMark/>
          </w:tcPr>
          <w:p w14:paraId="2D3E8D65" w14:textId="09352661" w:rsidR="00ED5DCD" w:rsidRPr="00E26145" w:rsidRDefault="00ED5DCD" w:rsidP="00ED5DCD">
            <w:pPr>
              <w:rPr>
                <w:rFonts w:ascii="Times" w:eastAsia="Times New Roman" w:hAnsi="Times" w:cs="Times New Roman"/>
                <w:color w:val="000000"/>
              </w:rPr>
            </w:pPr>
            <w:r w:rsidRPr="00E26145">
              <w:rPr>
                <w:rFonts w:ascii="Times" w:eastAsia="Times New Roman" w:hAnsi="Times" w:cs="Times New Roman"/>
                <w:color w:val="000000"/>
              </w:rPr>
              <w:t>Baseline PPR</w:t>
            </w:r>
          </w:p>
        </w:tc>
        <w:tc>
          <w:tcPr>
            <w:tcW w:w="847" w:type="dxa"/>
            <w:shd w:val="clear" w:color="auto" w:fill="auto"/>
            <w:noWrap/>
            <w:vAlign w:val="bottom"/>
            <w:hideMark/>
          </w:tcPr>
          <w:p w14:paraId="53C33501" w14:textId="4F25B284" w:rsidR="00ED5DCD" w:rsidRPr="00053802" w:rsidRDefault="00ED5DCD" w:rsidP="00ED5DCD">
            <w:pPr>
              <w:jc w:val="right"/>
              <w:rPr>
                <w:rFonts w:ascii="Times" w:eastAsia="Times New Roman" w:hAnsi="Times" w:cs="Times New Roman"/>
                <w:color w:val="000000"/>
              </w:rPr>
            </w:pPr>
            <w:r>
              <w:rPr>
                <w:rFonts w:ascii="Times" w:eastAsia="Times New Roman" w:hAnsi="Times" w:cs="Times New Roman"/>
                <w:color w:val="000000"/>
              </w:rPr>
              <w:t>-</w:t>
            </w:r>
            <w:r w:rsidRPr="00053802">
              <w:rPr>
                <w:rFonts w:ascii="Times" w:eastAsia="Times New Roman" w:hAnsi="Times" w:cs="Times New Roman"/>
                <w:color w:val="000000"/>
              </w:rPr>
              <w:t>.196</w:t>
            </w:r>
          </w:p>
        </w:tc>
        <w:tc>
          <w:tcPr>
            <w:tcW w:w="0" w:type="auto"/>
            <w:shd w:val="clear" w:color="auto" w:fill="auto"/>
            <w:noWrap/>
            <w:vAlign w:val="bottom"/>
            <w:hideMark/>
          </w:tcPr>
          <w:p w14:paraId="02D554FD" w14:textId="1652EC62" w:rsidR="00ED5DCD" w:rsidRPr="00053802" w:rsidRDefault="00ED5DCD" w:rsidP="00ED5DCD">
            <w:pPr>
              <w:jc w:val="right"/>
              <w:rPr>
                <w:rFonts w:ascii="Times" w:eastAsia="Times New Roman" w:hAnsi="Times" w:cs="Times New Roman"/>
                <w:color w:val="000000"/>
              </w:rPr>
            </w:pPr>
            <w:r w:rsidRPr="00053802">
              <w:rPr>
                <w:rFonts w:ascii="Times" w:eastAsia="Times New Roman" w:hAnsi="Times" w:cs="Times New Roman"/>
                <w:color w:val="000000"/>
              </w:rPr>
              <w:t>.181</w:t>
            </w:r>
          </w:p>
        </w:tc>
        <w:tc>
          <w:tcPr>
            <w:tcW w:w="0" w:type="auto"/>
            <w:shd w:val="clear" w:color="auto" w:fill="auto"/>
            <w:noWrap/>
            <w:vAlign w:val="bottom"/>
            <w:hideMark/>
          </w:tcPr>
          <w:p w14:paraId="4D2A176C" w14:textId="1AA412BC" w:rsidR="00ED5DCD" w:rsidRPr="00053802" w:rsidRDefault="00ED5DCD" w:rsidP="00ED5DCD">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xml:space="preserve">) = </w:t>
            </w:r>
            <w:r w:rsidRPr="00053802">
              <w:rPr>
                <w:rFonts w:ascii="Times" w:eastAsia="Times New Roman" w:hAnsi="Times" w:cs="Times New Roman"/>
                <w:color w:val="000000"/>
              </w:rPr>
              <w:t>1.175</w:t>
            </w:r>
          </w:p>
        </w:tc>
        <w:tc>
          <w:tcPr>
            <w:tcW w:w="0" w:type="auto"/>
            <w:shd w:val="clear" w:color="auto" w:fill="auto"/>
            <w:noWrap/>
            <w:vAlign w:val="bottom"/>
            <w:hideMark/>
          </w:tcPr>
          <w:p w14:paraId="62D155D6" w14:textId="61CC3CBE" w:rsidR="00ED5DCD" w:rsidRPr="00053802" w:rsidRDefault="00ED5DCD" w:rsidP="00ED5DCD">
            <w:pPr>
              <w:jc w:val="right"/>
              <w:rPr>
                <w:rFonts w:ascii="Times" w:eastAsia="Times New Roman" w:hAnsi="Times" w:cs="Times New Roman"/>
                <w:color w:val="000000"/>
                <w:lang w:eastAsia="zh-CN"/>
              </w:rPr>
            </w:pPr>
            <w:r w:rsidRPr="00053802">
              <w:rPr>
                <w:rFonts w:ascii="Times" w:eastAsia="Times New Roman" w:hAnsi="Times" w:cs="Times New Roman"/>
                <w:color w:val="000000"/>
              </w:rPr>
              <w:t>.28</w:t>
            </w:r>
            <w:r>
              <w:rPr>
                <w:rFonts w:ascii="Times" w:eastAsia="Times New Roman" w:hAnsi="Times" w:cs="Times New Roman"/>
                <w:color w:val="000000"/>
              </w:rPr>
              <w:t>0</w:t>
            </w:r>
          </w:p>
        </w:tc>
        <w:tc>
          <w:tcPr>
            <w:tcW w:w="0" w:type="auto"/>
            <w:vAlign w:val="bottom"/>
          </w:tcPr>
          <w:p w14:paraId="13D6EE27" w14:textId="71545255" w:rsidR="00ED5DCD" w:rsidRPr="00053802" w:rsidRDefault="00ED5DCD" w:rsidP="00ED5DCD">
            <w:pPr>
              <w:jc w:val="right"/>
              <w:rPr>
                <w:rFonts w:ascii="Times" w:eastAsia="Times New Roman" w:hAnsi="Times" w:cs="Times New Roman"/>
                <w:color w:val="000000"/>
                <w:lang w:eastAsia="zh-CN"/>
              </w:rPr>
            </w:pPr>
            <w:r w:rsidRPr="00053802">
              <w:rPr>
                <w:rFonts w:ascii="Times" w:eastAsia="Times New Roman" w:hAnsi="Times" w:cs="Times New Roman"/>
                <w:color w:val="000000"/>
              </w:rPr>
              <w:t>.00</w:t>
            </w:r>
            <w:r>
              <w:rPr>
                <w:rFonts w:ascii="Times" w:eastAsia="Times New Roman" w:hAnsi="Times" w:cs="Times New Roman"/>
                <w:color w:val="000000"/>
              </w:rPr>
              <w:t>8</w:t>
            </w:r>
          </w:p>
        </w:tc>
      </w:tr>
      <w:tr w:rsidR="00522494" w:rsidRPr="00E26145" w14:paraId="0F45866B" w14:textId="77777777" w:rsidTr="00522494">
        <w:trPr>
          <w:trHeight w:val="304"/>
        </w:trPr>
        <w:tc>
          <w:tcPr>
            <w:tcW w:w="0" w:type="auto"/>
            <w:shd w:val="clear" w:color="auto" w:fill="auto"/>
            <w:noWrap/>
            <w:vAlign w:val="bottom"/>
            <w:hideMark/>
          </w:tcPr>
          <w:p w14:paraId="05E97DE2" w14:textId="77777777" w:rsidR="00522494" w:rsidRPr="00E26145" w:rsidRDefault="00522494" w:rsidP="00522494">
            <w:pPr>
              <w:rPr>
                <w:rFonts w:ascii="Times" w:eastAsia="Times New Roman" w:hAnsi="Times" w:cs="Times New Roman"/>
                <w:color w:val="000000"/>
              </w:rPr>
            </w:pPr>
          </w:p>
        </w:tc>
        <w:tc>
          <w:tcPr>
            <w:tcW w:w="3119" w:type="dxa"/>
            <w:shd w:val="clear" w:color="auto" w:fill="auto"/>
            <w:noWrap/>
            <w:vAlign w:val="bottom"/>
            <w:hideMark/>
          </w:tcPr>
          <w:p w14:paraId="698EFD59" w14:textId="77777777" w:rsidR="00522494" w:rsidRPr="00E26145" w:rsidRDefault="00522494" w:rsidP="00522494">
            <w:pPr>
              <w:rPr>
                <w:rFonts w:ascii="Times" w:eastAsia="Times New Roman" w:hAnsi="Times" w:cs="Times New Roman"/>
                <w:color w:val="000000"/>
              </w:rPr>
            </w:pPr>
            <w:r w:rsidRPr="00E26145">
              <w:rPr>
                <w:rFonts w:ascii="Times" w:eastAsia="Times New Roman" w:hAnsi="Times" w:cs="Times New Roman"/>
                <w:color w:val="000000"/>
              </w:rPr>
              <w:t>Responsive x Baseline PPR</w:t>
            </w:r>
          </w:p>
        </w:tc>
        <w:tc>
          <w:tcPr>
            <w:tcW w:w="847" w:type="dxa"/>
            <w:shd w:val="clear" w:color="auto" w:fill="auto"/>
            <w:noWrap/>
            <w:vAlign w:val="bottom"/>
            <w:hideMark/>
          </w:tcPr>
          <w:p w14:paraId="2D9A2CA7"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.514</w:t>
            </w:r>
          </w:p>
        </w:tc>
        <w:tc>
          <w:tcPr>
            <w:tcW w:w="0" w:type="auto"/>
            <w:shd w:val="clear" w:color="auto" w:fill="auto"/>
            <w:noWrap/>
            <w:vAlign w:val="bottom"/>
            <w:hideMark/>
          </w:tcPr>
          <w:p w14:paraId="0EAFDD09" w14:textId="77777777" w:rsidR="00522494" w:rsidRPr="00053802" w:rsidRDefault="00522494" w:rsidP="00522494">
            <w:pPr>
              <w:jc w:val="right"/>
              <w:rPr>
                <w:rFonts w:ascii="Times" w:eastAsia="Times New Roman" w:hAnsi="Times" w:cs="Times New Roman"/>
                <w:color w:val="000000"/>
                <w:lang w:eastAsia="zh-CN"/>
              </w:rPr>
            </w:pPr>
            <w:r w:rsidRPr="00053802">
              <w:rPr>
                <w:rFonts w:ascii="Times" w:eastAsia="Times New Roman" w:hAnsi="Times" w:cs="Times New Roman"/>
                <w:color w:val="000000"/>
              </w:rPr>
              <w:t>.257</w:t>
            </w:r>
          </w:p>
        </w:tc>
        <w:tc>
          <w:tcPr>
            <w:tcW w:w="0" w:type="auto"/>
            <w:shd w:val="clear" w:color="auto" w:fill="auto"/>
            <w:noWrap/>
            <w:vAlign w:val="bottom"/>
            <w:hideMark/>
          </w:tcPr>
          <w:p w14:paraId="0BBF57FF" w14:textId="04172428" w:rsidR="00522494" w:rsidRPr="00053802" w:rsidRDefault="00522494" w:rsidP="00522494">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xml:space="preserve">) = </w:t>
            </w:r>
            <w:r>
              <w:rPr>
                <w:rFonts w:ascii="Times" w:eastAsia="Times New Roman" w:hAnsi="Times" w:cs="Times New Roman"/>
                <w:color w:val="000000"/>
              </w:rPr>
              <w:t>3.6</w:t>
            </w:r>
            <w:r w:rsidRPr="00053802">
              <w:rPr>
                <w:rFonts w:ascii="Times" w:eastAsia="Times New Roman" w:hAnsi="Times" w:cs="Times New Roman"/>
                <w:color w:val="000000"/>
              </w:rPr>
              <w:t>88</w:t>
            </w:r>
          </w:p>
        </w:tc>
        <w:tc>
          <w:tcPr>
            <w:tcW w:w="0" w:type="auto"/>
            <w:shd w:val="clear" w:color="auto" w:fill="auto"/>
            <w:noWrap/>
            <w:vAlign w:val="bottom"/>
            <w:hideMark/>
          </w:tcPr>
          <w:p w14:paraId="469F8E2E" w14:textId="77777777" w:rsidR="00522494" w:rsidRPr="00053802" w:rsidRDefault="00522494" w:rsidP="00522494">
            <w:pPr>
              <w:jc w:val="right"/>
              <w:rPr>
                <w:rFonts w:ascii="Times" w:eastAsia="Times New Roman" w:hAnsi="Times" w:cs="Times New Roman"/>
                <w:color w:val="000000"/>
              </w:rPr>
            </w:pPr>
            <w:r>
              <w:rPr>
                <w:rFonts w:ascii="Times" w:eastAsia="Times New Roman" w:hAnsi="Times" w:cs="Times New Roman"/>
                <w:color w:val="000000"/>
              </w:rPr>
              <w:t>.05</w:t>
            </w:r>
            <w:r w:rsidRPr="00053802">
              <w:rPr>
                <w:rFonts w:ascii="Times" w:eastAsia="Times New Roman" w:hAnsi="Times" w:cs="Times New Roman"/>
                <w:color w:val="000000"/>
              </w:rPr>
              <w:t>8</w:t>
            </w:r>
          </w:p>
        </w:tc>
        <w:tc>
          <w:tcPr>
            <w:tcW w:w="0" w:type="auto"/>
            <w:vAlign w:val="bottom"/>
          </w:tcPr>
          <w:p w14:paraId="721E4B8E" w14:textId="77777777" w:rsidR="00522494" w:rsidRPr="00053802" w:rsidRDefault="00522494" w:rsidP="00522494">
            <w:pPr>
              <w:jc w:val="right"/>
              <w:rPr>
                <w:rFonts w:ascii="Times" w:eastAsia="Times New Roman" w:hAnsi="Times" w:cs="Times New Roman"/>
                <w:color w:val="000000"/>
                <w:lang w:eastAsia="zh-CN"/>
              </w:rPr>
            </w:pPr>
            <w:r w:rsidRPr="00053802">
              <w:rPr>
                <w:rFonts w:ascii="Times" w:eastAsia="Times New Roman" w:hAnsi="Times" w:cs="Times New Roman"/>
                <w:color w:val="000000"/>
              </w:rPr>
              <w:t>.02</w:t>
            </w:r>
            <w:r>
              <w:rPr>
                <w:rFonts w:ascii="Times" w:eastAsia="Times New Roman" w:hAnsi="Times" w:cs="Times New Roman"/>
                <w:color w:val="000000"/>
              </w:rPr>
              <w:t>7</w:t>
            </w:r>
          </w:p>
        </w:tc>
      </w:tr>
      <w:tr w:rsidR="00522494" w:rsidRPr="00E26145" w14:paraId="265B6A41" w14:textId="77777777" w:rsidTr="00522494">
        <w:trPr>
          <w:trHeight w:val="304"/>
        </w:trPr>
        <w:tc>
          <w:tcPr>
            <w:tcW w:w="0" w:type="auto"/>
            <w:shd w:val="clear" w:color="auto" w:fill="auto"/>
            <w:noWrap/>
            <w:vAlign w:val="bottom"/>
            <w:hideMark/>
          </w:tcPr>
          <w:p w14:paraId="794265D9" w14:textId="77777777" w:rsidR="00522494" w:rsidRPr="00E26145" w:rsidRDefault="00522494" w:rsidP="00522494">
            <w:pPr>
              <w:rPr>
                <w:rFonts w:ascii="Times" w:eastAsia="Times New Roman" w:hAnsi="Times" w:cs="Times New Roman"/>
                <w:color w:val="000000"/>
              </w:rPr>
            </w:pPr>
          </w:p>
        </w:tc>
        <w:tc>
          <w:tcPr>
            <w:tcW w:w="3119" w:type="dxa"/>
            <w:shd w:val="clear" w:color="auto" w:fill="auto"/>
            <w:noWrap/>
            <w:vAlign w:val="bottom"/>
            <w:hideMark/>
          </w:tcPr>
          <w:p w14:paraId="034A31C4" w14:textId="77777777" w:rsidR="00522494" w:rsidRPr="00E26145" w:rsidRDefault="00522494" w:rsidP="00522494">
            <w:pPr>
              <w:rPr>
                <w:rFonts w:ascii="Times" w:eastAsia="Times New Roman" w:hAnsi="Times" w:cs="Times New Roman"/>
                <w:color w:val="000000"/>
              </w:rPr>
            </w:pPr>
            <w:r w:rsidRPr="00E26145">
              <w:rPr>
                <w:rFonts w:ascii="Times" w:eastAsia="Times New Roman" w:hAnsi="Times" w:cs="Times New Roman"/>
                <w:color w:val="000000"/>
              </w:rPr>
              <w:t>Unresponsive x Baseline PPR</w:t>
            </w:r>
          </w:p>
        </w:tc>
        <w:tc>
          <w:tcPr>
            <w:tcW w:w="847" w:type="dxa"/>
            <w:shd w:val="clear" w:color="auto" w:fill="auto"/>
            <w:noWrap/>
            <w:vAlign w:val="bottom"/>
            <w:hideMark/>
          </w:tcPr>
          <w:p w14:paraId="5063F076" w14:textId="77777777" w:rsidR="00522494" w:rsidRPr="00053802" w:rsidRDefault="00522494" w:rsidP="00522494">
            <w:pPr>
              <w:jc w:val="right"/>
              <w:rPr>
                <w:rFonts w:ascii="Times" w:eastAsia="Times New Roman" w:hAnsi="Times" w:cs="Times New Roman"/>
                <w:color w:val="000000"/>
              </w:rPr>
            </w:pPr>
            <w:r>
              <w:rPr>
                <w:rFonts w:ascii="Times" w:eastAsia="Times New Roman" w:hAnsi="Times" w:cs="Times New Roman"/>
                <w:color w:val="000000"/>
              </w:rPr>
              <w:t>-</w:t>
            </w:r>
            <w:r w:rsidRPr="00053802">
              <w:rPr>
                <w:rFonts w:ascii="Times" w:eastAsia="Times New Roman" w:hAnsi="Times" w:cs="Times New Roman"/>
                <w:color w:val="000000"/>
              </w:rPr>
              <w:t>.036</w:t>
            </w:r>
          </w:p>
        </w:tc>
        <w:tc>
          <w:tcPr>
            <w:tcW w:w="0" w:type="auto"/>
            <w:shd w:val="clear" w:color="auto" w:fill="auto"/>
            <w:noWrap/>
            <w:vAlign w:val="bottom"/>
            <w:hideMark/>
          </w:tcPr>
          <w:p w14:paraId="250CCAEB"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.251</w:t>
            </w:r>
          </w:p>
        </w:tc>
        <w:tc>
          <w:tcPr>
            <w:tcW w:w="0" w:type="auto"/>
            <w:shd w:val="clear" w:color="auto" w:fill="auto"/>
            <w:noWrap/>
            <w:vAlign w:val="bottom"/>
            <w:hideMark/>
          </w:tcPr>
          <w:p w14:paraId="76D16100" w14:textId="609B3A08" w:rsidR="00522494" w:rsidRPr="00053802" w:rsidRDefault="00522494" w:rsidP="00522494">
            <w:pPr>
              <w:jc w:val="right"/>
              <w:rPr>
                <w:rFonts w:ascii="Times" w:eastAsia="Times New Roman" w:hAnsi="Times" w:cs="Times New Roman"/>
                <w:color w:val="000000"/>
              </w:rPr>
            </w:pPr>
            <w:r w:rsidRPr="004773AE">
              <w:rPr>
                <w:rFonts w:ascii="Times" w:eastAsia="Times New Roman" w:hAnsi="Times" w:cs="Times New Roman"/>
                <w:color w:val="000000"/>
              </w:rPr>
              <w:t>F(1,</w:t>
            </w:r>
            <w:r>
              <w:rPr>
                <w:rFonts w:ascii="Times" w:eastAsia="Times New Roman" w:hAnsi="Times" w:cs="Times New Roman"/>
                <w:color w:val="000000"/>
              </w:rPr>
              <w:t xml:space="preserve"> </w:t>
            </w:r>
            <w:r w:rsidRPr="004773AE">
              <w:rPr>
                <w:rFonts w:ascii="Times" w:eastAsia="Times New Roman" w:hAnsi="Times" w:cs="Times New Roman"/>
                <w:color w:val="000000"/>
              </w:rPr>
              <w:t>1</w:t>
            </w:r>
            <w:r w:rsidR="00E56641">
              <w:rPr>
                <w:rFonts w:ascii="Times" w:eastAsia="Times New Roman" w:hAnsi="Times" w:cs="Times New Roman"/>
                <w:color w:val="000000"/>
              </w:rPr>
              <w:t>39</w:t>
            </w:r>
            <w:r w:rsidRPr="004773AE">
              <w:rPr>
                <w:rFonts w:ascii="Times" w:eastAsia="Times New Roman" w:hAnsi="Times" w:cs="Times New Roman"/>
                <w:color w:val="000000"/>
              </w:rPr>
              <w:t>) =</w:t>
            </w:r>
            <w:r>
              <w:rPr>
                <w:rFonts w:ascii="Times" w:eastAsia="Times New Roman" w:hAnsi="Times" w:cs="Times New Roman"/>
                <w:color w:val="000000"/>
              </w:rPr>
              <w:t xml:space="preserve"> </w:t>
            </w:r>
            <w:r w:rsidR="00D87C06">
              <w:rPr>
                <w:rFonts w:ascii="Times" w:eastAsia="Times New Roman" w:hAnsi="Times" w:cs="Times New Roman"/>
                <w:color w:val="000000"/>
              </w:rPr>
              <w:t>0</w:t>
            </w:r>
            <w:r w:rsidRPr="00053802">
              <w:rPr>
                <w:rFonts w:ascii="Times" w:eastAsia="Times New Roman" w:hAnsi="Times" w:cs="Times New Roman"/>
                <w:color w:val="000000"/>
              </w:rPr>
              <w:t>.02</w:t>
            </w:r>
            <w:r>
              <w:rPr>
                <w:rFonts w:ascii="Times" w:eastAsia="Times New Roman" w:hAnsi="Times" w:cs="Times New Roman"/>
                <w:color w:val="000000"/>
              </w:rPr>
              <w:t>0</w:t>
            </w:r>
          </w:p>
        </w:tc>
        <w:tc>
          <w:tcPr>
            <w:tcW w:w="0" w:type="auto"/>
            <w:shd w:val="clear" w:color="auto" w:fill="auto"/>
            <w:noWrap/>
            <w:vAlign w:val="bottom"/>
            <w:hideMark/>
          </w:tcPr>
          <w:p w14:paraId="59832FB7" w14:textId="77777777" w:rsidR="00522494" w:rsidRPr="00053802" w:rsidRDefault="00522494" w:rsidP="00522494">
            <w:pPr>
              <w:jc w:val="right"/>
              <w:rPr>
                <w:rFonts w:ascii="Times" w:eastAsia="Times New Roman" w:hAnsi="Times" w:cs="Times New Roman"/>
                <w:color w:val="000000"/>
              </w:rPr>
            </w:pPr>
            <w:r w:rsidRPr="00053802">
              <w:rPr>
                <w:rFonts w:ascii="Times" w:eastAsia="Times New Roman" w:hAnsi="Times" w:cs="Times New Roman"/>
                <w:color w:val="000000"/>
              </w:rPr>
              <w:t>.887</w:t>
            </w:r>
          </w:p>
        </w:tc>
        <w:tc>
          <w:tcPr>
            <w:tcW w:w="0" w:type="auto"/>
            <w:vAlign w:val="bottom"/>
          </w:tcPr>
          <w:p w14:paraId="18CA5CEB" w14:textId="77777777" w:rsidR="00522494" w:rsidRPr="00053802" w:rsidRDefault="00522494" w:rsidP="00522494">
            <w:pPr>
              <w:jc w:val="right"/>
              <w:rPr>
                <w:rFonts w:ascii="Times" w:eastAsia="Times New Roman" w:hAnsi="Times" w:cs="Times New Roman"/>
                <w:color w:val="000000"/>
                <w:lang w:eastAsia="zh-CN"/>
              </w:rPr>
            </w:pPr>
            <w:r w:rsidRPr="00053802">
              <w:rPr>
                <w:rFonts w:ascii="Times" w:eastAsia="Times New Roman" w:hAnsi="Times" w:cs="Times New Roman"/>
                <w:color w:val="000000"/>
              </w:rPr>
              <w:t>.000</w:t>
            </w:r>
          </w:p>
        </w:tc>
      </w:tr>
    </w:tbl>
    <w:p w14:paraId="320D5921" w14:textId="77777777" w:rsidR="00522494" w:rsidRDefault="00522494" w:rsidP="00522494"/>
    <w:p w14:paraId="452120AE" w14:textId="77777777" w:rsidR="00522494" w:rsidRPr="00F2022B" w:rsidRDefault="00522494" w:rsidP="00522494">
      <w:pPr>
        <w:spacing w:line="480" w:lineRule="auto"/>
        <w:rPr>
          <w:rFonts w:ascii="Times New Roman" w:hAnsi="Times New Roman" w:cs="Times New Roman"/>
          <w:b/>
        </w:rPr>
      </w:pPr>
      <w:r>
        <w:rPr>
          <w:rFonts w:ascii="Times New Roman" w:hAnsi="Times New Roman" w:cs="Times New Roman"/>
          <w:b/>
        </w:rPr>
        <w:t>Emotion Suppression</w:t>
      </w:r>
    </w:p>
    <w:p w14:paraId="22EF8DF4" w14:textId="678CCD4C" w:rsidR="00522494" w:rsidRDefault="00522494" w:rsidP="00522494">
      <w:pPr>
        <w:spacing w:line="480" w:lineRule="auto"/>
        <w:ind w:firstLine="540"/>
        <w:rPr>
          <w:rFonts w:ascii="Times New Roman" w:hAnsi="Times New Roman" w:cs="Times New Roman"/>
        </w:rPr>
      </w:pPr>
      <w:r w:rsidRPr="00F2022B">
        <w:rPr>
          <w:rFonts w:ascii="Times New Roman" w:hAnsi="Times New Roman" w:cs="Times New Roman"/>
          <w:b/>
        </w:rPr>
        <w:t>Anxiety expression analyzed by LIWC.</w:t>
      </w:r>
      <w:r>
        <w:rPr>
          <w:rFonts w:ascii="Times New Roman" w:hAnsi="Times New Roman" w:cs="Times New Roman"/>
          <w:b/>
        </w:rPr>
        <w:t xml:space="preserve"> </w:t>
      </w:r>
      <w:r>
        <w:rPr>
          <w:rFonts w:ascii="Times New Roman" w:hAnsi="Times New Roman" w:cs="Times New Roman"/>
        </w:rPr>
        <w:t>Table S1</w:t>
      </w:r>
      <w:r w:rsidR="002552D5">
        <w:rPr>
          <w:rFonts w:ascii="Times New Roman" w:hAnsi="Times New Roman" w:cs="Times New Roman"/>
        </w:rPr>
        <w:t>2</w:t>
      </w:r>
      <w:r>
        <w:rPr>
          <w:rFonts w:ascii="Times New Roman" w:hAnsi="Times New Roman" w:cs="Times New Roman"/>
        </w:rPr>
        <w:t xml:space="preserve"> describes the analyses examining emotion suppression as a potential covariate as well as potential moderator for the effect of experimental conditions on the percentage of anxiety words contained in the participants’ emails. Findings remained essentially the same after controlling for emotion suppression.</w:t>
      </w:r>
      <w:r w:rsidRPr="00EA73A6">
        <w:rPr>
          <w:rFonts w:ascii="Times New Roman" w:hAnsi="Times New Roman" w:cs="Times New Roman"/>
        </w:rPr>
        <w:t xml:space="preserve"> </w:t>
      </w:r>
      <w:r>
        <w:rPr>
          <w:rFonts w:ascii="Times New Roman" w:hAnsi="Times New Roman" w:cs="Times New Roman"/>
        </w:rPr>
        <w:t xml:space="preserve">The responsive-control comparison </w:t>
      </w:r>
      <w:r w:rsidR="00DF0531">
        <w:rPr>
          <w:rFonts w:ascii="Times New Roman" w:hAnsi="Times New Roman" w:cs="Times New Roman"/>
        </w:rPr>
        <w:t>was not</w:t>
      </w:r>
      <w:r>
        <w:rPr>
          <w:rFonts w:ascii="Times New Roman" w:hAnsi="Times New Roman" w:cs="Times New Roman"/>
        </w:rPr>
        <w:t xml:space="preserve"> significant, </w:t>
      </w:r>
      <w:r w:rsidRPr="008403AC">
        <w:rPr>
          <w:rFonts w:ascii="Times" w:eastAsia="Times New Roman" w:hAnsi="Times" w:cs="Times New Roman"/>
          <w:color w:val="000000"/>
        </w:rPr>
        <w:t xml:space="preserve">F(1,142) = </w:t>
      </w:r>
      <w:r w:rsidRPr="00811B38">
        <w:rPr>
          <w:rFonts w:ascii="Times" w:eastAsia="Times New Roman" w:hAnsi="Times" w:cs="Times New Roman"/>
          <w:color w:val="000000"/>
        </w:rPr>
        <w:t>3.321</w:t>
      </w:r>
      <w:r w:rsidRPr="002E6E7E">
        <w:rPr>
          <w:rFonts w:ascii="Times New Roman" w:hAnsi="Times New Roman" w:cs="Times New Roman"/>
        </w:rPr>
        <w:t>,</w:t>
      </w:r>
      <w:r w:rsidRPr="00A84947">
        <w:rPr>
          <w:rFonts w:ascii="Times New Roman" w:hAnsi="Times New Roman" w:cs="Times New Roman"/>
          <w:i/>
        </w:rPr>
        <w:t xml:space="preserve"> p</w:t>
      </w:r>
      <w:r>
        <w:rPr>
          <w:rFonts w:ascii="Times New Roman" w:hAnsi="Times New Roman" w:cs="Times New Roman"/>
        </w:rPr>
        <w:t xml:space="preserve"> =.</w:t>
      </w:r>
      <w:r w:rsidRPr="00811B38">
        <w:rPr>
          <w:rFonts w:ascii="Times" w:eastAsia="Times New Roman" w:hAnsi="Times" w:cs="Times New Roman"/>
          <w:color w:val="000000"/>
        </w:rPr>
        <w:t>071</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w:t>
      </w:r>
      <w:r>
        <w:rPr>
          <w:rFonts w:ascii="Times" w:eastAsia="Times New Roman" w:hAnsi="Times" w:cs="Times New Roman"/>
          <w:color w:val="000000"/>
        </w:rPr>
        <w:t>023</w:t>
      </w:r>
      <w:r>
        <w:rPr>
          <w:rFonts w:ascii="Times New Roman" w:hAnsi="Times New Roman" w:cs="Times New Roman"/>
        </w:rPr>
        <w:t>. The difference between the unresponsive and control conditions was not significant</w:t>
      </w:r>
      <w:r w:rsidRPr="008403AC">
        <w:rPr>
          <w:rFonts w:ascii="Times" w:eastAsia="Times New Roman" w:hAnsi="Times" w:cs="Times New Roman"/>
          <w:color w:val="000000"/>
        </w:rPr>
        <w:t xml:space="preserve"> F(1,142) =.</w:t>
      </w:r>
      <w:r w:rsidRPr="00811B38">
        <w:rPr>
          <w:rFonts w:ascii="Times" w:eastAsia="Times New Roman" w:hAnsi="Times" w:cs="Times New Roman"/>
          <w:color w:val="000000"/>
        </w:rPr>
        <w:t>007</w:t>
      </w:r>
      <w:r w:rsidRPr="002E6E7E">
        <w:rPr>
          <w:rFonts w:ascii="Times New Roman" w:hAnsi="Times New Roman" w:cs="Times New Roman"/>
        </w:rPr>
        <w:t xml:space="preserve">, </w:t>
      </w:r>
      <w:r w:rsidRPr="009553E6">
        <w:rPr>
          <w:rFonts w:ascii="Times New Roman" w:hAnsi="Times New Roman" w:cs="Times New Roman"/>
          <w:i/>
        </w:rPr>
        <w:t>p</w:t>
      </w:r>
      <w:r>
        <w:rPr>
          <w:rFonts w:ascii="Times New Roman" w:hAnsi="Times New Roman" w:cs="Times New Roman"/>
          <w:i/>
        </w:rPr>
        <w:t xml:space="preserve"> </w:t>
      </w:r>
      <w:r>
        <w:rPr>
          <w:rFonts w:ascii="Times New Roman" w:hAnsi="Times New Roman" w:cs="Times New Roman"/>
        </w:rPr>
        <w:t>= .</w:t>
      </w:r>
      <w:r w:rsidRPr="00811B38">
        <w:rPr>
          <w:rFonts w:ascii="Times" w:eastAsia="Times New Roman" w:hAnsi="Times" w:cs="Times New Roman"/>
          <w:color w:val="000000"/>
        </w:rPr>
        <w:t>933</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xml:space="preserve">= .000. Suppression did not significantly moderate the relationship between percentage of anxiety-related words and experimental conditions, </w:t>
      </w:r>
      <w:r w:rsidRPr="008403AC">
        <w:rPr>
          <w:rFonts w:ascii="Times" w:eastAsia="Times New Roman" w:hAnsi="Times" w:cs="Times New Roman"/>
          <w:color w:val="000000"/>
        </w:rPr>
        <w:t>F(1,</w:t>
      </w:r>
      <w:r>
        <w:rPr>
          <w:rFonts w:ascii="Times" w:eastAsia="Times New Roman" w:hAnsi="Times" w:cs="Times New Roman"/>
          <w:color w:val="000000"/>
        </w:rPr>
        <w:t xml:space="preserve"> </w:t>
      </w:r>
      <w:r w:rsidRPr="008403AC">
        <w:rPr>
          <w:rFonts w:ascii="Times" w:eastAsia="Times New Roman" w:hAnsi="Times" w:cs="Times New Roman"/>
          <w:color w:val="000000"/>
        </w:rPr>
        <w:t xml:space="preserve">142) = </w:t>
      </w:r>
      <w:r w:rsidRPr="008403AC">
        <w:rPr>
          <w:rFonts w:ascii="Times" w:eastAsia="Times New Roman" w:hAnsi="Times" w:cs="Times New Roman"/>
          <w:color w:val="000000"/>
          <w:lang w:eastAsia="zh-CN"/>
        </w:rPr>
        <w:t>.</w:t>
      </w:r>
      <w:r w:rsidRPr="00675D94">
        <w:rPr>
          <w:rFonts w:ascii="Times" w:eastAsia="Times New Roman" w:hAnsi="Times" w:cs="Times New Roman"/>
          <w:color w:val="000000"/>
        </w:rPr>
        <w:t xml:space="preserve"> </w:t>
      </w:r>
      <w:r w:rsidRPr="00811B38">
        <w:rPr>
          <w:rFonts w:ascii="Times" w:eastAsia="Times New Roman" w:hAnsi="Times" w:cs="Times New Roman"/>
          <w:color w:val="000000"/>
        </w:rPr>
        <w:t>02</w:t>
      </w:r>
      <w:r>
        <w:rPr>
          <w:rFonts w:ascii="Times" w:eastAsia="Times New Roman" w:hAnsi="Times" w:cs="Times New Roman"/>
          <w:color w:val="000000"/>
        </w:rPr>
        <w:t>0</w:t>
      </w:r>
      <w:r w:rsidRPr="002E6E7E">
        <w:rPr>
          <w:rFonts w:ascii="Times New Roman" w:hAnsi="Times New Roman" w:cs="Times New Roman"/>
        </w:rPr>
        <w:t xml:space="preserve">, </w:t>
      </w:r>
      <w:r w:rsidRPr="00A84947">
        <w:rPr>
          <w:rFonts w:ascii="Times New Roman" w:hAnsi="Times New Roman" w:cs="Times New Roman"/>
          <w:i/>
        </w:rPr>
        <w:t>p</w:t>
      </w:r>
      <w:r>
        <w:rPr>
          <w:rFonts w:ascii="Times New Roman" w:hAnsi="Times New Roman" w:cs="Times New Roman"/>
        </w:rPr>
        <w:t xml:space="preserve"> = .</w:t>
      </w:r>
      <w:r w:rsidRPr="00811B38">
        <w:rPr>
          <w:rFonts w:ascii="Times" w:eastAsia="Times New Roman" w:hAnsi="Times" w:cs="Times New Roman"/>
          <w:color w:val="000000"/>
        </w:rPr>
        <w:t>889</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xml:space="preserve">= .000 for the responsive-control comparison, and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sidRPr="00811B38">
        <w:rPr>
          <w:rFonts w:ascii="Times" w:eastAsia="Times New Roman" w:hAnsi="Times" w:cs="Times New Roman"/>
          <w:color w:val="000000"/>
        </w:rPr>
        <w:t>1.895</w:t>
      </w:r>
      <w:r w:rsidRPr="002E6E7E">
        <w:rPr>
          <w:rFonts w:ascii="Times New Roman" w:hAnsi="Times New Roman" w:cs="Times New Roman"/>
        </w:rPr>
        <w:t xml:space="preserve">, </w:t>
      </w:r>
      <w:r w:rsidRPr="00A84947">
        <w:rPr>
          <w:rFonts w:ascii="Times New Roman" w:hAnsi="Times New Roman" w:cs="Times New Roman"/>
          <w:i/>
        </w:rPr>
        <w:t>p</w:t>
      </w:r>
      <w:r>
        <w:rPr>
          <w:rFonts w:ascii="Times New Roman" w:hAnsi="Times New Roman" w:cs="Times New Roman"/>
        </w:rPr>
        <w:t xml:space="preserve"> = .</w:t>
      </w:r>
      <w:r w:rsidRPr="00811B38">
        <w:rPr>
          <w:rFonts w:ascii="Times" w:eastAsia="Times New Roman" w:hAnsi="Times" w:cs="Times New Roman"/>
          <w:color w:val="000000"/>
        </w:rPr>
        <w:t>171</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w:t>
      </w:r>
      <w:r w:rsidRPr="00811B38">
        <w:rPr>
          <w:rFonts w:ascii="Times" w:eastAsia="Times New Roman" w:hAnsi="Times" w:cs="Times New Roman"/>
          <w:color w:val="000000"/>
        </w:rPr>
        <w:t>01</w:t>
      </w:r>
      <w:r>
        <w:rPr>
          <w:rFonts w:ascii="Times" w:eastAsia="Times New Roman" w:hAnsi="Times" w:cs="Times New Roman"/>
          <w:color w:val="000000"/>
        </w:rPr>
        <w:t xml:space="preserve">3 </w:t>
      </w:r>
      <w:r>
        <w:rPr>
          <w:rFonts w:ascii="Times New Roman" w:hAnsi="Times New Roman" w:cs="Times New Roman"/>
        </w:rPr>
        <w:t xml:space="preserve">for the unresponsive-control </w:t>
      </w:r>
      <w:r>
        <w:rPr>
          <w:rFonts w:ascii="Times New Roman" w:hAnsi="Times New Roman" w:cs="Times New Roman" w:hint="eastAsia"/>
          <w:lang w:eastAsia="zh-CN"/>
        </w:rPr>
        <w:t>comparison</w:t>
      </w:r>
      <w:r>
        <w:rPr>
          <w:rFonts w:ascii="Times New Roman" w:hAnsi="Times New Roman" w:cs="Times New Roman"/>
        </w:rPr>
        <w:t>.</w:t>
      </w:r>
    </w:p>
    <w:p w14:paraId="5B257BD7" w14:textId="77777777" w:rsidR="00522494" w:rsidRDefault="00522494" w:rsidP="00522494">
      <w:pPr>
        <w:rPr>
          <w:rFonts w:ascii="Times New Roman" w:hAnsi="Times New Roman" w:cs="Times New Roman"/>
        </w:rPr>
      </w:pPr>
    </w:p>
    <w:p w14:paraId="480CDBC5" w14:textId="7C14F6D7" w:rsidR="00522494" w:rsidRDefault="00522494" w:rsidP="00522494">
      <w:pPr>
        <w:spacing w:line="480" w:lineRule="auto"/>
        <w:jc w:val="center"/>
        <w:rPr>
          <w:rFonts w:ascii="Times New Roman" w:hAnsi="Times New Roman" w:cs="Times New Roman"/>
        </w:rPr>
      </w:pPr>
      <w:r>
        <w:rPr>
          <w:rFonts w:ascii="Times New Roman" w:hAnsi="Times New Roman" w:cs="Times New Roman"/>
        </w:rPr>
        <w:t>Table S1</w:t>
      </w:r>
      <w:r w:rsidR="002552D5">
        <w:rPr>
          <w:rFonts w:ascii="Times New Roman" w:hAnsi="Times New Roman" w:cs="Times New Roman"/>
        </w:rPr>
        <w:t>2</w:t>
      </w:r>
    </w:p>
    <w:p w14:paraId="3057E74A" w14:textId="2F1F0369" w:rsidR="00522494" w:rsidRDefault="00522494" w:rsidP="00522494">
      <w:pPr>
        <w:spacing w:line="480" w:lineRule="auto"/>
        <w:jc w:val="center"/>
        <w:rPr>
          <w:rFonts w:ascii="Times New Roman" w:hAnsi="Times New Roman" w:cs="Times New Roman"/>
        </w:rPr>
      </w:pPr>
      <w:r>
        <w:rPr>
          <w:rFonts w:ascii="Times New Roman" w:hAnsi="Times New Roman" w:cs="Times New Roman"/>
        </w:rPr>
        <w:t>Regressions Examining Emotion Suppression as Covariate and Moder</w:t>
      </w:r>
      <w:r w:rsidR="00ED5DCD">
        <w:rPr>
          <w:rFonts w:ascii="Times New Roman" w:hAnsi="Times New Roman" w:cs="Times New Roman"/>
        </w:rPr>
        <w:t>ator for Percentage of Anxiety W</w:t>
      </w:r>
      <w:r>
        <w:rPr>
          <w:rFonts w:ascii="Times New Roman" w:hAnsi="Times New Roman" w:cs="Times New Roman"/>
        </w:rPr>
        <w:t>ords</w:t>
      </w:r>
    </w:p>
    <w:tbl>
      <w:tblPr>
        <w:tblW w:w="8658" w:type="dxa"/>
        <w:tblInd w:w="93" w:type="dxa"/>
        <w:tblBorders>
          <w:top w:val="single" w:sz="4" w:space="0" w:color="auto"/>
          <w:bottom w:val="single" w:sz="4" w:space="0" w:color="auto"/>
        </w:tblBorders>
        <w:tblLook w:val="04A0" w:firstRow="1" w:lastRow="0" w:firstColumn="1" w:lastColumn="0" w:noHBand="0" w:noVBand="1"/>
      </w:tblPr>
      <w:tblGrid>
        <w:gridCol w:w="1046"/>
        <w:gridCol w:w="3018"/>
        <w:gridCol w:w="733"/>
        <w:gridCol w:w="660"/>
        <w:gridCol w:w="1899"/>
        <w:gridCol w:w="651"/>
        <w:gridCol w:w="651"/>
      </w:tblGrid>
      <w:tr w:rsidR="00522494" w:rsidRPr="008403AC" w14:paraId="762E2D09" w14:textId="77777777" w:rsidTr="00AE2D93">
        <w:trPr>
          <w:trHeight w:val="304"/>
        </w:trPr>
        <w:tc>
          <w:tcPr>
            <w:tcW w:w="0" w:type="auto"/>
            <w:tcBorders>
              <w:top w:val="single" w:sz="4" w:space="0" w:color="auto"/>
              <w:bottom w:val="single" w:sz="4" w:space="0" w:color="auto"/>
            </w:tcBorders>
            <w:shd w:val="clear" w:color="auto" w:fill="auto"/>
            <w:noWrap/>
            <w:vAlign w:val="bottom"/>
            <w:hideMark/>
          </w:tcPr>
          <w:p w14:paraId="3750C9BD" w14:textId="77777777" w:rsidR="00522494" w:rsidRPr="008403AC" w:rsidRDefault="00522494" w:rsidP="00AE2D93">
            <w:pPr>
              <w:jc w:val="center"/>
              <w:rPr>
                <w:rFonts w:ascii="Times" w:eastAsia="Times New Roman" w:hAnsi="Times" w:cs="Times New Roman"/>
                <w:color w:val="000000"/>
              </w:rPr>
            </w:pPr>
          </w:p>
        </w:tc>
        <w:tc>
          <w:tcPr>
            <w:tcW w:w="0" w:type="auto"/>
            <w:tcBorders>
              <w:top w:val="single" w:sz="4" w:space="0" w:color="auto"/>
              <w:bottom w:val="single" w:sz="4" w:space="0" w:color="auto"/>
            </w:tcBorders>
            <w:shd w:val="clear" w:color="auto" w:fill="auto"/>
            <w:noWrap/>
            <w:vAlign w:val="bottom"/>
            <w:hideMark/>
          </w:tcPr>
          <w:p w14:paraId="315838EB" w14:textId="77777777" w:rsidR="00522494" w:rsidRPr="008403AC" w:rsidRDefault="00522494" w:rsidP="00AE2D93">
            <w:pPr>
              <w:jc w:val="center"/>
              <w:rPr>
                <w:rFonts w:ascii="Times" w:eastAsia="Times New Roman" w:hAnsi="Times" w:cs="Times New Roman"/>
                <w:color w:val="000000"/>
              </w:rPr>
            </w:pPr>
          </w:p>
        </w:tc>
        <w:tc>
          <w:tcPr>
            <w:tcW w:w="0" w:type="auto"/>
            <w:tcBorders>
              <w:top w:val="single" w:sz="4" w:space="0" w:color="auto"/>
              <w:bottom w:val="single" w:sz="4" w:space="0" w:color="auto"/>
            </w:tcBorders>
            <w:shd w:val="clear" w:color="auto" w:fill="auto"/>
            <w:noWrap/>
            <w:vAlign w:val="bottom"/>
            <w:hideMark/>
          </w:tcPr>
          <w:p w14:paraId="208C605F" w14:textId="77777777" w:rsidR="00522494" w:rsidRPr="008403AC" w:rsidRDefault="00522494" w:rsidP="00AE2D93">
            <w:pPr>
              <w:jc w:val="center"/>
              <w:rPr>
                <w:rFonts w:ascii="Times" w:eastAsia="Times New Roman" w:hAnsi="Times" w:cs="Times New Roman"/>
                <w:color w:val="000000"/>
              </w:rPr>
            </w:pPr>
            <w:r w:rsidRPr="008403AC">
              <w:rPr>
                <w:rFonts w:ascii="Times" w:eastAsia="Times New Roman" w:hAnsi="Times" w:cs="Times New Roman"/>
                <w:color w:val="000000"/>
              </w:rPr>
              <w:t>B</w:t>
            </w:r>
          </w:p>
        </w:tc>
        <w:tc>
          <w:tcPr>
            <w:tcW w:w="660" w:type="dxa"/>
            <w:tcBorders>
              <w:top w:val="single" w:sz="4" w:space="0" w:color="auto"/>
              <w:bottom w:val="single" w:sz="4" w:space="0" w:color="auto"/>
            </w:tcBorders>
            <w:shd w:val="clear" w:color="auto" w:fill="auto"/>
            <w:noWrap/>
            <w:vAlign w:val="bottom"/>
            <w:hideMark/>
          </w:tcPr>
          <w:p w14:paraId="4459DD8D" w14:textId="77777777" w:rsidR="00522494" w:rsidRPr="008403AC" w:rsidRDefault="00522494" w:rsidP="00AE2D93">
            <w:pPr>
              <w:jc w:val="center"/>
              <w:rPr>
                <w:rFonts w:ascii="Times" w:eastAsia="Times New Roman" w:hAnsi="Times" w:cs="Times New Roman"/>
                <w:color w:val="000000"/>
              </w:rPr>
            </w:pPr>
            <w:r w:rsidRPr="008403AC">
              <w:rPr>
                <w:rFonts w:ascii="Times" w:eastAsia="Times New Roman" w:hAnsi="Times" w:cs="Times New Roman"/>
                <w:color w:val="000000"/>
              </w:rPr>
              <w:t>SE</w:t>
            </w:r>
          </w:p>
        </w:tc>
        <w:tc>
          <w:tcPr>
            <w:tcW w:w="1899" w:type="dxa"/>
            <w:tcBorders>
              <w:top w:val="single" w:sz="4" w:space="0" w:color="auto"/>
              <w:bottom w:val="single" w:sz="4" w:space="0" w:color="auto"/>
            </w:tcBorders>
            <w:shd w:val="clear" w:color="auto" w:fill="auto"/>
            <w:noWrap/>
            <w:vAlign w:val="bottom"/>
            <w:hideMark/>
          </w:tcPr>
          <w:p w14:paraId="4695372D" w14:textId="77777777" w:rsidR="00522494" w:rsidRPr="008403AC" w:rsidRDefault="00522494" w:rsidP="00AE2D93">
            <w:pPr>
              <w:jc w:val="center"/>
              <w:rPr>
                <w:rFonts w:ascii="Times" w:eastAsia="Times New Roman" w:hAnsi="Times" w:cs="Times New Roman"/>
                <w:color w:val="000000"/>
              </w:rPr>
            </w:pPr>
            <w:r w:rsidRPr="008403AC">
              <w:rPr>
                <w:rFonts w:ascii="Times" w:eastAsia="Times New Roman" w:hAnsi="Times" w:cs="Times New Roman"/>
                <w:color w:val="000000"/>
              </w:rPr>
              <w:t>F</w:t>
            </w:r>
          </w:p>
        </w:tc>
        <w:tc>
          <w:tcPr>
            <w:tcW w:w="0" w:type="auto"/>
            <w:tcBorders>
              <w:top w:val="single" w:sz="4" w:space="0" w:color="auto"/>
              <w:bottom w:val="single" w:sz="4" w:space="0" w:color="auto"/>
            </w:tcBorders>
            <w:shd w:val="clear" w:color="auto" w:fill="auto"/>
            <w:noWrap/>
            <w:vAlign w:val="bottom"/>
            <w:hideMark/>
          </w:tcPr>
          <w:p w14:paraId="657281BA" w14:textId="77777777" w:rsidR="00522494" w:rsidRPr="008403AC" w:rsidRDefault="00522494" w:rsidP="00AE2D93">
            <w:pPr>
              <w:jc w:val="center"/>
              <w:rPr>
                <w:rFonts w:ascii="Times" w:eastAsia="Times New Roman" w:hAnsi="Times" w:cs="Times New Roman"/>
                <w:i/>
                <w:color w:val="000000"/>
              </w:rPr>
            </w:pPr>
            <w:r w:rsidRPr="008403AC">
              <w:rPr>
                <w:rFonts w:ascii="Times" w:eastAsia="Times New Roman" w:hAnsi="Times" w:cs="Times New Roman"/>
                <w:i/>
                <w:color w:val="000000"/>
              </w:rPr>
              <w:t>p</w:t>
            </w:r>
          </w:p>
        </w:tc>
        <w:tc>
          <w:tcPr>
            <w:tcW w:w="0" w:type="auto"/>
            <w:tcBorders>
              <w:top w:val="single" w:sz="4" w:space="0" w:color="auto"/>
              <w:bottom w:val="single" w:sz="4" w:space="0" w:color="auto"/>
            </w:tcBorders>
          </w:tcPr>
          <w:p w14:paraId="74E7A83D" w14:textId="77777777" w:rsidR="00522494" w:rsidRPr="008403AC" w:rsidRDefault="00522494" w:rsidP="00AE2D93">
            <w:pPr>
              <w:jc w:val="center"/>
              <w:rPr>
                <w:rFonts w:ascii="Times" w:eastAsia="Times New Roman" w:hAnsi="Times" w:cs="Times New Roman"/>
                <w:color w:val="000000"/>
              </w:rPr>
            </w:pPr>
            <w:r w:rsidRPr="008403AC">
              <w:rPr>
                <w:rFonts w:ascii="Times" w:hAnsi="Times" w:cs="Times New Roman"/>
              </w:rPr>
              <w:t>sr</w:t>
            </w:r>
            <w:r w:rsidRPr="008403AC">
              <w:rPr>
                <w:rFonts w:ascii="Times" w:hAnsi="Times" w:cs="Times New Roman"/>
                <w:vertAlign w:val="superscript"/>
              </w:rPr>
              <w:t>2</w:t>
            </w:r>
          </w:p>
        </w:tc>
      </w:tr>
      <w:tr w:rsidR="00522494" w:rsidRPr="008403AC" w14:paraId="30B53C80" w14:textId="77777777" w:rsidTr="00AE2D93">
        <w:trPr>
          <w:trHeight w:val="304"/>
        </w:trPr>
        <w:tc>
          <w:tcPr>
            <w:tcW w:w="0" w:type="auto"/>
            <w:tcBorders>
              <w:top w:val="single" w:sz="4" w:space="0" w:color="auto"/>
              <w:bottom w:val="nil"/>
            </w:tcBorders>
            <w:shd w:val="clear" w:color="auto" w:fill="auto"/>
            <w:noWrap/>
            <w:vAlign w:val="bottom"/>
            <w:hideMark/>
          </w:tcPr>
          <w:p w14:paraId="64829C4B"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 xml:space="preserve">Model 1 </w:t>
            </w:r>
          </w:p>
        </w:tc>
        <w:tc>
          <w:tcPr>
            <w:tcW w:w="0" w:type="auto"/>
            <w:tcBorders>
              <w:top w:val="single" w:sz="4" w:space="0" w:color="auto"/>
              <w:bottom w:val="nil"/>
            </w:tcBorders>
            <w:shd w:val="clear" w:color="auto" w:fill="auto"/>
            <w:noWrap/>
            <w:vAlign w:val="bottom"/>
            <w:hideMark/>
          </w:tcPr>
          <w:p w14:paraId="01B2C3FD"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Responsive</w:t>
            </w:r>
          </w:p>
        </w:tc>
        <w:tc>
          <w:tcPr>
            <w:tcW w:w="0" w:type="auto"/>
            <w:tcBorders>
              <w:top w:val="single" w:sz="4" w:space="0" w:color="auto"/>
              <w:bottom w:val="nil"/>
            </w:tcBorders>
            <w:shd w:val="clear" w:color="auto" w:fill="auto"/>
            <w:noWrap/>
            <w:vAlign w:val="bottom"/>
            <w:hideMark/>
          </w:tcPr>
          <w:p w14:paraId="4215731D"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.257</w:t>
            </w:r>
          </w:p>
        </w:tc>
        <w:tc>
          <w:tcPr>
            <w:tcW w:w="660" w:type="dxa"/>
            <w:tcBorders>
              <w:top w:val="single" w:sz="4" w:space="0" w:color="auto"/>
              <w:bottom w:val="nil"/>
            </w:tcBorders>
            <w:shd w:val="clear" w:color="auto" w:fill="auto"/>
            <w:noWrap/>
            <w:vAlign w:val="bottom"/>
            <w:hideMark/>
          </w:tcPr>
          <w:p w14:paraId="4BEDEDD6" w14:textId="77777777" w:rsidR="00522494" w:rsidRPr="00811B38" w:rsidRDefault="00522494" w:rsidP="00AE2D93">
            <w:pPr>
              <w:jc w:val="center"/>
              <w:rPr>
                <w:rFonts w:ascii="Times" w:eastAsia="Times New Roman" w:hAnsi="Times" w:cs="Times New Roman"/>
                <w:color w:val="000000"/>
              </w:rPr>
            </w:pPr>
            <w:r w:rsidRPr="00811B38">
              <w:rPr>
                <w:rFonts w:ascii="Times" w:eastAsia="Times New Roman" w:hAnsi="Times" w:cs="Times New Roman"/>
                <w:color w:val="000000"/>
              </w:rPr>
              <w:t>.142</w:t>
            </w:r>
          </w:p>
        </w:tc>
        <w:tc>
          <w:tcPr>
            <w:tcW w:w="1899" w:type="dxa"/>
            <w:tcBorders>
              <w:top w:val="single" w:sz="4" w:space="0" w:color="auto"/>
              <w:bottom w:val="nil"/>
            </w:tcBorders>
            <w:shd w:val="clear" w:color="auto" w:fill="auto"/>
            <w:noWrap/>
            <w:vAlign w:val="bottom"/>
            <w:hideMark/>
          </w:tcPr>
          <w:p w14:paraId="01CA1478" w14:textId="77777777" w:rsidR="00522494" w:rsidRPr="00811B38"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F(1,142) =</w:t>
            </w:r>
            <w:r w:rsidRPr="008814E6">
              <w:rPr>
                <w:rFonts w:ascii="Times" w:eastAsia="Times New Roman" w:hAnsi="Times" w:cs="Times New Roman"/>
                <w:color w:val="000000"/>
                <w:lang w:eastAsia="zh-CN"/>
              </w:rPr>
              <w:t xml:space="preserve"> </w:t>
            </w:r>
            <w:r w:rsidRPr="00811B38">
              <w:rPr>
                <w:rFonts w:ascii="Times" w:eastAsia="Times New Roman" w:hAnsi="Times" w:cs="Times New Roman"/>
                <w:color w:val="000000"/>
              </w:rPr>
              <w:t>3.257</w:t>
            </w:r>
          </w:p>
        </w:tc>
        <w:tc>
          <w:tcPr>
            <w:tcW w:w="0" w:type="auto"/>
            <w:tcBorders>
              <w:top w:val="single" w:sz="4" w:space="0" w:color="auto"/>
              <w:bottom w:val="nil"/>
            </w:tcBorders>
            <w:shd w:val="clear" w:color="auto" w:fill="auto"/>
            <w:noWrap/>
            <w:vAlign w:val="bottom"/>
            <w:hideMark/>
          </w:tcPr>
          <w:p w14:paraId="407FFE62"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.073</w:t>
            </w:r>
          </w:p>
        </w:tc>
        <w:tc>
          <w:tcPr>
            <w:tcW w:w="0" w:type="auto"/>
            <w:tcBorders>
              <w:top w:val="single" w:sz="4" w:space="0" w:color="auto"/>
              <w:bottom w:val="nil"/>
            </w:tcBorders>
            <w:vAlign w:val="bottom"/>
          </w:tcPr>
          <w:p w14:paraId="094ED7B0"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.022</w:t>
            </w:r>
          </w:p>
        </w:tc>
      </w:tr>
      <w:tr w:rsidR="00522494" w:rsidRPr="008403AC" w14:paraId="4F857748" w14:textId="77777777" w:rsidTr="00AE2D93">
        <w:trPr>
          <w:trHeight w:val="304"/>
        </w:trPr>
        <w:tc>
          <w:tcPr>
            <w:tcW w:w="0" w:type="auto"/>
            <w:tcBorders>
              <w:top w:val="nil"/>
              <w:bottom w:val="single" w:sz="4" w:space="0" w:color="auto"/>
            </w:tcBorders>
            <w:shd w:val="clear" w:color="auto" w:fill="auto"/>
            <w:noWrap/>
            <w:vAlign w:val="bottom"/>
            <w:hideMark/>
          </w:tcPr>
          <w:p w14:paraId="33DED1DE" w14:textId="77777777" w:rsidR="00522494" w:rsidRPr="008403AC" w:rsidRDefault="00522494" w:rsidP="00AE2D93">
            <w:pPr>
              <w:rPr>
                <w:rFonts w:ascii="Times" w:eastAsia="Times New Roman" w:hAnsi="Times" w:cs="Times New Roman"/>
                <w:color w:val="000000"/>
              </w:rPr>
            </w:pPr>
          </w:p>
        </w:tc>
        <w:tc>
          <w:tcPr>
            <w:tcW w:w="0" w:type="auto"/>
            <w:tcBorders>
              <w:top w:val="nil"/>
              <w:bottom w:val="single" w:sz="4" w:space="0" w:color="auto"/>
            </w:tcBorders>
            <w:shd w:val="clear" w:color="auto" w:fill="auto"/>
            <w:noWrap/>
            <w:vAlign w:val="bottom"/>
            <w:hideMark/>
          </w:tcPr>
          <w:p w14:paraId="0626038D"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Unresponsive</w:t>
            </w:r>
          </w:p>
        </w:tc>
        <w:tc>
          <w:tcPr>
            <w:tcW w:w="0" w:type="auto"/>
            <w:tcBorders>
              <w:top w:val="nil"/>
              <w:bottom w:val="single" w:sz="4" w:space="0" w:color="auto"/>
            </w:tcBorders>
            <w:shd w:val="clear" w:color="auto" w:fill="auto"/>
            <w:noWrap/>
            <w:vAlign w:val="bottom"/>
            <w:hideMark/>
          </w:tcPr>
          <w:p w14:paraId="7B62D9CA" w14:textId="77777777" w:rsidR="00522494" w:rsidRPr="00811B38"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811B38">
              <w:rPr>
                <w:rFonts w:ascii="Times" w:eastAsia="Times New Roman" w:hAnsi="Times" w:cs="Times New Roman"/>
                <w:color w:val="000000"/>
              </w:rPr>
              <w:t>.004</w:t>
            </w:r>
          </w:p>
        </w:tc>
        <w:tc>
          <w:tcPr>
            <w:tcW w:w="660" w:type="dxa"/>
            <w:tcBorders>
              <w:top w:val="nil"/>
              <w:bottom w:val="single" w:sz="4" w:space="0" w:color="auto"/>
            </w:tcBorders>
            <w:shd w:val="clear" w:color="auto" w:fill="auto"/>
            <w:noWrap/>
            <w:vAlign w:val="bottom"/>
            <w:hideMark/>
          </w:tcPr>
          <w:p w14:paraId="1A4A029C"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.144</w:t>
            </w:r>
          </w:p>
        </w:tc>
        <w:tc>
          <w:tcPr>
            <w:tcW w:w="1899" w:type="dxa"/>
            <w:tcBorders>
              <w:top w:val="nil"/>
              <w:bottom w:val="single" w:sz="4" w:space="0" w:color="auto"/>
            </w:tcBorders>
            <w:shd w:val="clear" w:color="auto" w:fill="auto"/>
            <w:noWrap/>
            <w:vAlign w:val="bottom"/>
            <w:hideMark/>
          </w:tcPr>
          <w:p w14:paraId="2452E7A0" w14:textId="4679E219" w:rsidR="00522494" w:rsidRPr="00811B38"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F(1,142) =</w:t>
            </w:r>
            <w:r w:rsidRPr="008814E6">
              <w:rPr>
                <w:rFonts w:ascii="Times" w:eastAsia="Times New Roman" w:hAnsi="Times" w:cs="Times New Roman"/>
                <w:color w:val="000000"/>
                <w:lang w:eastAsia="zh-CN"/>
              </w:rPr>
              <w:t xml:space="preserve"> </w:t>
            </w:r>
            <w:r w:rsidR="00D87C06">
              <w:rPr>
                <w:rFonts w:ascii="Times" w:eastAsia="Times New Roman" w:hAnsi="Times" w:cs="Times New Roman"/>
                <w:color w:val="000000"/>
                <w:lang w:eastAsia="zh-CN"/>
              </w:rPr>
              <w:t>0</w:t>
            </w:r>
            <w:r w:rsidRPr="00811B38">
              <w:rPr>
                <w:rFonts w:ascii="Times" w:eastAsia="Times New Roman" w:hAnsi="Times" w:cs="Times New Roman"/>
                <w:color w:val="000000"/>
              </w:rPr>
              <w:t>.001</w:t>
            </w:r>
          </w:p>
        </w:tc>
        <w:tc>
          <w:tcPr>
            <w:tcW w:w="0" w:type="auto"/>
            <w:tcBorders>
              <w:top w:val="nil"/>
              <w:bottom w:val="single" w:sz="4" w:space="0" w:color="auto"/>
            </w:tcBorders>
            <w:shd w:val="clear" w:color="auto" w:fill="auto"/>
            <w:noWrap/>
            <w:vAlign w:val="bottom"/>
            <w:hideMark/>
          </w:tcPr>
          <w:p w14:paraId="1B8CAD82"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.979</w:t>
            </w:r>
          </w:p>
        </w:tc>
        <w:tc>
          <w:tcPr>
            <w:tcW w:w="0" w:type="auto"/>
            <w:tcBorders>
              <w:top w:val="nil"/>
              <w:bottom w:val="single" w:sz="4" w:space="0" w:color="auto"/>
            </w:tcBorders>
            <w:vAlign w:val="bottom"/>
          </w:tcPr>
          <w:p w14:paraId="7EE91988" w14:textId="77777777" w:rsidR="00522494" w:rsidRPr="00811B38" w:rsidRDefault="00522494" w:rsidP="00AE2D93">
            <w:pPr>
              <w:jc w:val="center"/>
              <w:rPr>
                <w:rFonts w:ascii="Times" w:eastAsia="Times New Roman" w:hAnsi="Times" w:cs="Times New Roman"/>
                <w:color w:val="000000"/>
              </w:rPr>
            </w:pPr>
            <w:r w:rsidRPr="00811B38">
              <w:rPr>
                <w:rFonts w:ascii="Times" w:eastAsia="Times New Roman" w:hAnsi="Times" w:cs="Times New Roman"/>
                <w:color w:val="000000"/>
              </w:rPr>
              <w:t>.000</w:t>
            </w:r>
          </w:p>
        </w:tc>
      </w:tr>
      <w:tr w:rsidR="00522494" w:rsidRPr="008403AC" w14:paraId="088E10B8" w14:textId="77777777" w:rsidTr="00AE2D93">
        <w:trPr>
          <w:trHeight w:val="304"/>
        </w:trPr>
        <w:tc>
          <w:tcPr>
            <w:tcW w:w="0" w:type="auto"/>
            <w:tcBorders>
              <w:top w:val="single" w:sz="4" w:space="0" w:color="auto"/>
            </w:tcBorders>
            <w:shd w:val="clear" w:color="auto" w:fill="auto"/>
            <w:noWrap/>
            <w:vAlign w:val="bottom"/>
            <w:hideMark/>
          </w:tcPr>
          <w:p w14:paraId="4E3DEF2E"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Model 2</w:t>
            </w:r>
          </w:p>
        </w:tc>
        <w:tc>
          <w:tcPr>
            <w:tcW w:w="0" w:type="auto"/>
            <w:tcBorders>
              <w:top w:val="single" w:sz="4" w:space="0" w:color="auto"/>
            </w:tcBorders>
            <w:shd w:val="clear" w:color="auto" w:fill="auto"/>
            <w:noWrap/>
            <w:vAlign w:val="bottom"/>
            <w:hideMark/>
          </w:tcPr>
          <w:p w14:paraId="390D9260"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Responsive</w:t>
            </w:r>
          </w:p>
        </w:tc>
        <w:tc>
          <w:tcPr>
            <w:tcW w:w="0" w:type="auto"/>
            <w:tcBorders>
              <w:top w:val="single" w:sz="4" w:space="0" w:color="auto"/>
            </w:tcBorders>
            <w:shd w:val="clear" w:color="auto" w:fill="auto"/>
            <w:noWrap/>
            <w:vAlign w:val="bottom"/>
            <w:hideMark/>
          </w:tcPr>
          <w:p w14:paraId="58B53E79"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.259</w:t>
            </w:r>
          </w:p>
        </w:tc>
        <w:tc>
          <w:tcPr>
            <w:tcW w:w="660" w:type="dxa"/>
            <w:tcBorders>
              <w:top w:val="single" w:sz="4" w:space="0" w:color="auto"/>
            </w:tcBorders>
            <w:shd w:val="clear" w:color="auto" w:fill="auto"/>
            <w:noWrap/>
            <w:vAlign w:val="bottom"/>
            <w:hideMark/>
          </w:tcPr>
          <w:p w14:paraId="3C2A7A61"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.142</w:t>
            </w:r>
          </w:p>
        </w:tc>
        <w:tc>
          <w:tcPr>
            <w:tcW w:w="1899" w:type="dxa"/>
            <w:tcBorders>
              <w:top w:val="single" w:sz="4" w:space="0" w:color="auto"/>
            </w:tcBorders>
            <w:shd w:val="clear" w:color="auto" w:fill="auto"/>
            <w:noWrap/>
            <w:vAlign w:val="bottom"/>
            <w:hideMark/>
          </w:tcPr>
          <w:p w14:paraId="44A5AD96" w14:textId="01560269" w:rsidR="00522494" w:rsidRPr="00811B38" w:rsidRDefault="00E56641" w:rsidP="00AE2D93">
            <w:pPr>
              <w:jc w:val="right"/>
              <w:rPr>
                <w:rFonts w:ascii="Times" w:eastAsia="Times New Roman" w:hAnsi="Times" w:cs="Times New Roman"/>
                <w:color w:val="000000"/>
              </w:rPr>
            </w:pPr>
            <w:r>
              <w:rPr>
                <w:rFonts w:ascii="Times" w:eastAsia="Times New Roman" w:hAnsi="Times" w:cs="Times New Roman"/>
                <w:color w:val="000000"/>
              </w:rPr>
              <w:t>F(1,141</w:t>
            </w:r>
            <w:r w:rsidR="00522494" w:rsidRPr="008814E6">
              <w:rPr>
                <w:rFonts w:ascii="Times" w:eastAsia="Times New Roman" w:hAnsi="Times" w:cs="Times New Roman"/>
                <w:color w:val="000000"/>
              </w:rPr>
              <w:t>) =</w:t>
            </w:r>
            <w:r w:rsidR="00522494" w:rsidRPr="008814E6">
              <w:rPr>
                <w:rFonts w:ascii="Times" w:eastAsia="Times New Roman" w:hAnsi="Times" w:cs="Times New Roman"/>
                <w:color w:val="000000"/>
                <w:lang w:eastAsia="zh-CN"/>
              </w:rPr>
              <w:t xml:space="preserve"> </w:t>
            </w:r>
            <w:r w:rsidR="00522494" w:rsidRPr="00811B38">
              <w:rPr>
                <w:rFonts w:ascii="Times" w:eastAsia="Times New Roman" w:hAnsi="Times" w:cs="Times New Roman"/>
                <w:color w:val="000000"/>
              </w:rPr>
              <w:t>3.321</w:t>
            </w:r>
          </w:p>
        </w:tc>
        <w:tc>
          <w:tcPr>
            <w:tcW w:w="0" w:type="auto"/>
            <w:tcBorders>
              <w:top w:val="single" w:sz="4" w:space="0" w:color="auto"/>
            </w:tcBorders>
            <w:shd w:val="clear" w:color="auto" w:fill="auto"/>
            <w:noWrap/>
            <w:vAlign w:val="bottom"/>
            <w:hideMark/>
          </w:tcPr>
          <w:p w14:paraId="23011EDF" w14:textId="77777777" w:rsidR="00522494" w:rsidRPr="00811B38" w:rsidRDefault="00522494" w:rsidP="00AE2D93">
            <w:pPr>
              <w:jc w:val="right"/>
              <w:rPr>
                <w:rFonts w:ascii="Times" w:eastAsia="Times New Roman" w:hAnsi="Times" w:cs="Times New Roman"/>
                <w:color w:val="000000"/>
                <w:lang w:eastAsia="zh-CN"/>
              </w:rPr>
            </w:pPr>
            <w:r w:rsidRPr="00811B38">
              <w:rPr>
                <w:rFonts w:ascii="Times" w:eastAsia="Times New Roman" w:hAnsi="Times" w:cs="Times New Roman"/>
                <w:color w:val="000000"/>
              </w:rPr>
              <w:t>.071</w:t>
            </w:r>
          </w:p>
        </w:tc>
        <w:tc>
          <w:tcPr>
            <w:tcW w:w="0" w:type="auto"/>
            <w:tcBorders>
              <w:top w:val="single" w:sz="4" w:space="0" w:color="auto"/>
            </w:tcBorders>
            <w:vAlign w:val="bottom"/>
          </w:tcPr>
          <w:p w14:paraId="7D0A2082" w14:textId="77777777" w:rsidR="00522494" w:rsidRPr="00811B38" w:rsidRDefault="00522494" w:rsidP="00AE2D93">
            <w:pPr>
              <w:jc w:val="right"/>
              <w:rPr>
                <w:rFonts w:ascii="Times" w:eastAsia="Times New Roman" w:hAnsi="Times" w:cs="Times New Roman"/>
                <w:color w:val="000000"/>
                <w:lang w:eastAsia="zh-CN"/>
              </w:rPr>
            </w:pPr>
            <w:r>
              <w:rPr>
                <w:rFonts w:ascii="Times" w:eastAsia="Times New Roman" w:hAnsi="Times" w:cs="Times New Roman"/>
                <w:color w:val="000000"/>
              </w:rPr>
              <w:t>.023</w:t>
            </w:r>
          </w:p>
        </w:tc>
      </w:tr>
      <w:tr w:rsidR="00522494" w:rsidRPr="008403AC" w14:paraId="7FD59F15" w14:textId="77777777" w:rsidTr="00AE2D93">
        <w:trPr>
          <w:trHeight w:val="304"/>
        </w:trPr>
        <w:tc>
          <w:tcPr>
            <w:tcW w:w="0" w:type="auto"/>
            <w:tcBorders>
              <w:bottom w:val="nil"/>
            </w:tcBorders>
            <w:shd w:val="clear" w:color="auto" w:fill="auto"/>
            <w:noWrap/>
            <w:vAlign w:val="bottom"/>
            <w:hideMark/>
          </w:tcPr>
          <w:p w14:paraId="4D240F20" w14:textId="77777777" w:rsidR="00522494" w:rsidRPr="008403AC" w:rsidRDefault="00522494" w:rsidP="00AE2D93">
            <w:pPr>
              <w:rPr>
                <w:rFonts w:ascii="Times" w:eastAsia="Times New Roman" w:hAnsi="Times" w:cs="Times New Roman"/>
                <w:color w:val="000000"/>
              </w:rPr>
            </w:pPr>
          </w:p>
        </w:tc>
        <w:tc>
          <w:tcPr>
            <w:tcW w:w="0" w:type="auto"/>
            <w:tcBorders>
              <w:bottom w:val="nil"/>
            </w:tcBorders>
            <w:shd w:val="clear" w:color="auto" w:fill="auto"/>
            <w:noWrap/>
            <w:vAlign w:val="bottom"/>
            <w:hideMark/>
          </w:tcPr>
          <w:p w14:paraId="7B6525DF"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Unresponsive</w:t>
            </w:r>
          </w:p>
        </w:tc>
        <w:tc>
          <w:tcPr>
            <w:tcW w:w="0" w:type="auto"/>
            <w:tcBorders>
              <w:bottom w:val="nil"/>
            </w:tcBorders>
            <w:shd w:val="clear" w:color="auto" w:fill="auto"/>
            <w:noWrap/>
            <w:vAlign w:val="bottom"/>
            <w:hideMark/>
          </w:tcPr>
          <w:p w14:paraId="726AE7C0" w14:textId="77777777" w:rsidR="00522494" w:rsidRPr="00811B38"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811B38">
              <w:rPr>
                <w:rFonts w:ascii="Times" w:eastAsia="Times New Roman" w:hAnsi="Times" w:cs="Times New Roman"/>
                <w:color w:val="000000"/>
              </w:rPr>
              <w:t>.012</w:t>
            </w:r>
          </w:p>
        </w:tc>
        <w:tc>
          <w:tcPr>
            <w:tcW w:w="660" w:type="dxa"/>
            <w:tcBorders>
              <w:bottom w:val="nil"/>
            </w:tcBorders>
            <w:shd w:val="clear" w:color="auto" w:fill="auto"/>
            <w:noWrap/>
            <w:vAlign w:val="bottom"/>
            <w:hideMark/>
          </w:tcPr>
          <w:p w14:paraId="0A49A7D1"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.145</w:t>
            </w:r>
          </w:p>
        </w:tc>
        <w:tc>
          <w:tcPr>
            <w:tcW w:w="1899" w:type="dxa"/>
            <w:tcBorders>
              <w:bottom w:val="nil"/>
            </w:tcBorders>
            <w:shd w:val="clear" w:color="auto" w:fill="auto"/>
            <w:noWrap/>
            <w:vAlign w:val="bottom"/>
            <w:hideMark/>
          </w:tcPr>
          <w:p w14:paraId="46B7A22A" w14:textId="3736A776" w:rsidR="00522494" w:rsidRPr="00811B38" w:rsidRDefault="00E56641" w:rsidP="00AE2D93">
            <w:pPr>
              <w:jc w:val="right"/>
              <w:rPr>
                <w:rFonts w:ascii="Times" w:eastAsia="Times New Roman" w:hAnsi="Times" w:cs="Times New Roman"/>
                <w:color w:val="000000"/>
              </w:rPr>
            </w:pPr>
            <w:r>
              <w:rPr>
                <w:rFonts w:ascii="Times" w:eastAsia="Times New Roman" w:hAnsi="Times" w:cs="Times New Roman"/>
                <w:color w:val="000000"/>
              </w:rPr>
              <w:t>F(1,141</w:t>
            </w:r>
            <w:r w:rsidR="00522494" w:rsidRPr="008814E6">
              <w:rPr>
                <w:rFonts w:ascii="Times" w:eastAsia="Times New Roman" w:hAnsi="Times" w:cs="Times New Roman"/>
                <w:color w:val="000000"/>
              </w:rPr>
              <w:t>) =</w:t>
            </w:r>
            <w:r w:rsidR="00522494" w:rsidRPr="008814E6">
              <w:rPr>
                <w:rFonts w:ascii="Times" w:eastAsia="Times New Roman" w:hAnsi="Times" w:cs="Times New Roman"/>
                <w:color w:val="000000"/>
                <w:lang w:eastAsia="zh-CN"/>
              </w:rPr>
              <w:t xml:space="preserve"> </w:t>
            </w:r>
            <w:r w:rsidR="00D87C06">
              <w:rPr>
                <w:rFonts w:ascii="Times" w:eastAsia="Times New Roman" w:hAnsi="Times" w:cs="Times New Roman"/>
                <w:color w:val="000000"/>
                <w:lang w:eastAsia="zh-CN"/>
              </w:rPr>
              <w:t>0</w:t>
            </w:r>
            <w:r w:rsidR="00522494" w:rsidRPr="00811B38">
              <w:rPr>
                <w:rFonts w:ascii="Times" w:eastAsia="Times New Roman" w:hAnsi="Times" w:cs="Times New Roman"/>
                <w:color w:val="000000"/>
              </w:rPr>
              <w:t>.007</w:t>
            </w:r>
          </w:p>
        </w:tc>
        <w:tc>
          <w:tcPr>
            <w:tcW w:w="0" w:type="auto"/>
            <w:tcBorders>
              <w:bottom w:val="nil"/>
            </w:tcBorders>
            <w:shd w:val="clear" w:color="auto" w:fill="auto"/>
            <w:noWrap/>
            <w:vAlign w:val="bottom"/>
            <w:hideMark/>
          </w:tcPr>
          <w:p w14:paraId="0DD509AA"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.933</w:t>
            </w:r>
          </w:p>
        </w:tc>
        <w:tc>
          <w:tcPr>
            <w:tcW w:w="0" w:type="auto"/>
            <w:tcBorders>
              <w:bottom w:val="nil"/>
            </w:tcBorders>
            <w:vAlign w:val="bottom"/>
          </w:tcPr>
          <w:p w14:paraId="40E08185" w14:textId="77777777" w:rsidR="00522494" w:rsidRPr="00811B38" w:rsidRDefault="00522494" w:rsidP="00AE2D93">
            <w:pPr>
              <w:jc w:val="right"/>
              <w:rPr>
                <w:rFonts w:ascii="Times" w:eastAsia="Times New Roman" w:hAnsi="Times" w:cs="Times New Roman"/>
                <w:color w:val="000000"/>
                <w:lang w:eastAsia="zh-CN"/>
              </w:rPr>
            </w:pPr>
            <w:r w:rsidRPr="00811B38">
              <w:rPr>
                <w:rFonts w:ascii="Times" w:eastAsia="Times New Roman" w:hAnsi="Times" w:cs="Times New Roman"/>
                <w:color w:val="000000"/>
              </w:rPr>
              <w:t>.000</w:t>
            </w:r>
          </w:p>
        </w:tc>
      </w:tr>
      <w:tr w:rsidR="00522494" w:rsidRPr="008403AC" w14:paraId="1F596D1D" w14:textId="77777777" w:rsidTr="00AE2D93">
        <w:trPr>
          <w:trHeight w:val="304"/>
        </w:trPr>
        <w:tc>
          <w:tcPr>
            <w:tcW w:w="0" w:type="auto"/>
            <w:tcBorders>
              <w:top w:val="nil"/>
              <w:bottom w:val="single" w:sz="4" w:space="0" w:color="auto"/>
            </w:tcBorders>
            <w:shd w:val="clear" w:color="auto" w:fill="auto"/>
            <w:noWrap/>
            <w:vAlign w:val="bottom"/>
            <w:hideMark/>
          </w:tcPr>
          <w:p w14:paraId="4144EBAE" w14:textId="77777777" w:rsidR="00522494" w:rsidRPr="008403AC" w:rsidRDefault="00522494" w:rsidP="00AE2D93">
            <w:pPr>
              <w:rPr>
                <w:rFonts w:ascii="Times" w:eastAsia="Times New Roman" w:hAnsi="Times" w:cs="Times New Roman"/>
                <w:color w:val="000000"/>
              </w:rPr>
            </w:pPr>
          </w:p>
        </w:tc>
        <w:tc>
          <w:tcPr>
            <w:tcW w:w="0" w:type="auto"/>
            <w:tcBorders>
              <w:top w:val="nil"/>
              <w:bottom w:val="single" w:sz="4" w:space="0" w:color="auto"/>
            </w:tcBorders>
            <w:shd w:val="clear" w:color="auto" w:fill="auto"/>
            <w:noWrap/>
            <w:vAlign w:val="bottom"/>
            <w:hideMark/>
          </w:tcPr>
          <w:p w14:paraId="0C124037" w14:textId="77777777" w:rsidR="00522494" w:rsidRPr="008403AC" w:rsidRDefault="00522494" w:rsidP="00AE2D93">
            <w:pPr>
              <w:rPr>
                <w:rFonts w:ascii="Times" w:eastAsia="Times New Roman" w:hAnsi="Times" w:cs="Times New Roman"/>
                <w:color w:val="000000"/>
              </w:rPr>
            </w:pPr>
            <w:r w:rsidRPr="008814E6">
              <w:rPr>
                <w:rFonts w:ascii="Times" w:hAnsi="Times" w:cs="Times New Roman"/>
              </w:rPr>
              <w:t>Suppression</w:t>
            </w:r>
          </w:p>
        </w:tc>
        <w:tc>
          <w:tcPr>
            <w:tcW w:w="0" w:type="auto"/>
            <w:tcBorders>
              <w:top w:val="nil"/>
              <w:bottom w:val="single" w:sz="4" w:space="0" w:color="auto"/>
            </w:tcBorders>
            <w:shd w:val="clear" w:color="auto" w:fill="auto"/>
            <w:noWrap/>
            <w:vAlign w:val="bottom"/>
            <w:hideMark/>
          </w:tcPr>
          <w:p w14:paraId="333634D4" w14:textId="77777777" w:rsidR="00522494" w:rsidRPr="00811B38" w:rsidRDefault="00522494" w:rsidP="00AE2D93">
            <w:pPr>
              <w:jc w:val="right"/>
              <w:rPr>
                <w:rFonts w:ascii="Times" w:eastAsia="Times New Roman" w:hAnsi="Times" w:cs="Times New Roman"/>
                <w:color w:val="000000"/>
                <w:lang w:eastAsia="zh-CN"/>
              </w:rPr>
            </w:pPr>
            <w:r w:rsidRPr="00811B38">
              <w:rPr>
                <w:rFonts w:ascii="Times" w:eastAsia="Times New Roman" w:hAnsi="Times" w:cs="Times New Roman"/>
                <w:color w:val="000000"/>
              </w:rPr>
              <w:t>.049</w:t>
            </w:r>
          </w:p>
        </w:tc>
        <w:tc>
          <w:tcPr>
            <w:tcW w:w="660" w:type="dxa"/>
            <w:tcBorders>
              <w:top w:val="nil"/>
              <w:bottom w:val="single" w:sz="4" w:space="0" w:color="auto"/>
            </w:tcBorders>
            <w:shd w:val="clear" w:color="auto" w:fill="auto"/>
            <w:noWrap/>
            <w:vAlign w:val="bottom"/>
            <w:hideMark/>
          </w:tcPr>
          <w:p w14:paraId="4195815B"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.045</w:t>
            </w:r>
          </w:p>
        </w:tc>
        <w:tc>
          <w:tcPr>
            <w:tcW w:w="1899" w:type="dxa"/>
            <w:tcBorders>
              <w:top w:val="nil"/>
              <w:bottom w:val="single" w:sz="4" w:space="0" w:color="auto"/>
            </w:tcBorders>
            <w:shd w:val="clear" w:color="auto" w:fill="auto"/>
            <w:noWrap/>
            <w:vAlign w:val="bottom"/>
            <w:hideMark/>
          </w:tcPr>
          <w:p w14:paraId="1F905FD2" w14:textId="48954495" w:rsidR="00522494" w:rsidRPr="00811B38" w:rsidRDefault="00E56641" w:rsidP="00AE2D93">
            <w:pPr>
              <w:jc w:val="right"/>
              <w:rPr>
                <w:rFonts w:ascii="Times" w:eastAsia="Times New Roman" w:hAnsi="Times" w:cs="Times New Roman"/>
                <w:color w:val="000000"/>
                <w:lang w:eastAsia="zh-CN"/>
              </w:rPr>
            </w:pPr>
            <w:r>
              <w:rPr>
                <w:rFonts w:ascii="Times" w:eastAsia="Times New Roman" w:hAnsi="Times" w:cs="Times New Roman"/>
                <w:color w:val="000000"/>
              </w:rPr>
              <w:t>F(1,141</w:t>
            </w:r>
            <w:r w:rsidR="00522494" w:rsidRPr="008814E6">
              <w:rPr>
                <w:rFonts w:ascii="Times" w:eastAsia="Times New Roman" w:hAnsi="Times" w:cs="Times New Roman"/>
                <w:color w:val="000000"/>
              </w:rPr>
              <w:t>) =</w:t>
            </w:r>
            <w:r w:rsidR="00522494" w:rsidRPr="008814E6">
              <w:rPr>
                <w:rFonts w:ascii="Times" w:eastAsia="Times New Roman" w:hAnsi="Times" w:cs="Times New Roman"/>
                <w:color w:val="000000"/>
                <w:lang w:eastAsia="zh-CN"/>
              </w:rPr>
              <w:t xml:space="preserve"> </w:t>
            </w:r>
            <w:r w:rsidR="00522494" w:rsidRPr="00811B38">
              <w:rPr>
                <w:rFonts w:ascii="Times" w:eastAsia="Times New Roman" w:hAnsi="Times" w:cs="Times New Roman"/>
                <w:color w:val="000000"/>
              </w:rPr>
              <w:t>1.184</w:t>
            </w:r>
          </w:p>
        </w:tc>
        <w:tc>
          <w:tcPr>
            <w:tcW w:w="0" w:type="auto"/>
            <w:tcBorders>
              <w:top w:val="nil"/>
              <w:bottom w:val="single" w:sz="4" w:space="0" w:color="auto"/>
            </w:tcBorders>
            <w:shd w:val="clear" w:color="auto" w:fill="auto"/>
            <w:noWrap/>
            <w:vAlign w:val="bottom"/>
            <w:hideMark/>
          </w:tcPr>
          <w:p w14:paraId="00B8B404" w14:textId="77777777" w:rsidR="00522494" w:rsidRPr="00811B38" w:rsidRDefault="00522494" w:rsidP="00AE2D93">
            <w:pPr>
              <w:jc w:val="center"/>
              <w:rPr>
                <w:rFonts w:ascii="Times" w:eastAsia="Times New Roman" w:hAnsi="Times" w:cs="Times New Roman"/>
                <w:color w:val="000000"/>
              </w:rPr>
            </w:pPr>
            <w:r>
              <w:rPr>
                <w:rFonts w:ascii="Times" w:eastAsia="Times New Roman" w:hAnsi="Times" w:cs="Times New Roman"/>
                <w:color w:val="000000"/>
              </w:rPr>
              <w:t>.</w:t>
            </w:r>
            <w:r w:rsidRPr="00811B38">
              <w:rPr>
                <w:rFonts w:ascii="Times" w:eastAsia="Times New Roman" w:hAnsi="Times" w:cs="Times New Roman"/>
                <w:color w:val="000000"/>
              </w:rPr>
              <w:t>278</w:t>
            </w:r>
          </w:p>
        </w:tc>
        <w:tc>
          <w:tcPr>
            <w:tcW w:w="0" w:type="auto"/>
            <w:tcBorders>
              <w:top w:val="nil"/>
              <w:bottom w:val="single" w:sz="4" w:space="0" w:color="auto"/>
            </w:tcBorders>
            <w:vAlign w:val="bottom"/>
          </w:tcPr>
          <w:p w14:paraId="48DE9DD2" w14:textId="77777777" w:rsidR="00522494" w:rsidRPr="00811B38" w:rsidRDefault="00522494" w:rsidP="00AE2D93">
            <w:pPr>
              <w:jc w:val="right"/>
              <w:rPr>
                <w:rFonts w:ascii="Times" w:eastAsia="Times New Roman" w:hAnsi="Times" w:cs="Times New Roman"/>
                <w:color w:val="000000"/>
                <w:lang w:eastAsia="zh-CN"/>
              </w:rPr>
            </w:pPr>
            <w:r w:rsidRPr="00811B38">
              <w:rPr>
                <w:rFonts w:ascii="Times" w:eastAsia="Times New Roman" w:hAnsi="Times" w:cs="Times New Roman"/>
                <w:color w:val="000000"/>
              </w:rPr>
              <w:t>.008</w:t>
            </w:r>
          </w:p>
        </w:tc>
      </w:tr>
      <w:tr w:rsidR="00ED5DCD" w:rsidRPr="008403AC" w14:paraId="71B08C42" w14:textId="77777777" w:rsidTr="00AE2D93">
        <w:trPr>
          <w:trHeight w:val="304"/>
        </w:trPr>
        <w:tc>
          <w:tcPr>
            <w:tcW w:w="0" w:type="auto"/>
            <w:tcBorders>
              <w:top w:val="single" w:sz="4" w:space="0" w:color="auto"/>
            </w:tcBorders>
            <w:shd w:val="clear" w:color="auto" w:fill="auto"/>
            <w:noWrap/>
            <w:vAlign w:val="bottom"/>
            <w:hideMark/>
          </w:tcPr>
          <w:p w14:paraId="44BBBF16" w14:textId="77777777" w:rsidR="00ED5DCD" w:rsidRPr="008403AC" w:rsidRDefault="00ED5DCD" w:rsidP="00AE2D93">
            <w:pPr>
              <w:rPr>
                <w:rFonts w:ascii="Times" w:eastAsia="Times New Roman" w:hAnsi="Times" w:cs="Times New Roman"/>
                <w:color w:val="000000"/>
              </w:rPr>
            </w:pPr>
            <w:r w:rsidRPr="008403AC">
              <w:rPr>
                <w:rFonts w:ascii="Times" w:eastAsia="Times New Roman" w:hAnsi="Times" w:cs="Times New Roman"/>
                <w:color w:val="000000"/>
              </w:rPr>
              <w:t>Model 3</w:t>
            </w:r>
          </w:p>
        </w:tc>
        <w:tc>
          <w:tcPr>
            <w:tcW w:w="0" w:type="auto"/>
            <w:tcBorders>
              <w:top w:val="single" w:sz="4" w:space="0" w:color="auto"/>
            </w:tcBorders>
            <w:shd w:val="clear" w:color="auto" w:fill="auto"/>
            <w:noWrap/>
            <w:vAlign w:val="bottom"/>
            <w:hideMark/>
          </w:tcPr>
          <w:p w14:paraId="719E88C1" w14:textId="58EFB72D" w:rsidR="00ED5DCD" w:rsidRPr="008403AC" w:rsidRDefault="00ED5DCD" w:rsidP="00AE2D93">
            <w:pPr>
              <w:rPr>
                <w:rFonts w:ascii="Times" w:eastAsia="Times New Roman" w:hAnsi="Times" w:cs="Times New Roman"/>
                <w:color w:val="000000"/>
              </w:rPr>
            </w:pPr>
            <w:r w:rsidRPr="008403AC">
              <w:rPr>
                <w:rFonts w:ascii="Times" w:eastAsia="Times New Roman" w:hAnsi="Times" w:cs="Times New Roman"/>
                <w:color w:val="000000"/>
              </w:rPr>
              <w:t>Responsive</w:t>
            </w:r>
          </w:p>
        </w:tc>
        <w:tc>
          <w:tcPr>
            <w:tcW w:w="0" w:type="auto"/>
            <w:tcBorders>
              <w:top w:val="single" w:sz="4" w:space="0" w:color="auto"/>
            </w:tcBorders>
            <w:shd w:val="clear" w:color="auto" w:fill="auto"/>
            <w:noWrap/>
            <w:vAlign w:val="bottom"/>
            <w:hideMark/>
          </w:tcPr>
          <w:p w14:paraId="69F1452E" w14:textId="34BFDFD2" w:rsidR="00ED5DCD" w:rsidRPr="00811B38" w:rsidRDefault="00ED5DCD" w:rsidP="00AE2D93">
            <w:pPr>
              <w:jc w:val="right"/>
              <w:rPr>
                <w:rFonts w:ascii="Times" w:eastAsia="Times New Roman" w:hAnsi="Times" w:cs="Times New Roman"/>
                <w:color w:val="000000"/>
              </w:rPr>
            </w:pPr>
            <w:r w:rsidRPr="00811B38">
              <w:rPr>
                <w:rFonts w:ascii="Times" w:eastAsia="Times New Roman" w:hAnsi="Times" w:cs="Times New Roman"/>
                <w:color w:val="000000"/>
              </w:rPr>
              <w:t>.</w:t>
            </w:r>
            <w:r>
              <w:rPr>
                <w:rFonts w:ascii="Times" w:eastAsia="Times New Roman" w:hAnsi="Times" w:cs="Times New Roman"/>
                <w:color w:val="000000"/>
              </w:rPr>
              <w:t>261</w:t>
            </w:r>
          </w:p>
        </w:tc>
        <w:tc>
          <w:tcPr>
            <w:tcW w:w="660" w:type="dxa"/>
            <w:tcBorders>
              <w:top w:val="single" w:sz="4" w:space="0" w:color="auto"/>
            </w:tcBorders>
            <w:shd w:val="clear" w:color="auto" w:fill="auto"/>
            <w:noWrap/>
            <w:vAlign w:val="bottom"/>
            <w:hideMark/>
          </w:tcPr>
          <w:p w14:paraId="67F7D34B" w14:textId="00D76DB8" w:rsidR="00ED5DCD" w:rsidRPr="00811B38" w:rsidRDefault="00ED5DCD" w:rsidP="00AE2D93">
            <w:pPr>
              <w:jc w:val="right"/>
              <w:rPr>
                <w:rFonts w:ascii="Times" w:eastAsia="Times New Roman" w:hAnsi="Times" w:cs="Times New Roman"/>
                <w:color w:val="000000"/>
              </w:rPr>
            </w:pPr>
            <w:r w:rsidRPr="00811B38">
              <w:rPr>
                <w:rFonts w:ascii="Times" w:eastAsia="Times New Roman" w:hAnsi="Times" w:cs="Times New Roman"/>
                <w:color w:val="000000"/>
              </w:rPr>
              <w:t>.</w:t>
            </w:r>
            <w:r>
              <w:rPr>
                <w:rFonts w:ascii="Times" w:eastAsia="Times New Roman" w:hAnsi="Times" w:cs="Times New Roman"/>
                <w:color w:val="000000"/>
              </w:rPr>
              <w:t>142</w:t>
            </w:r>
          </w:p>
        </w:tc>
        <w:tc>
          <w:tcPr>
            <w:tcW w:w="1899" w:type="dxa"/>
            <w:tcBorders>
              <w:top w:val="single" w:sz="4" w:space="0" w:color="auto"/>
            </w:tcBorders>
            <w:shd w:val="clear" w:color="auto" w:fill="auto"/>
            <w:noWrap/>
            <w:vAlign w:val="bottom"/>
            <w:hideMark/>
          </w:tcPr>
          <w:p w14:paraId="2971DF6E" w14:textId="42F7266F" w:rsidR="00ED5DCD" w:rsidRPr="00811B38"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F(1,1</w:t>
            </w:r>
            <w:r w:rsidR="00E56641">
              <w:rPr>
                <w:rFonts w:ascii="Times" w:eastAsia="Times New Roman" w:hAnsi="Times" w:cs="Times New Roman"/>
                <w:color w:val="000000"/>
              </w:rPr>
              <w:t>39</w:t>
            </w:r>
            <w:r w:rsidRPr="008814E6">
              <w:rPr>
                <w:rFonts w:ascii="Times" w:eastAsia="Times New Roman" w:hAnsi="Times" w:cs="Times New Roman"/>
                <w:color w:val="000000"/>
              </w:rPr>
              <w:t>) =</w:t>
            </w:r>
            <w:r w:rsidRPr="008814E6">
              <w:rPr>
                <w:rFonts w:ascii="Times" w:eastAsia="Times New Roman" w:hAnsi="Times" w:cs="Times New Roman"/>
                <w:color w:val="000000"/>
                <w:lang w:eastAsia="zh-CN"/>
              </w:rPr>
              <w:t xml:space="preserve"> </w:t>
            </w:r>
            <w:r>
              <w:rPr>
                <w:rFonts w:ascii="Times" w:eastAsia="Times New Roman" w:hAnsi="Times" w:cs="Times New Roman"/>
                <w:color w:val="000000"/>
              </w:rPr>
              <w:t>3.371</w:t>
            </w:r>
          </w:p>
        </w:tc>
        <w:tc>
          <w:tcPr>
            <w:tcW w:w="0" w:type="auto"/>
            <w:tcBorders>
              <w:top w:val="single" w:sz="4" w:space="0" w:color="auto"/>
            </w:tcBorders>
            <w:shd w:val="clear" w:color="auto" w:fill="auto"/>
            <w:noWrap/>
            <w:vAlign w:val="bottom"/>
            <w:hideMark/>
          </w:tcPr>
          <w:p w14:paraId="10954A1E" w14:textId="61D08177" w:rsidR="00ED5DCD" w:rsidRPr="00811B38" w:rsidRDefault="00ED5DCD" w:rsidP="00AE2D93">
            <w:pPr>
              <w:jc w:val="right"/>
              <w:rPr>
                <w:rFonts w:ascii="Times" w:eastAsia="Times New Roman" w:hAnsi="Times" w:cs="Times New Roman"/>
                <w:color w:val="000000"/>
                <w:lang w:eastAsia="zh-CN"/>
              </w:rPr>
            </w:pPr>
            <w:r w:rsidRPr="00811B38">
              <w:rPr>
                <w:rFonts w:ascii="Times" w:eastAsia="Times New Roman" w:hAnsi="Times" w:cs="Times New Roman"/>
                <w:color w:val="000000"/>
              </w:rPr>
              <w:t>.</w:t>
            </w:r>
            <w:r>
              <w:rPr>
                <w:rFonts w:ascii="Times" w:eastAsia="Times New Roman" w:hAnsi="Times" w:cs="Times New Roman"/>
                <w:color w:val="000000"/>
              </w:rPr>
              <w:t>068</w:t>
            </w:r>
          </w:p>
        </w:tc>
        <w:tc>
          <w:tcPr>
            <w:tcW w:w="0" w:type="auto"/>
            <w:tcBorders>
              <w:top w:val="single" w:sz="4" w:space="0" w:color="auto"/>
            </w:tcBorders>
            <w:vAlign w:val="bottom"/>
          </w:tcPr>
          <w:p w14:paraId="4A491B7E" w14:textId="021DD24E" w:rsidR="00ED5DCD" w:rsidRPr="00811B38" w:rsidRDefault="00ED5DCD" w:rsidP="00AE2D93">
            <w:pPr>
              <w:jc w:val="right"/>
              <w:rPr>
                <w:rFonts w:ascii="Times" w:eastAsia="Times New Roman" w:hAnsi="Times" w:cs="Times New Roman"/>
                <w:color w:val="000000"/>
                <w:lang w:eastAsia="zh-CN"/>
              </w:rPr>
            </w:pPr>
            <w:r>
              <w:rPr>
                <w:rFonts w:ascii="Times" w:eastAsia="Times New Roman" w:hAnsi="Times" w:cs="Times New Roman"/>
                <w:color w:val="000000"/>
              </w:rPr>
              <w:t>.024</w:t>
            </w:r>
          </w:p>
        </w:tc>
      </w:tr>
      <w:tr w:rsidR="00ED5DCD" w:rsidRPr="008403AC" w14:paraId="2E9728B7" w14:textId="77777777" w:rsidTr="00AE2D93">
        <w:trPr>
          <w:trHeight w:val="304"/>
        </w:trPr>
        <w:tc>
          <w:tcPr>
            <w:tcW w:w="0" w:type="auto"/>
            <w:shd w:val="clear" w:color="auto" w:fill="auto"/>
            <w:noWrap/>
            <w:vAlign w:val="bottom"/>
            <w:hideMark/>
          </w:tcPr>
          <w:p w14:paraId="1D01B7DD" w14:textId="77777777" w:rsidR="00ED5DCD" w:rsidRPr="008403AC" w:rsidRDefault="00ED5DCD" w:rsidP="00AE2D93">
            <w:pPr>
              <w:rPr>
                <w:rFonts w:ascii="Times" w:eastAsia="Times New Roman" w:hAnsi="Times" w:cs="Times New Roman"/>
                <w:color w:val="000000"/>
              </w:rPr>
            </w:pPr>
          </w:p>
        </w:tc>
        <w:tc>
          <w:tcPr>
            <w:tcW w:w="0" w:type="auto"/>
            <w:shd w:val="clear" w:color="auto" w:fill="auto"/>
            <w:noWrap/>
            <w:vAlign w:val="bottom"/>
            <w:hideMark/>
          </w:tcPr>
          <w:p w14:paraId="65F764BC" w14:textId="6C563FEF" w:rsidR="00ED5DCD" w:rsidRPr="008403AC" w:rsidRDefault="00ED5DCD" w:rsidP="00AE2D93">
            <w:pPr>
              <w:rPr>
                <w:rFonts w:ascii="Times" w:eastAsia="Times New Roman" w:hAnsi="Times" w:cs="Times New Roman"/>
                <w:color w:val="000000"/>
              </w:rPr>
            </w:pPr>
            <w:r w:rsidRPr="008403AC">
              <w:rPr>
                <w:rFonts w:ascii="Times" w:eastAsia="Times New Roman" w:hAnsi="Times" w:cs="Times New Roman"/>
                <w:color w:val="000000"/>
              </w:rPr>
              <w:t>Unresponsive</w:t>
            </w:r>
          </w:p>
        </w:tc>
        <w:tc>
          <w:tcPr>
            <w:tcW w:w="0" w:type="auto"/>
            <w:shd w:val="clear" w:color="auto" w:fill="auto"/>
            <w:noWrap/>
            <w:vAlign w:val="bottom"/>
            <w:hideMark/>
          </w:tcPr>
          <w:p w14:paraId="5EE07D20" w14:textId="75FF19D3" w:rsidR="00ED5DCD" w:rsidRPr="00811B38" w:rsidRDefault="00ED5DCD" w:rsidP="00AE2D93">
            <w:pPr>
              <w:jc w:val="right"/>
              <w:rPr>
                <w:rFonts w:ascii="Times" w:eastAsia="Times New Roman" w:hAnsi="Times" w:cs="Times New Roman"/>
                <w:color w:val="000000"/>
              </w:rPr>
            </w:pPr>
            <w:r w:rsidRPr="00811B38">
              <w:rPr>
                <w:rFonts w:ascii="Times" w:eastAsia="Times New Roman" w:hAnsi="Times" w:cs="Times New Roman"/>
                <w:color w:val="000000"/>
              </w:rPr>
              <w:t>.</w:t>
            </w:r>
            <w:r>
              <w:rPr>
                <w:rFonts w:ascii="Times" w:eastAsia="Times New Roman" w:hAnsi="Times" w:cs="Times New Roman"/>
                <w:color w:val="000000"/>
              </w:rPr>
              <w:t>000</w:t>
            </w:r>
          </w:p>
        </w:tc>
        <w:tc>
          <w:tcPr>
            <w:tcW w:w="660" w:type="dxa"/>
            <w:shd w:val="clear" w:color="auto" w:fill="auto"/>
            <w:noWrap/>
            <w:vAlign w:val="bottom"/>
            <w:hideMark/>
          </w:tcPr>
          <w:p w14:paraId="652D25FD" w14:textId="39FB9CBA" w:rsidR="00ED5DCD" w:rsidRPr="00811B38" w:rsidRDefault="00ED5DCD" w:rsidP="00AE2D93">
            <w:pPr>
              <w:jc w:val="right"/>
              <w:rPr>
                <w:rFonts w:ascii="Times" w:eastAsia="Times New Roman" w:hAnsi="Times" w:cs="Times New Roman"/>
                <w:color w:val="000000"/>
              </w:rPr>
            </w:pPr>
            <w:r w:rsidRPr="00811B38">
              <w:rPr>
                <w:rFonts w:ascii="Times" w:eastAsia="Times New Roman" w:hAnsi="Times" w:cs="Times New Roman"/>
                <w:color w:val="000000"/>
              </w:rPr>
              <w:t>.</w:t>
            </w:r>
            <w:r>
              <w:rPr>
                <w:rFonts w:ascii="Times" w:eastAsia="Times New Roman" w:hAnsi="Times" w:cs="Times New Roman"/>
                <w:color w:val="000000"/>
              </w:rPr>
              <w:t>145</w:t>
            </w:r>
          </w:p>
        </w:tc>
        <w:tc>
          <w:tcPr>
            <w:tcW w:w="1899" w:type="dxa"/>
            <w:shd w:val="clear" w:color="auto" w:fill="auto"/>
            <w:noWrap/>
            <w:vAlign w:val="bottom"/>
            <w:hideMark/>
          </w:tcPr>
          <w:p w14:paraId="1017544C" w14:textId="6A06F4A6" w:rsidR="00ED5DCD" w:rsidRPr="00811B38" w:rsidRDefault="00E56641" w:rsidP="00AE2D93">
            <w:pPr>
              <w:jc w:val="right"/>
              <w:rPr>
                <w:rFonts w:ascii="Times" w:eastAsia="Times New Roman" w:hAnsi="Times" w:cs="Times New Roman"/>
                <w:color w:val="000000"/>
              </w:rPr>
            </w:pPr>
            <w:r>
              <w:rPr>
                <w:rFonts w:ascii="Times" w:eastAsia="Times New Roman" w:hAnsi="Times" w:cs="Times New Roman"/>
                <w:color w:val="000000"/>
              </w:rPr>
              <w:t>F(1,1</w:t>
            </w:r>
            <w:r>
              <w:rPr>
                <w:rFonts w:ascii="Times" w:eastAsia="Times New Roman" w:hAnsi="Times" w:cs="Times New Roman"/>
                <w:color w:val="000000"/>
              </w:rPr>
              <w:t>39</w:t>
            </w:r>
            <w:r w:rsidR="00ED5DCD" w:rsidRPr="008814E6">
              <w:rPr>
                <w:rFonts w:ascii="Times" w:eastAsia="Times New Roman" w:hAnsi="Times" w:cs="Times New Roman"/>
                <w:color w:val="000000"/>
              </w:rPr>
              <w:t>) =</w:t>
            </w:r>
            <w:r w:rsidR="00ED5DCD" w:rsidRPr="008814E6">
              <w:rPr>
                <w:rFonts w:ascii="Times" w:eastAsia="Times New Roman" w:hAnsi="Times" w:cs="Times New Roman"/>
                <w:color w:val="000000"/>
                <w:lang w:eastAsia="zh-CN"/>
              </w:rPr>
              <w:t xml:space="preserve"> </w:t>
            </w:r>
            <w:r w:rsidR="00D87C06">
              <w:rPr>
                <w:rFonts w:ascii="Times" w:eastAsia="Times New Roman" w:hAnsi="Times" w:cs="Times New Roman"/>
                <w:color w:val="000000"/>
                <w:lang w:eastAsia="zh-CN"/>
              </w:rPr>
              <w:t>0</w:t>
            </w:r>
            <w:r w:rsidR="00ED5DCD">
              <w:rPr>
                <w:rFonts w:ascii="Times" w:eastAsia="Times New Roman" w:hAnsi="Times" w:cs="Times New Roman"/>
                <w:color w:val="000000"/>
              </w:rPr>
              <w:t>.000</w:t>
            </w:r>
          </w:p>
        </w:tc>
        <w:tc>
          <w:tcPr>
            <w:tcW w:w="0" w:type="auto"/>
            <w:shd w:val="clear" w:color="auto" w:fill="auto"/>
            <w:noWrap/>
            <w:vAlign w:val="bottom"/>
            <w:hideMark/>
          </w:tcPr>
          <w:p w14:paraId="6A09A4F9" w14:textId="3447EB21" w:rsidR="00ED5DCD" w:rsidRPr="00811B38" w:rsidRDefault="00ED5DCD" w:rsidP="00AE2D93">
            <w:pPr>
              <w:jc w:val="right"/>
              <w:rPr>
                <w:rFonts w:ascii="Times" w:eastAsia="Times New Roman" w:hAnsi="Times" w:cs="Times New Roman"/>
                <w:color w:val="000000"/>
              </w:rPr>
            </w:pPr>
            <w:r>
              <w:rPr>
                <w:rFonts w:ascii="Times" w:eastAsia="Times New Roman" w:hAnsi="Times" w:cs="Times New Roman"/>
                <w:color w:val="000000"/>
              </w:rPr>
              <w:t>.999</w:t>
            </w:r>
          </w:p>
        </w:tc>
        <w:tc>
          <w:tcPr>
            <w:tcW w:w="0" w:type="auto"/>
            <w:vAlign w:val="bottom"/>
          </w:tcPr>
          <w:p w14:paraId="0F0ADB99" w14:textId="0FE6CB3E" w:rsidR="00ED5DCD" w:rsidRPr="00811B38" w:rsidRDefault="00ED5DCD" w:rsidP="00AE2D93">
            <w:pPr>
              <w:jc w:val="right"/>
              <w:rPr>
                <w:rFonts w:ascii="Times" w:eastAsia="Times New Roman" w:hAnsi="Times" w:cs="Times New Roman"/>
                <w:color w:val="000000"/>
                <w:lang w:eastAsia="zh-CN"/>
              </w:rPr>
            </w:pPr>
            <w:r w:rsidRPr="00811B38">
              <w:rPr>
                <w:rFonts w:ascii="Times" w:eastAsia="Times New Roman" w:hAnsi="Times" w:cs="Times New Roman"/>
                <w:color w:val="000000"/>
              </w:rPr>
              <w:t>.0</w:t>
            </w:r>
            <w:r>
              <w:rPr>
                <w:rFonts w:ascii="Times" w:eastAsia="Times New Roman" w:hAnsi="Times" w:cs="Times New Roman"/>
                <w:color w:val="000000"/>
              </w:rPr>
              <w:t>00</w:t>
            </w:r>
          </w:p>
        </w:tc>
      </w:tr>
      <w:tr w:rsidR="00ED5DCD" w:rsidRPr="008403AC" w14:paraId="4D5AC7F2" w14:textId="77777777" w:rsidTr="00AE2D93">
        <w:trPr>
          <w:trHeight w:val="304"/>
        </w:trPr>
        <w:tc>
          <w:tcPr>
            <w:tcW w:w="0" w:type="auto"/>
            <w:shd w:val="clear" w:color="auto" w:fill="auto"/>
            <w:noWrap/>
            <w:vAlign w:val="bottom"/>
            <w:hideMark/>
          </w:tcPr>
          <w:p w14:paraId="7801CDCB" w14:textId="77777777" w:rsidR="00ED5DCD" w:rsidRPr="008403AC" w:rsidRDefault="00ED5DCD" w:rsidP="00AE2D93">
            <w:pPr>
              <w:rPr>
                <w:rFonts w:ascii="Times" w:eastAsia="Times New Roman" w:hAnsi="Times" w:cs="Times New Roman"/>
                <w:color w:val="000000"/>
              </w:rPr>
            </w:pPr>
          </w:p>
        </w:tc>
        <w:tc>
          <w:tcPr>
            <w:tcW w:w="0" w:type="auto"/>
            <w:shd w:val="clear" w:color="auto" w:fill="auto"/>
            <w:noWrap/>
            <w:vAlign w:val="bottom"/>
            <w:hideMark/>
          </w:tcPr>
          <w:p w14:paraId="7840D25D" w14:textId="09C446D5" w:rsidR="00ED5DCD" w:rsidRPr="008403AC" w:rsidRDefault="00ED5DCD" w:rsidP="00AE2D93">
            <w:pPr>
              <w:rPr>
                <w:rFonts w:ascii="Times" w:eastAsia="Times New Roman" w:hAnsi="Times" w:cs="Times New Roman"/>
                <w:color w:val="000000"/>
              </w:rPr>
            </w:pPr>
            <w:r w:rsidRPr="008814E6">
              <w:rPr>
                <w:rFonts w:ascii="Times" w:hAnsi="Times" w:cs="Times New Roman"/>
              </w:rPr>
              <w:t>Suppression</w:t>
            </w:r>
          </w:p>
        </w:tc>
        <w:tc>
          <w:tcPr>
            <w:tcW w:w="0" w:type="auto"/>
            <w:shd w:val="clear" w:color="auto" w:fill="auto"/>
            <w:noWrap/>
            <w:vAlign w:val="bottom"/>
            <w:hideMark/>
          </w:tcPr>
          <w:p w14:paraId="69D33018" w14:textId="671E798A" w:rsidR="00ED5DCD" w:rsidRPr="00811B38" w:rsidRDefault="00ED5DCD" w:rsidP="00AE2D93">
            <w:pPr>
              <w:jc w:val="right"/>
              <w:rPr>
                <w:rFonts w:ascii="Times" w:eastAsia="Times New Roman" w:hAnsi="Times" w:cs="Times New Roman"/>
                <w:color w:val="000000"/>
              </w:rPr>
            </w:pPr>
            <w:r w:rsidRPr="00811B38">
              <w:rPr>
                <w:rFonts w:ascii="Times" w:eastAsia="Times New Roman" w:hAnsi="Times" w:cs="Times New Roman"/>
                <w:color w:val="000000"/>
              </w:rPr>
              <w:t>.11</w:t>
            </w:r>
            <w:r>
              <w:rPr>
                <w:rFonts w:ascii="Times" w:eastAsia="Times New Roman" w:hAnsi="Times" w:cs="Times New Roman"/>
                <w:color w:val="000000"/>
              </w:rPr>
              <w:t>0</w:t>
            </w:r>
          </w:p>
        </w:tc>
        <w:tc>
          <w:tcPr>
            <w:tcW w:w="660" w:type="dxa"/>
            <w:shd w:val="clear" w:color="auto" w:fill="auto"/>
            <w:noWrap/>
            <w:vAlign w:val="bottom"/>
            <w:hideMark/>
          </w:tcPr>
          <w:p w14:paraId="65E901BA" w14:textId="2F2D5CCD" w:rsidR="00ED5DCD" w:rsidRPr="00811B38" w:rsidRDefault="00ED5DCD" w:rsidP="00AE2D93">
            <w:pPr>
              <w:jc w:val="right"/>
              <w:rPr>
                <w:rFonts w:ascii="Times" w:eastAsia="Times New Roman" w:hAnsi="Times" w:cs="Times New Roman"/>
                <w:color w:val="000000"/>
              </w:rPr>
            </w:pPr>
            <w:r w:rsidRPr="00811B38">
              <w:rPr>
                <w:rFonts w:ascii="Times" w:eastAsia="Times New Roman" w:hAnsi="Times" w:cs="Times New Roman"/>
                <w:color w:val="000000"/>
              </w:rPr>
              <w:t>.087</w:t>
            </w:r>
          </w:p>
        </w:tc>
        <w:tc>
          <w:tcPr>
            <w:tcW w:w="1899" w:type="dxa"/>
            <w:shd w:val="clear" w:color="auto" w:fill="auto"/>
            <w:noWrap/>
            <w:vAlign w:val="bottom"/>
            <w:hideMark/>
          </w:tcPr>
          <w:p w14:paraId="36F423D3" w14:textId="021B9F2A" w:rsidR="00ED5DCD" w:rsidRPr="00811B38"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F(1,1</w:t>
            </w:r>
            <w:r w:rsidR="00E56641">
              <w:rPr>
                <w:rFonts w:ascii="Times" w:eastAsia="Times New Roman" w:hAnsi="Times" w:cs="Times New Roman"/>
                <w:color w:val="000000"/>
              </w:rPr>
              <w:t>39</w:t>
            </w:r>
            <w:r w:rsidRPr="008814E6">
              <w:rPr>
                <w:rFonts w:ascii="Times" w:eastAsia="Times New Roman" w:hAnsi="Times" w:cs="Times New Roman"/>
                <w:color w:val="000000"/>
              </w:rPr>
              <w:t>) =</w:t>
            </w:r>
            <w:r w:rsidRPr="008814E6">
              <w:rPr>
                <w:rFonts w:ascii="Times" w:eastAsia="Times New Roman" w:hAnsi="Times" w:cs="Times New Roman"/>
                <w:color w:val="000000"/>
                <w:lang w:eastAsia="zh-CN"/>
              </w:rPr>
              <w:t xml:space="preserve"> </w:t>
            </w:r>
            <w:r w:rsidRPr="00811B38">
              <w:rPr>
                <w:rFonts w:ascii="Times" w:eastAsia="Times New Roman" w:hAnsi="Times" w:cs="Times New Roman"/>
                <w:color w:val="000000"/>
              </w:rPr>
              <w:t>1.592</w:t>
            </w:r>
          </w:p>
        </w:tc>
        <w:tc>
          <w:tcPr>
            <w:tcW w:w="0" w:type="auto"/>
            <w:shd w:val="clear" w:color="auto" w:fill="auto"/>
            <w:noWrap/>
            <w:vAlign w:val="bottom"/>
            <w:hideMark/>
          </w:tcPr>
          <w:p w14:paraId="4F0F14AB" w14:textId="565648BA" w:rsidR="00ED5DCD" w:rsidRPr="00811B38" w:rsidRDefault="00ED5DCD" w:rsidP="00AE2D93">
            <w:pPr>
              <w:jc w:val="right"/>
              <w:rPr>
                <w:rFonts w:ascii="Times" w:eastAsia="Times New Roman" w:hAnsi="Times" w:cs="Times New Roman"/>
                <w:color w:val="000000"/>
                <w:lang w:eastAsia="zh-CN"/>
              </w:rPr>
            </w:pPr>
            <w:r w:rsidRPr="00811B38">
              <w:rPr>
                <w:rFonts w:ascii="Times" w:eastAsia="Times New Roman" w:hAnsi="Times" w:cs="Times New Roman"/>
                <w:color w:val="000000"/>
              </w:rPr>
              <w:t>.209</w:t>
            </w:r>
          </w:p>
        </w:tc>
        <w:tc>
          <w:tcPr>
            <w:tcW w:w="0" w:type="auto"/>
            <w:vAlign w:val="bottom"/>
          </w:tcPr>
          <w:p w14:paraId="1098B4BF" w14:textId="3C3568EF" w:rsidR="00ED5DCD" w:rsidRPr="00811B38" w:rsidRDefault="00ED5DCD" w:rsidP="00AE2D93">
            <w:pPr>
              <w:jc w:val="right"/>
              <w:rPr>
                <w:rFonts w:ascii="Times" w:eastAsia="Times New Roman" w:hAnsi="Times" w:cs="Times New Roman"/>
                <w:color w:val="000000"/>
              </w:rPr>
            </w:pPr>
            <w:r w:rsidRPr="00811B38">
              <w:rPr>
                <w:rFonts w:ascii="Times" w:eastAsia="Times New Roman" w:hAnsi="Times" w:cs="Times New Roman"/>
                <w:color w:val="000000"/>
              </w:rPr>
              <w:t>.01</w:t>
            </w:r>
            <w:r>
              <w:rPr>
                <w:rFonts w:ascii="Times" w:eastAsia="Times New Roman" w:hAnsi="Times" w:cs="Times New Roman"/>
                <w:color w:val="000000"/>
              </w:rPr>
              <w:t>1</w:t>
            </w:r>
          </w:p>
        </w:tc>
      </w:tr>
      <w:tr w:rsidR="00522494" w:rsidRPr="008403AC" w14:paraId="1F959616" w14:textId="77777777" w:rsidTr="00AE2D93">
        <w:trPr>
          <w:trHeight w:val="304"/>
        </w:trPr>
        <w:tc>
          <w:tcPr>
            <w:tcW w:w="0" w:type="auto"/>
            <w:shd w:val="clear" w:color="auto" w:fill="auto"/>
            <w:noWrap/>
            <w:vAlign w:val="bottom"/>
            <w:hideMark/>
          </w:tcPr>
          <w:p w14:paraId="2EB57079" w14:textId="77777777" w:rsidR="00522494" w:rsidRPr="008403AC" w:rsidRDefault="00522494" w:rsidP="00AE2D93">
            <w:pPr>
              <w:rPr>
                <w:rFonts w:ascii="Times" w:eastAsia="Times New Roman" w:hAnsi="Times" w:cs="Times New Roman"/>
                <w:color w:val="000000"/>
              </w:rPr>
            </w:pPr>
          </w:p>
        </w:tc>
        <w:tc>
          <w:tcPr>
            <w:tcW w:w="0" w:type="auto"/>
            <w:shd w:val="clear" w:color="auto" w:fill="auto"/>
            <w:noWrap/>
            <w:vAlign w:val="bottom"/>
            <w:hideMark/>
          </w:tcPr>
          <w:p w14:paraId="01A89878"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 xml:space="preserve">Responsive x </w:t>
            </w:r>
            <w:r w:rsidRPr="008814E6">
              <w:rPr>
                <w:rFonts w:ascii="Times" w:hAnsi="Times" w:cs="Times New Roman"/>
              </w:rPr>
              <w:t>Suppression</w:t>
            </w:r>
          </w:p>
        </w:tc>
        <w:tc>
          <w:tcPr>
            <w:tcW w:w="0" w:type="auto"/>
            <w:shd w:val="clear" w:color="auto" w:fill="auto"/>
            <w:noWrap/>
            <w:vAlign w:val="bottom"/>
            <w:hideMark/>
          </w:tcPr>
          <w:p w14:paraId="3BEDE426" w14:textId="77777777" w:rsidR="00522494" w:rsidRPr="00811B38"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811B38">
              <w:rPr>
                <w:rFonts w:ascii="Times" w:eastAsia="Times New Roman" w:hAnsi="Times" w:cs="Times New Roman"/>
                <w:color w:val="000000"/>
              </w:rPr>
              <w:t>.016</w:t>
            </w:r>
          </w:p>
        </w:tc>
        <w:tc>
          <w:tcPr>
            <w:tcW w:w="660" w:type="dxa"/>
            <w:shd w:val="clear" w:color="auto" w:fill="auto"/>
            <w:noWrap/>
            <w:vAlign w:val="bottom"/>
            <w:hideMark/>
          </w:tcPr>
          <w:p w14:paraId="30565442" w14:textId="77777777" w:rsidR="00522494" w:rsidRPr="00811B38" w:rsidRDefault="00522494" w:rsidP="00AE2D93">
            <w:pPr>
              <w:jc w:val="right"/>
              <w:rPr>
                <w:rFonts w:ascii="Times" w:eastAsia="Times New Roman" w:hAnsi="Times" w:cs="Times New Roman"/>
                <w:color w:val="000000"/>
                <w:lang w:eastAsia="zh-CN"/>
              </w:rPr>
            </w:pPr>
            <w:r w:rsidRPr="00811B38">
              <w:rPr>
                <w:rFonts w:ascii="Times" w:eastAsia="Times New Roman" w:hAnsi="Times" w:cs="Times New Roman"/>
                <w:color w:val="000000"/>
              </w:rPr>
              <w:t>.114</w:t>
            </w:r>
          </w:p>
        </w:tc>
        <w:tc>
          <w:tcPr>
            <w:tcW w:w="1899" w:type="dxa"/>
            <w:shd w:val="clear" w:color="auto" w:fill="auto"/>
            <w:noWrap/>
            <w:vAlign w:val="bottom"/>
            <w:hideMark/>
          </w:tcPr>
          <w:p w14:paraId="7AEB2DBB" w14:textId="708E12B1" w:rsidR="00522494" w:rsidRPr="00811B38"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F(1,1</w:t>
            </w:r>
            <w:r w:rsidR="00E56641">
              <w:rPr>
                <w:rFonts w:ascii="Times" w:eastAsia="Times New Roman" w:hAnsi="Times" w:cs="Times New Roman"/>
                <w:color w:val="000000"/>
              </w:rPr>
              <w:t>39</w:t>
            </w:r>
            <w:r w:rsidRPr="008814E6">
              <w:rPr>
                <w:rFonts w:ascii="Times" w:eastAsia="Times New Roman" w:hAnsi="Times" w:cs="Times New Roman"/>
                <w:color w:val="000000"/>
              </w:rPr>
              <w:t>) =</w:t>
            </w:r>
            <w:r w:rsidRPr="008814E6">
              <w:rPr>
                <w:rFonts w:ascii="Times" w:eastAsia="Times New Roman" w:hAnsi="Times" w:cs="Times New Roman"/>
                <w:color w:val="000000"/>
                <w:lang w:eastAsia="zh-CN"/>
              </w:rPr>
              <w:t xml:space="preserve"> </w:t>
            </w:r>
            <w:r w:rsidR="00D87C06">
              <w:rPr>
                <w:rFonts w:ascii="Times" w:eastAsia="Times New Roman" w:hAnsi="Times" w:cs="Times New Roman"/>
                <w:color w:val="000000"/>
                <w:lang w:eastAsia="zh-CN"/>
              </w:rPr>
              <w:t>0</w:t>
            </w:r>
            <w:r w:rsidRPr="00811B38">
              <w:rPr>
                <w:rFonts w:ascii="Times" w:eastAsia="Times New Roman" w:hAnsi="Times" w:cs="Times New Roman"/>
                <w:color w:val="000000"/>
              </w:rPr>
              <w:t>.02</w:t>
            </w:r>
            <w:r>
              <w:rPr>
                <w:rFonts w:ascii="Times" w:eastAsia="Times New Roman" w:hAnsi="Times" w:cs="Times New Roman"/>
                <w:color w:val="000000"/>
              </w:rPr>
              <w:t>0</w:t>
            </w:r>
          </w:p>
        </w:tc>
        <w:tc>
          <w:tcPr>
            <w:tcW w:w="0" w:type="auto"/>
            <w:shd w:val="clear" w:color="auto" w:fill="auto"/>
            <w:noWrap/>
            <w:vAlign w:val="bottom"/>
            <w:hideMark/>
          </w:tcPr>
          <w:p w14:paraId="2B466342"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.889</w:t>
            </w:r>
          </w:p>
        </w:tc>
        <w:tc>
          <w:tcPr>
            <w:tcW w:w="0" w:type="auto"/>
            <w:vAlign w:val="bottom"/>
          </w:tcPr>
          <w:p w14:paraId="465AAC6C"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.000</w:t>
            </w:r>
          </w:p>
        </w:tc>
      </w:tr>
      <w:tr w:rsidR="00522494" w:rsidRPr="008403AC" w14:paraId="24F718DA" w14:textId="77777777" w:rsidTr="00AE2D93">
        <w:trPr>
          <w:trHeight w:val="304"/>
        </w:trPr>
        <w:tc>
          <w:tcPr>
            <w:tcW w:w="0" w:type="auto"/>
            <w:shd w:val="clear" w:color="auto" w:fill="auto"/>
            <w:noWrap/>
            <w:vAlign w:val="bottom"/>
            <w:hideMark/>
          </w:tcPr>
          <w:p w14:paraId="48AB7E38" w14:textId="77777777" w:rsidR="00522494" w:rsidRPr="008403AC" w:rsidRDefault="00522494" w:rsidP="00AE2D93">
            <w:pPr>
              <w:rPr>
                <w:rFonts w:ascii="Times" w:eastAsia="Times New Roman" w:hAnsi="Times" w:cs="Times New Roman"/>
                <w:color w:val="000000"/>
              </w:rPr>
            </w:pPr>
          </w:p>
        </w:tc>
        <w:tc>
          <w:tcPr>
            <w:tcW w:w="0" w:type="auto"/>
            <w:shd w:val="clear" w:color="auto" w:fill="auto"/>
            <w:noWrap/>
            <w:vAlign w:val="bottom"/>
            <w:hideMark/>
          </w:tcPr>
          <w:p w14:paraId="7615F4F8" w14:textId="77777777" w:rsidR="00522494" w:rsidRPr="008403AC" w:rsidRDefault="00522494" w:rsidP="00AE2D93">
            <w:pPr>
              <w:rPr>
                <w:rFonts w:ascii="Times" w:eastAsia="Times New Roman" w:hAnsi="Times" w:cs="Times New Roman"/>
                <w:color w:val="000000"/>
              </w:rPr>
            </w:pPr>
            <w:r w:rsidRPr="008403AC">
              <w:rPr>
                <w:rFonts w:ascii="Times" w:eastAsia="Times New Roman" w:hAnsi="Times" w:cs="Times New Roman"/>
                <w:color w:val="000000"/>
              </w:rPr>
              <w:t xml:space="preserve">Unresponsive x </w:t>
            </w:r>
            <w:r w:rsidRPr="008814E6">
              <w:rPr>
                <w:rFonts w:ascii="Times" w:hAnsi="Times" w:cs="Times New Roman"/>
              </w:rPr>
              <w:t>Suppression</w:t>
            </w:r>
          </w:p>
        </w:tc>
        <w:tc>
          <w:tcPr>
            <w:tcW w:w="0" w:type="auto"/>
            <w:shd w:val="clear" w:color="auto" w:fill="auto"/>
            <w:noWrap/>
            <w:vAlign w:val="bottom"/>
            <w:hideMark/>
          </w:tcPr>
          <w:p w14:paraId="4363CB00" w14:textId="77777777" w:rsidR="00522494" w:rsidRPr="00811B38" w:rsidRDefault="00522494" w:rsidP="00AE2D93">
            <w:pPr>
              <w:jc w:val="right"/>
              <w:rPr>
                <w:rFonts w:ascii="Times" w:eastAsia="Times New Roman" w:hAnsi="Times" w:cs="Times New Roman"/>
                <w:color w:val="000000"/>
              </w:rPr>
            </w:pPr>
            <w:r>
              <w:rPr>
                <w:rFonts w:ascii="Times" w:eastAsia="Times New Roman" w:hAnsi="Times" w:cs="Times New Roman"/>
                <w:color w:val="000000"/>
              </w:rPr>
              <w:t>-</w:t>
            </w:r>
            <w:r w:rsidRPr="00811B38">
              <w:rPr>
                <w:rFonts w:ascii="Times" w:eastAsia="Times New Roman" w:hAnsi="Times" w:cs="Times New Roman"/>
                <w:color w:val="000000"/>
              </w:rPr>
              <w:t>.161</w:t>
            </w:r>
          </w:p>
        </w:tc>
        <w:tc>
          <w:tcPr>
            <w:tcW w:w="660" w:type="dxa"/>
            <w:shd w:val="clear" w:color="auto" w:fill="auto"/>
            <w:noWrap/>
            <w:vAlign w:val="bottom"/>
            <w:hideMark/>
          </w:tcPr>
          <w:p w14:paraId="666F910B"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.117</w:t>
            </w:r>
          </w:p>
        </w:tc>
        <w:tc>
          <w:tcPr>
            <w:tcW w:w="1899" w:type="dxa"/>
            <w:shd w:val="clear" w:color="auto" w:fill="auto"/>
            <w:noWrap/>
            <w:vAlign w:val="bottom"/>
            <w:hideMark/>
          </w:tcPr>
          <w:p w14:paraId="611C4F3A" w14:textId="0592497F" w:rsidR="00522494" w:rsidRPr="00811B38"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F(1,1</w:t>
            </w:r>
            <w:r w:rsidR="00E56641">
              <w:rPr>
                <w:rFonts w:ascii="Times" w:eastAsia="Times New Roman" w:hAnsi="Times" w:cs="Times New Roman"/>
                <w:color w:val="000000"/>
              </w:rPr>
              <w:t>39</w:t>
            </w:r>
            <w:r w:rsidRPr="008814E6">
              <w:rPr>
                <w:rFonts w:ascii="Times" w:eastAsia="Times New Roman" w:hAnsi="Times" w:cs="Times New Roman"/>
                <w:color w:val="000000"/>
              </w:rPr>
              <w:t>) =</w:t>
            </w:r>
            <w:r w:rsidRPr="008814E6">
              <w:rPr>
                <w:rFonts w:ascii="Times" w:eastAsia="Times New Roman" w:hAnsi="Times" w:cs="Times New Roman"/>
                <w:color w:val="000000"/>
                <w:lang w:eastAsia="zh-CN"/>
              </w:rPr>
              <w:t xml:space="preserve"> </w:t>
            </w:r>
            <w:r w:rsidRPr="00811B38">
              <w:rPr>
                <w:rFonts w:ascii="Times" w:eastAsia="Times New Roman" w:hAnsi="Times" w:cs="Times New Roman"/>
                <w:color w:val="000000"/>
              </w:rPr>
              <w:t>1.895</w:t>
            </w:r>
          </w:p>
        </w:tc>
        <w:tc>
          <w:tcPr>
            <w:tcW w:w="0" w:type="auto"/>
            <w:shd w:val="clear" w:color="auto" w:fill="auto"/>
            <w:noWrap/>
            <w:vAlign w:val="bottom"/>
            <w:hideMark/>
          </w:tcPr>
          <w:p w14:paraId="1618440E" w14:textId="77777777" w:rsidR="00522494" w:rsidRPr="00811B38" w:rsidRDefault="00522494" w:rsidP="00AE2D93">
            <w:pPr>
              <w:jc w:val="right"/>
              <w:rPr>
                <w:rFonts w:ascii="Times" w:eastAsia="Times New Roman" w:hAnsi="Times" w:cs="Times New Roman"/>
                <w:color w:val="000000"/>
              </w:rPr>
            </w:pPr>
            <w:r w:rsidRPr="00811B38">
              <w:rPr>
                <w:rFonts w:ascii="Times" w:eastAsia="Times New Roman" w:hAnsi="Times" w:cs="Times New Roman"/>
                <w:color w:val="000000"/>
              </w:rPr>
              <w:t>.171</w:t>
            </w:r>
          </w:p>
        </w:tc>
        <w:tc>
          <w:tcPr>
            <w:tcW w:w="0" w:type="auto"/>
            <w:vAlign w:val="bottom"/>
          </w:tcPr>
          <w:p w14:paraId="3BF79AB6" w14:textId="77777777" w:rsidR="00522494" w:rsidRPr="00811B38" w:rsidRDefault="00522494" w:rsidP="00AE2D93">
            <w:pPr>
              <w:jc w:val="right"/>
              <w:rPr>
                <w:rFonts w:ascii="Times" w:eastAsia="Times New Roman" w:hAnsi="Times" w:cs="Times New Roman"/>
                <w:color w:val="000000"/>
                <w:lang w:eastAsia="zh-CN"/>
              </w:rPr>
            </w:pPr>
            <w:r w:rsidRPr="00811B38">
              <w:rPr>
                <w:rFonts w:ascii="Times" w:eastAsia="Times New Roman" w:hAnsi="Times" w:cs="Times New Roman"/>
                <w:color w:val="000000"/>
              </w:rPr>
              <w:t>.01</w:t>
            </w:r>
            <w:r>
              <w:rPr>
                <w:rFonts w:ascii="Times" w:eastAsia="Times New Roman" w:hAnsi="Times" w:cs="Times New Roman"/>
                <w:color w:val="000000"/>
              </w:rPr>
              <w:t>3</w:t>
            </w:r>
          </w:p>
        </w:tc>
      </w:tr>
    </w:tbl>
    <w:p w14:paraId="368129C7" w14:textId="77777777" w:rsidR="00522494" w:rsidRDefault="00522494" w:rsidP="00522494">
      <w:pPr>
        <w:spacing w:line="480" w:lineRule="auto"/>
        <w:rPr>
          <w:rFonts w:ascii="Times New Roman" w:hAnsi="Times New Roman" w:cs="Times New Roman"/>
        </w:rPr>
      </w:pPr>
    </w:p>
    <w:p w14:paraId="142C952E" w14:textId="2507B793" w:rsidR="00522494" w:rsidRDefault="00522494" w:rsidP="00522494">
      <w:pPr>
        <w:spacing w:line="480" w:lineRule="auto"/>
        <w:ind w:firstLine="540"/>
        <w:rPr>
          <w:rFonts w:ascii="Times New Roman" w:hAnsi="Times New Roman" w:cs="Times New Roman"/>
        </w:rPr>
      </w:pPr>
      <w:r>
        <w:rPr>
          <w:rFonts w:ascii="Times New Roman" w:hAnsi="Times New Roman" w:cs="Times New Roman"/>
          <w:b/>
        </w:rPr>
        <w:t>Coded a</w:t>
      </w:r>
      <w:r w:rsidRPr="00F2022B">
        <w:rPr>
          <w:rFonts w:ascii="Times New Roman" w:hAnsi="Times New Roman" w:cs="Times New Roman"/>
          <w:b/>
        </w:rPr>
        <w:t>nxiety expression.</w:t>
      </w:r>
      <w:r>
        <w:rPr>
          <w:rFonts w:ascii="Times New Roman" w:hAnsi="Times New Roman" w:cs="Times New Roman"/>
          <w:b/>
        </w:rPr>
        <w:t xml:space="preserve"> </w:t>
      </w:r>
      <w:r>
        <w:rPr>
          <w:rFonts w:ascii="Times New Roman" w:hAnsi="Times New Roman" w:cs="Times New Roman"/>
        </w:rPr>
        <w:t>Table S1</w:t>
      </w:r>
      <w:r w:rsidR="002552D5">
        <w:rPr>
          <w:rFonts w:ascii="Times New Roman" w:hAnsi="Times New Roman" w:cs="Times New Roman"/>
        </w:rPr>
        <w:t>3</w:t>
      </w:r>
      <w:r>
        <w:rPr>
          <w:rFonts w:ascii="Times New Roman" w:hAnsi="Times New Roman" w:cs="Times New Roman"/>
        </w:rPr>
        <w:t xml:space="preserve"> describes the analyses examining emotion suppression as a potential covariate as well as potential moderator for the effect of experimental conditions on coders’ assessment of anxiety level in the emails sent by participants. Findings remained the same after controlling for </w:t>
      </w:r>
      <w:r w:rsidR="0040130A">
        <w:rPr>
          <w:rFonts w:ascii="Times New Roman" w:hAnsi="Times New Roman" w:cs="Times New Roman"/>
        </w:rPr>
        <w:t xml:space="preserve">emotion </w:t>
      </w:r>
      <w:r>
        <w:rPr>
          <w:rFonts w:ascii="Times New Roman" w:hAnsi="Times New Roman" w:cs="Times New Roman"/>
        </w:rPr>
        <w:t>suppression.</w:t>
      </w:r>
      <w:r w:rsidRPr="00EA73A6">
        <w:rPr>
          <w:rFonts w:ascii="Times New Roman" w:hAnsi="Times New Roman" w:cs="Times New Roman"/>
        </w:rPr>
        <w:t xml:space="preserve"> </w:t>
      </w:r>
      <w:r>
        <w:rPr>
          <w:rFonts w:ascii="Times New Roman" w:hAnsi="Times New Roman" w:cs="Times New Roman"/>
        </w:rPr>
        <w:t xml:space="preserve">The responsive-control comparison was significant,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sidRPr="008814E6">
        <w:rPr>
          <w:rFonts w:ascii="Times" w:eastAsia="Times New Roman" w:hAnsi="Times" w:cs="Times New Roman"/>
          <w:color w:val="000000"/>
        </w:rPr>
        <w:t>4.359</w:t>
      </w:r>
      <w:r w:rsidRPr="002E6E7E">
        <w:rPr>
          <w:rFonts w:ascii="Times New Roman" w:hAnsi="Times New Roman" w:cs="Times New Roman"/>
        </w:rPr>
        <w:t xml:space="preserve">, </w:t>
      </w:r>
      <w:r w:rsidRPr="006E27DF">
        <w:rPr>
          <w:rFonts w:ascii="Times New Roman" w:hAnsi="Times New Roman" w:cs="Times New Roman"/>
          <w:i/>
        </w:rPr>
        <w:t>p</w:t>
      </w:r>
      <w:r>
        <w:rPr>
          <w:rFonts w:ascii="Times New Roman" w:hAnsi="Times New Roman" w:cs="Times New Roman"/>
        </w:rPr>
        <w:t xml:space="preserve"> = .039, sr</w:t>
      </w:r>
      <w:r>
        <w:rPr>
          <w:rFonts w:ascii="Times New Roman" w:hAnsi="Times New Roman" w:cs="Times New Roman"/>
          <w:vertAlign w:val="superscript"/>
        </w:rPr>
        <w:t>2</w:t>
      </w:r>
      <w:r>
        <w:rPr>
          <w:rFonts w:ascii="Times New Roman" w:hAnsi="Times New Roman" w:cs="Times New Roman"/>
        </w:rPr>
        <w:t>=</w:t>
      </w:r>
      <w:r w:rsidRPr="008814E6">
        <w:rPr>
          <w:rFonts w:ascii="Times" w:eastAsia="Times New Roman" w:hAnsi="Times" w:cs="Times New Roman"/>
          <w:color w:val="000000"/>
        </w:rPr>
        <w:t>.030</w:t>
      </w:r>
      <w:r>
        <w:rPr>
          <w:rFonts w:ascii="Times New Roman" w:hAnsi="Times New Roman" w:cs="Times New Roman"/>
        </w:rPr>
        <w:t xml:space="preserve">. The difference between the unresponsive and control conditions was not significant,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Pr>
          <w:rFonts w:ascii="Times New Roman" w:hAnsi="Times New Roman" w:cs="Times New Roman"/>
        </w:rPr>
        <w:t>.</w:t>
      </w:r>
      <w:r w:rsidRPr="008814E6">
        <w:rPr>
          <w:rFonts w:ascii="Times" w:eastAsia="Times New Roman" w:hAnsi="Times" w:cs="Times New Roman"/>
          <w:color w:val="000000"/>
        </w:rPr>
        <w:t xml:space="preserve"> 016</w:t>
      </w:r>
      <w:r w:rsidRPr="002E6E7E">
        <w:rPr>
          <w:rFonts w:ascii="Times New Roman" w:hAnsi="Times New Roman" w:cs="Times New Roman"/>
        </w:rPr>
        <w:t xml:space="preserve">, </w:t>
      </w:r>
      <w:r w:rsidRPr="009553E6">
        <w:rPr>
          <w:rFonts w:ascii="Times New Roman" w:hAnsi="Times New Roman" w:cs="Times New Roman"/>
          <w:i/>
        </w:rPr>
        <w:t>p</w:t>
      </w:r>
      <w:r>
        <w:rPr>
          <w:rFonts w:ascii="Times New Roman" w:hAnsi="Times New Roman" w:cs="Times New Roman"/>
          <w:i/>
        </w:rPr>
        <w:t xml:space="preserve"> </w:t>
      </w:r>
      <w:r>
        <w:rPr>
          <w:rFonts w:ascii="Times New Roman" w:hAnsi="Times New Roman" w:cs="Times New Roman"/>
        </w:rPr>
        <w:t>= .</w:t>
      </w:r>
      <w:r w:rsidRPr="008814E6">
        <w:rPr>
          <w:rFonts w:ascii="Times" w:eastAsia="Times New Roman" w:hAnsi="Times" w:cs="Times New Roman"/>
          <w:color w:val="000000"/>
        </w:rPr>
        <w:t>900</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xml:space="preserve">= .000. Suppression did not significantly moderate the relationship between coders’ assessment of anxiety level and experimental conditions,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sidRPr="008814E6">
        <w:rPr>
          <w:rFonts w:ascii="Times" w:eastAsia="Times New Roman" w:hAnsi="Times" w:cs="Times New Roman"/>
          <w:color w:val="000000"/>
        </w:rPr>
        <w:t>621</w:t>
      </w:r>
      <w:r w:rsidRPr="002E6E7E">
        <w:rPr>
          <w:rFonts w:ascii="Times New Roman" w:hAnsi="Times New Roman" w:cs="Times New Roman"/>
        </w:rPr>
        <w:t xml:space="preserve">, </w:t>
      </w:r>
      <w:r w:rsidRPr="006E27DF">
        <w:rPr>
          <w:rFonts w:ascii="Times New Roman" w:hAnsi="Times New Roman" w:cs="Times New Roman"/>
          <w:i/>
        </w:rPr>
        <w:t>p</w:t>
      </w:r>
      <w:r>
        <w:rPr>
          <w:rFonts w:ascii="Times New Roman" w:hAnsi="Times New Roman" w:cs="Times New Roman"/>
        </w:rPr>
        <w:t xml:space="preserve"> =.</w:t>
      </w:r>
      <w:r w:rsidRPr="008814E6">
        <w:rPr>
          <w:rFonts w:ascii="Times" w:eastAsia="Times New Roman" w:hAnsi="Times" w:cs="Times New Roman"/>
          <w:color w:val="000000"/>
        </w:rPr>
        <w:t>432</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w:t>
      </w:r>
      <w:r w:rsidRPr="008814E6">
        <w:rPr>
          <w:rFonts w:ascii="Times" w:eastAsia="Times New Roman" w:hAnsi="Times" w:cs="Times New Roman"/>
          <w:color w:val="000000"/>
        </w:rPr>
        <w:t>004</w:t>
      </w:r>
      <w:r>
        <w:rPr>
          <w:rFonts w:ascii="Times" w:eastAsia="Times New Roman" w:hAnsi="Times" w:cs="Times New Roman"/>
          <w:color w:val="000000"/>
        </w:rPr>
        <w:t xml:space="preserve"> </w:t>
      </w:r>
      <w:r>
        <w:rPr>
          <w:rFonts w:ascii="Times New Roman" w:hAnsi="Times New Roman" w:cs="Times New Roman"/>
        </w:rPr>
        <w:t xml:space="preserve">for the responsive-control comparison, and </w:t>
      </w:r>
      <w:r w:rsidRPr="002E6E7E">
        <w:rPr>
          <w:rFonts w:ascii="Times New Roman" w:hAnsi="Times New Roman" w:cs="Times New Roman"/>
        </w:rPr>
        <w:t>F(</w:t>
      </w:r>
      <w:r>
        <w:rPr>
          <w:rFonts w:ascii="Times New Roman" w:hAnsi="Times New Roman" w:cs="Times New Roman"/>
        </w:rPr>
        <w:t>1</w:t>
      </w:r>
      <w:r w:rsidRPr="002E6E7E">
        <w:rPr>
          <w:rFonts w:ascii="Times New Roman" w:hAnsi="Times New Roman" w:cs="Times New Roman"/>
        </w:rPr>
        <w:t>, 14</w:t>
      </w:r>
      <w:r>
        <w:rPr>
          <w:rFonts w:ascii="Times New Roman" w:hAnsi="Times New Roman" w:cs="Times New Roman"/>
        </w:rPr>
        <w:t>2</w:t>
      </w:r>
      <w:r w:rsidRPr="002E6E7E">
        <w:rPr>
          <w:rFonts w:ascii="Times New Roman" w:hAnsi="Times New Roman" w:cs="Times New Roman"/>
        </w:rPr>
        <w:t xml:space="preserve">) = </w:t>
      </w:r>
      <w:r w:rsidRPr="008814E6">
        <w:rPr>
          <w:rFonts w:ascii="Times" w:eastAsia="Times New Roman" w:hAnsi="Times" w:cs="Times New Roman"/>
          <w:color w:val="000000"/>
        </w:rPr>
        <w:t>1.447</w:t>
      </w:r>
      <w:r w:rsidRPr="002E6E7E">
        <w:rPr>
          <w:rFonts w:ascii="Times New Roman" w:hAnsi="Times New Roman" w:cs="Times New Roman"/>
        </w:rPr>
        <w:t xml:space="preserve">, </w:t>
      </w:r>
      <w:r w:rsidRPr="006E27DF">
        <w:rPr>
          <w:rFonts w:ascii="Times New Roman" w:hAnsi="Times New Roman" w:cs="Times New Roman"/>
          <w:i/>
        </w:rPr>
        <w:t>p</w:t>
      </w:r>
      <w:r>
        <w:rPr>
          <w:rFonts w:ascii="Times New Roman" w:hAnsi="Times New Roman" w:cs="Times New Roman"/>
        </w:rPr>
        <w:t xml:space="preserve"> =.</w:t>
      </w:r>
      <w:r w:rsidRPr="008814E6">
        <w:rPr>
          <w:rFonts w:ascii="Times" w:eastAsia="Times New Roman" w:hAnsi="Times" w:cs="Times New Roman"/>
          <w:color w:val="000000"/>
        </w:rPr>
        <w:t>231</w:t>
      </w:r>
      <w:r>
        <w:rPr>
          <w:rFonts w:ascii="Times New Roman" w:hAnsi="Times New Roman" w:cs="Times New Roman"/>
        </w:rPr>
        <w:t>, sr</w:t>
      </w:r>
      <w:r>
        <w:rPr>
          <w:rFonts w:ascii="Times New Roman" w:hAnsi="Times New Roman" w:cs="Times New Roman"/>
          <w:vertAlign w:val="superscript"/>
        </w:rPr>
        <w:t xml:space="preserve">2 </w:t>
      </w:r>
      <w:r>
        <w:rPr>
          <w:rFonts w:ascii="Times New Roman" w:hAnsi="Times New Roman" w:cs="Times New Roman"/>
        </w:rPr>
        <w:t>= .</w:t>
      </w:r>
      <w:r w:rsidRPr="008814E6">
        <w:rPr>
          <w:rFonts w:ascii="Times" w:eastAsia="Times New Roman" w:hAnsi="Times" w:cs="Times New Roman"/>
          <w:color w:val="000000"/>
        </w:rPr>
        <w:t>010</w:t>
      </w:r>
      <w:r>
        <w:rPr>
          <w:rFonts w:ascii="Times" w:eastAsia="Times New Roman" w:hAnsi="Times" w:cs="Times New Roman"/>
          <w:color w:val="000000"/>
        </w:rPr>
        <w:t xml:space="preserve"> </w:t>
      </w:r>
      <w:r>
        <w:rPr>
          <w:rFonts w:ascii="Times New Roman" w:hAnsi="Times New Roman" w:cs="Times New Roman"/>
        </w:rPr>
        <w:t xml:space="preserve">for the unresponsive-control </w:t>
      </w:r>
      <w:r>
        <w:rPr>
          <w:rFonts w:ascii="Times New Roman" w:hAnsi="Times New Roman" w:cs="Times New Roman" w:hint="eastAsia"/>
          <w:lang w:eastAsia="zh-CN"/>
        </w:rPr>
        <w:t>comparison</w:t>
      </w:r>
      <w:r>
        <w:rPr>
          <w:rFonts w:ascii="Times New Roman" w:hAnsi="Times New Roman" w:cs="Times New Roman"/>
        </w:rPr>
        <w:t>.</w:t>
      </w:r>
    </w:p>
    <w:p w14:paraId="0D63D00B" w14:textId="77777777" w:rsidR="00522494" w:rsidRDefault="00522494" w:rsidP="00522494">
      <w:pPr>
        <w:rPr>
          <w:rFonts w:ascii="Times New Roman" w:hAnsi="Times New Roman" w:cs="Times New Roman"/>
        </w:rPr>
      </w:pPr>
    </w:p>
    <w:p w14:paraId="4930F0AA" w14:textId="7B7D9116" w:rsidR="00522494" w:rsidRDefault="00522494" w:rsidP="00522494">
      <w:pPr>
        <w:spacing w:line="480" w:lineRule="auto"/>
        <w:jc w:val="center"/>
        <w:rPr>
          <w:rFonts w:ascii="Times New Roman" w:hAnsi="Times New Roman" w:cs="Times New Roman"/>
        </w:rPr>
      </w:pPr>
      <w:r>
        <w:rPr>
          <w:rFonts w:ascii="Times New Roman" w:hAnsi="Times New Roman" w:cs="Times New Roman"/>
        </w:rPr>
        <w:t>Table S1</w:t>
      </w:r>
      <w:r w:rsidR="002552D5">
        <w:rPr>
          <w:rFonts w:ascii="Times New Roman" w:hAnsi="Times New Roman" w:cs="Times New Roman"/>
        </w:rPr>
        <w:t>3</w:t>
      </w:r>
    </w:p>
    <w:p w14:paraId="758D8C36" w14:textId="77777777" w:rsidR="00522494" w:rsidRDefault="00522494" w:rsidP="00522494">
      <w:pPr>
        <w:spacing w:line="480" w:lineRule="auto"/>
        <w:jc w:val="center"/>
        <w:rPr>
          <w:rFonts w:ascii="Times New Roman" w:hAnsi="Times New Roman" w:cs="Times New Roman"/>
        </w:rPr>
      </w:pPr>
      <w:r>
        <w:rPr>
          <w:rFonts w:ascii="Times New Roman" w:hAnsi="Times New Roman" w:cs="Times New Roman"/>
        </w:rPr>
        <w:t xml:space="preserve">Regressions Examining Emotion Suppression as Covariate and Moderator for Coders’ Assessment of Anxiety Level </w:t>
      </w:r>
    </w:p>
    <w:tbl>
      <w:tblPr>
        <w:tblW w:w="0" w:type="auto"/>
        <w:jc w:val="center"/>
        <w:tblInd w:w="93" w:type="dxa"/>
        <w:tblBorders>
          <w:top w:val="single" w:sz="4" w:space="0" w:color="auto"/>
          <w:bottom w:val="single" w:sz="4" w:space="0" w:color="auto"/>
        </w:tblBorders>
        <w:tblLook w:val="04A0" w:firstRow="1" w:lastRow="0" w:firstColumn="1" w:lastColumn="0" w:noHBand="0" w:noVBand="1"/>
      </w:tblPr>
      <w:tblGrid>
        <w:gridCol w:w="1023"/>
        <w:gridCol w:w="2950"/>
        <w:gridCol w:w="717"/>
        <w:gridCol w:w="636"/>
        <w:gridCol w:w="1905"/>
        <w:gridCol w:w="636"/>
        <w:gridCol w:w="636"/>
      </w:tblGrid>
      <w:tr w:rsidR="00522494" w:rsidRPr="008814E6" w14:paraId="77177A6B" w14:textId="77777777" w:rsidTr="00AE2D93">
        <w:trPr>
          <w:trHeight w:val="300"/>
          <w:jc w:val="center"/>
        </w:trPr>
        <w:tc>
          <w:tcPr>
            <w:tcW w:w="0" w:type="auto"/>
            <w:tcBorders>
              <w:top w:val="single" w:sz="4" w:space="0" w:color="auto"/>
              <w:bottom w:val="single" w:sz="4" w:space="0" w:color="auto"/>
            </w:tcBorders>
            <w:shd w:val="clear" w:color="auto" w:fill="auto"/>
            <w:noWrap/>
            <w:vAlign w:val="bottom"/>
            <w:hideMark/>
          </w:tcPr>
          <w:p w14:paraId="5248E761" w14:textId="77777777" w:rsidR="00522494" w:rsidRPr="008814E6" w:rsidRDefault="00522494" w:rsidP="00AE2D93">
            <w:pPr>
              <w:jc w:val="center"/>
              <w:rPr>
                <w:rFonts w:ascii="Times" w:eastAsia="Times New Roman" w:hAnsi="Times" w:cs="Times New Roman"/>
                <w:color w:val="000000"/>
              </w:rPr>
            </w:pPr>
          </w:p>
        </w:tc>
        <w:tc>
          <w:tcPr>
            <w:tcW w:w="0" w:type="auto"/>
            <w:tcBorders>
              <w:top w:val="single" w:sz="4" w:space="0" w:color="auto"/>
              <w:bottom w:val="single" w:sz="4" w:space="0" w:color="auto"/>
            </w:tcBorders>
            <w:shd w:val="clear" w:color="auto" w:fill="auto"/>
            <w:noWrap/>
            <w:vAlign w:val="bottom"/>
            <w:hideMark/>
          </w:tcPr>
          <w:p w14:paraId="51E16681" w14:textId="77777777" w:rsidR="00522494" w:rsidRPr="008814E6" w:rsidRDefault="00522494" w:rsidP="00AE2D93">
            <w:pPr>
              <w:jc w:val="center"/>
              <w:rPr>
                <w:rFonts w:ascii="Times" w:eastAsia="Times New Roman" w:hAnsi="Times" w:cs="Times New Roman"/>
                <w:color w:val="000000"/>
              </w:rPr>
            </w:pPr>
          </w:p>
        </w:tc>
        <w:tc>
          <w:tcPr>
            <w:tcW w:w="0" w:type="auto"/>
            <w:tcBorders>
              <w:top w:val="single" w:sz="4" w:space="0" w:color="auto"/>
              <w:bottom w:val="single" w:sz="4" w:space="0" w:color="auto"/>
            </w:tcBorders>
            <w:shd w:val="clear" w:color="auto" w:fill="auto"/>
            <w:noWrap/>
            <w:vAlign w:val="bottom"/>
            <w:hideMark/>
          </w:tcPr>
          <w:p w14:paraId="4F263CC7" w14:textId="77777777" w:rsidR="00522494" w:rsidRPr="008814E6" w:rsidRDefault="00522494" w:rsidP="00AE2D93">
            <w:pPr>
              <w:jc w:val="center"/>
              <w:rPr>
                <w:rFonts w:ascii="Times" w:eastAsia="Times New Roman" w:hAnsi="Times" w:cs="Times New Roman"/>
                <w:color w:val="000000"/>
              </w:rPr>
            </w:pPr>
            <w:r w:rsidRPr="008814E6">
              <w:rPr>
                <w:rFonts w:ascii="Times" w:eastAsia="Times New Roman" w:hAnsi="Times" w:cs="Times New Roman"/>
                <w:color w:val="000000"/>
              </w:rPr>
              <w:t>B</w:t>
            </w:r>
          </w:p>
        </w:tc>
        <w:tc>
          <w:tcPr>
            <w:tcW w:w="0" w:type="auto"/>
            <w:tcBorders>
              <w:top w:val="single" w:sz="4" w:space="0" w:color="auto"/>
              <w:bottom w:val="single" w:sz="4" w:space="0" w:color="auto"/>
            </w:tcBorders>
            <w:shd w:val="clear" w:color="auto" w:fill="auto"/>
            <w:noWrap/>
            <w:vAlign w:val="bottom"/>
            <w:hideMark/>
          </w:tcPr>
          <w:p w14:paraId="08F676F0" w14:textId="77777777" w:rsidR="00522494" w:rsidRPr="008814E6" w:rsidRDefault="00522494" w:rsidP="00AE2D93">
            <w:pPr>
              <w:jc w:val="center"/>
              <w:rPr>
                <w:rFonts w:ascii="Times" w:eastAsia="Times New Roman" w:hAnsi="Times" w:cs="Times New Roman"/>
                <w:color w:val="000000"/>
              </w:rPr>
            </w:pPr>
            <w:r w:rsidRPr="008814E6">
              <w:rPr>
                <w:rFonts w:ascii="Times" w:eastAsia="Times New Roman" w:hAnsi="Times" w:cs="Times New Roman"/>
                <w:color w:val="000000"/>
              </w:rPr>
              <w:t>SE</w:t>
            </w:r>
          </w:p>
        </w:tc>
        <w:tc>
          <w:tcPr>
            <w:tcW w:w="0" w:type="auto"/>
            <w:tcBorders>
              <w:top w:val="single" w:sz="4" w:space="0" w:color="auto"/>
              <w:bottom w:val="single" w:sz="4" w:space="0" w:color="auto"/>
            </w:tcBorders>
            <w:shd w:val="clear" w:color="auto" w:fill="auto"/>
            <w:noWrap/>
            <w:vAlign w:val="bottom"/>
            <w:hideMark/>
          </w:tcPr>
          <w:p w14:paraId="723D8417" w14:textId="77777777" w:rsidR="00522494" w:rsidRPr="008814E6" w:rsidRDefault="00522494" w:rsidP="00AE2D93">
            <w:pPr>
              <w:jc w:val="center"/>
              <w:rPr>
                <w:rFonts w:ascii="Times" w:eastAsia="Times New Roman" w:hAnsi="Times" w:cs="Times New Roman"/>
                <w:color w:val="000000"/>
              </w:rPr>
            </w:pPr>
            <w:r w:rsidRPr="008814E6">
              <w:rPr>
                <w:rFonts w:ascii="Times" w:eastAsia="Times New Roman" w:hAnsi="Times" w:cs="Times New Roman"/>
                <w:color w:val="000000"/>
              </w:rPr>
              <w:t>F</w:t>
            </w:r>
          </w:p>
        </w:tc>
        <w:tc>
          <w:tcPr>
            <w:tcW w:w="0" w:type="auto"/>
            <w:tcBorders>
              <w:top w:val="single" w:sz="4" w:space="0" w:color="auto"/>
              <w:bottom w:val="single" w:sz="4" w:space="0" w:color="auto"/>
            </w:tcBorders>
            <w:shd w:val="clear" w:color="auto" w:fill="auto"/>
            <w:noWrap/>
            <w:vAlign w:val="bottom"/>
            <w:hideMark/>
          </w:tcPr>
          <w:p w14:paraId="3D015B52" w14:textId="77777777" w:rsidR="00522494" w:rsidRPr="008814E6" w:rsidRDefault="00522494" w:rsidP="00AE2D93">
            <w:pPr>
              <w:jc w:val="center"/>
              <w:rPr>
                <w:rFonts w:ascii="Times" w:eastAsia="Times New Roman" w:hAnsi="Times" w:cs="Times New Roman"/>
                <w:i/>
                <w:color w:val="000000"/>
              </w:rPr>
            </w:pPr>
            <w:r w:rsidRPr="008814E6">
              <w:rPr>
                <w:rFonts w:ascii="Times" w:eastAsia="Times New Roman" w:hAnsi="Times" w:cs="Times New Roman"/>
                <w:i/>
                <w:color w:val="000000"/>
              </w:rPr>
              <w:t>p</w:t>
            </w:r>
          </w:p>
        </w:tc>
        <w:tc>
          <w:tcPr>
            <w:tcW w:w="0" w:type="auto"/>
            <w:tcBorders>
              <w:top w:val="single" w:sz="4" w:space="0" w:color="auto"/>
              <w:bottom w:val="single" w:sz="4" w:space="0" w:color="auto"/>
            </w:tcBorders>
          </w:tcPr>
          <w:p w14:paraId="78192117" w14:textId="77777777" w:rsidR="00522494" w:rsidRPr="008814E6" w:rsidRDefault="00522494" w:rsidP="00AE2D93">
            <w:pPr>
              <w:jc w:val="center"/>
              <w:rPr>
                <w:rFonts w:ascii="Times" w:eastAsia="Times New Roman" w:hAnsi="Times" w:cs="Times New Roman"/>
                <w:color w:val="000000"/>
              </w:rPr>
            </w:pPr>
            <w:r w:rsidRPr="008814E6">
              <w:rPr>
                <w:rFonts w:ascii="Times" w:hAnsi="Times" w:cs="Times New Roman"/>
              </w:rPr>
              <w:t>sr</w:t>
            </w:r>
            <w:r w:rsidRPr="008814E6">
              <w:rPr>
                <w:rFonts w:ascii="Times" w:hAnsi="Times" w:cs="Times New Roman"/>
                <w:vertAlign w:val="superscript"/>
              </w:rPr>
              <w:t>2</w:t>
            </w:r>
          </w:p>
        </w:tc>
      </w:tr>
      <w:tr w:rsidR="00522494" w:rsidRPr="008814E6" w14:paraId="7E9ECE79" w14:textId="77777777" w:rsidTr="00AE2D93">
        <w:trPr>
          <w:trHeight w:val="300"/>
          <w:jc w:val="center"/>
        </w:trPr>
        <w:tc>
          <w:tcPr>
            <w:tcW w:w="0" w:type="auto"/>
            <w:tcBorders>
              <w:top w:val="single" w:sz="4" w:space="0" w:color="auto"/>
              <w:bottom w:val="nil"/>
            </w:tcBorders>
            <w:shd w:val="clear" w:color="auto" w:fill="auto"/>
            <w:noWrap/>
            <w:vAlign w:val="bottom"/>
            <w:hideMark/>
          </w:tcPr>
          <w:p w14:paraId="5AC05FDE" w14:textId="77777777" w:rsidR="00522494" w:rsidRPr="008814E6" w:rsidRDefault="00522494" w:rsidP="00AE2D93">
            <w:pPr>
              <w:rPr>
                <w:rFonts w:ascii="Times" w:eastAsia="Times New Roman" w:hAnsi="Times" w:cs="Times New Roman"/>
                <w:color w:val="000000"/>
              </w:rPr>
            </w:pPr>
            <w:r w:rsidRPr="008814E6">
              <w:rPr>
                <w:rFonts w:ascii="Times" w:eastAsia="Times New Roman" w:hAnsi="Times" w:cs="Times New Roman"/>
                <w:color w:val="000000"/>
              </w:rPr>
              <w:t xml:space="preserve">Model 1 </w:t>
            </w:r>
          </w:p>
        </w:tc>
        <w:tc>
          <w:tcPr>
            <w:tcW w:w="0" w:type="auto"/>
            <w:tcBorders>
              <w:top w:val="single" w:sz="4" w:space="0" w:color="auto"/>
              <w:bottom w:val="nil"/>
            </w:tcBorders>
            <w:shd w:val="clear" w:color="auto" w:fill="auto"/>
            <w:noWrap/>
            <w:vAlign w:val="bottom"/>
            <w:hideMark/>
          </w:tcPr>
          <w:p w14:paraId="212AB160" w14:textId="77777777" w:rsidR="00522494" w:rsidRPr="008814E6" w:rsidRDefault="00522494" w:rsidP="00AE2D93">
            <w:pPr>
              <w:rPr>
                <w:rFonts w:ascii="Times" w:eastAsia="Times New Roman" w:hAnsi="Times" w:cs="Times New Roman"/>
                <w:color w:val="000000"/>
              </w:rPr>
            </w:pPr>
            <w:r w:rsidRPr="008814E6">
              <w:rPr>
                <w:rFonts w:ascii="Times" w:eastAsia="Times New Roman" w:hAnsi="Times" w:cs="Times New Roman"/>
                <w:color w:val="000000"/>
              </w:rPr>
              <w:t>Responsive</w:t>
            </w:r>
          </w:p>
        </w:tc>
        <w:tc>
          <w:tcPr>
            <w:tcW w:w="0" w:type="auto"/>
            <w:tcBorders>
              <w:top w:val="single" w:sz="4" w:space="0" w:color="auto"/>
              <w:bottom w:val="nil"/>
            </w:tcBorders>
            <w:shd w:val="clear" w:color="auto" w:fill="auto"/>
            <w:noWrap/>
            <w:vAlign w:val="bottom"/>
            <w:hideMark/>
          </w:tcPr>
          <w:p w14:paraId="7DE36EA9"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.525</w:t>
            </w:r>
          </w:p>
        </w:tc>
        <w:tc>
          <w:tcPr>
            <w:tcW w:w="0" w:type="auto"/>
            <w:tcBorders>
              <w:top w:val="single" w:sz="4" w:space="0" w:color="auto"/>
              <w:bottom w:val="nil"/>
            </w:tcBorders>
            <w:shd w:val="clear" w:color="auto" w:fill="auto"/>
            <w:noWrap/>
            <w:vAlign w:val="bottom"/>
            <w:hideMark/>
          </w:tcPr>
          <w:p w14:paraId="191951D7" w14:textId="77777777" w:rsidR="00522494" w:rsidRPr="008814E6" w:rsidRDefault="00522494" w:rsidP="00AE2D93">
            <w:pPr>
              <w:jc w:val="center"/>
              <w:rPr>
                <w:rFonts w:ascii="Times" w:eastAsia="Times New Roman" w:hAnsi="Times" w:cs="Times New Roman"/>
                <w:color w:val="000000"/>
              </w:rPr>
            </w:pPr>
            <w:r w:rsidRPr="008814E6">
              <w:rPr>
                <w:rFonts w:ascii="Times" w:eastAsia="Times New Roman" w:hAnsi="Times" w:cs="Times New Roman"/>
                <w:color w:val="000000"/>
              </w:rPr>
              <w:t>.252</w:t>
            </w:r>
          </w:p>
        </w:tc>
        <w:tc>
          <w:tcPr>
            <w:tcW w:w="0" w:type="auto"/>
            <w:tcBorders>
              <w:top w:val="single" w:sz="4" w:space="0" w:color="auto"/>
              <w:bottom w:val="nil"/>
            </w:tcBorders>
            <w:shd w:val="clear" w:color="auto" w:fill="auto"/>
            <w:noWrap/>
            <w:vAlign w:val="bottom"/>
            <w:hideMark/>
          </w:tcPr>
          <w:p w14:paraId="7B65761A"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w:t>
            </w:r>
            <w:r>
              <w:rPr>
                <w:rFonts w:ascii="Times" w:eastAsia="Times New Roman" w:hAnsi="Times" w:cs="Times New Roman"/>
                <w:color w:val="000000"/>
              </w:rPr>
              <w:t xml:space="preserve"> </w:t>
            </w:r>
            <w:r w:rsidRPr="008814E6">
              <w:rPr>
                <w:rFonts w:ascii="Times" w:eastAsia="Times New Roman" w:hAnsi="Times" w:cs="Times New Roman"/>
                <w:color w:val="000000"/>
              </w:rPr>
              <w:t>142) =</w:t>
            </w:r>
            <w:r w:rsidRPr="008814E6">
              <w:rPr>
                <w:rFonts w:ascii="Times" w:eastAsia="Times New Roman" w:hAnsi="Times" w:cs="Times New Roman"/>
                <w:color w:val="000000"/>
                <w:lang w:eastAsia="zh-CN"/>
              </w:rPr>
              <w:t xml:space="preserve"> </w:t>
            </w:r>
            <w:r w:rsidRPr="008814E6">
              <w:rPr>
                <w:rFonts w:ascii="Times" w:eastAsia="Times New Roman" w:hAnsi="Times" w:cs="Times New Roman"/>
                <w:color w:val="000000"/>
              </w:rPr>
              <w:t>4.33</w:t>
            </w:r>
          </w:p>
        </w:tc>
        <w:tc>
          <w:tcPr>
            <w:tcW w:w="0" w:type="auto"/>
            <w:tcBorders>
              <w:top w:val="single" w:sz="4" w:space="0" w:color="auto"/>
              <w:bottom w:val="nil"/>
            </w:tcBorders>
            <w:shd w:val="clear" w:color="auto" w:fill="auto"/>
            <w:noWrap/>
            <w:vAlign w:val="bottom"/>
            <w:hideMark/>
          </w:tcPr>
          <w:p w14:paraId="7E70AAD8"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.039</w:t>
            </w:r>
          </w:p>
        </w:tc>
        <w:tc>
          <w:tcPr>
            <w:tcW w:w="0" w:type="auto"/>
            <w:tcBorders>
              <w:top w:val="single" w:sz="4" w:space="0" w:color="auto"/>
              <w:bottom w:val="nil"/>
            </w:tcBorders>
            <w:vAlign w:val="bottom"/>
          </w:tcPr>
          <w:p w14:paraId="435713C9"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.029</w:t>
            </w:r>
          </w:p>
        </w:tc>
      </w:tr>
      <w:tr w:rsidR="00522494" w:rsidRPr="008814E6" w14:paraId="038E1BBD" w14:textId="77777777" w:rsidTr="00AE2D93">
        <w:trPr>
          <w:trHeight w:val="300"/>
          <w:jc w:val="center"/>
        </w:trPr>
        <w:tc>
          <w:tcPr>
            <w:tcW w:w="0" w:type="auto"/>
            <w:tcBorders>
              <w:top w:val="nil"/>
              <w:bottom w:val="single" w:sz="4" w:space="0" w:color="auto"/>
            </w:tcBorders>
            <w:shd w:val="clear" w:color="auto" w:fill="auto"/>
            <w:noWrap/>
            <w:vAlign w:val="bottom"/>
            <w:hideMark/>
          </w:tcPr>
          <w:p w14:paraId="2D63EA99" w14:textId="77777777" w:rsidR="00522494" w:rsidRPr="008814E6" w:rsidRDefault="00522494" w:rsidP="00AE2D93">
            <w:pPr>
              <w:rPr>
                <w:rFonts w:ascii="Times" w:eastAsia="Times New Roman" w:hAnsi="Times" w:cs="Times New Roman"/>
                <w:color w:val="000000"/>
              </w:rPr>
            </w:pPr>
          </w:p>
        </w:tc>
        <w:tc>
          <w:tcPr>
            <w:tcW w:w="0" w:type="auto"/>
            <w:tcBorders>
              <w:top w:val="nil"/>
              <w:bottom w:val="single" w:sz="4" w:space="0" w:color="auto"/>
            </w:tcBorders>
            <w:shd w:val="clear" w:color="auto" w:fill="auto"/>
            <w:noWrap/>
            <w:vAlign w:val="bottom"/>
            <w:hideMark/>
          </w:tcPr>
          <w:p w14:paraId="6D2BC61F" w14:textId="77777777" w:rsidR="00522494" w:rsidRPr="008814E6" w:rsidRDefault="00522494" w:rsidP="00AE2D93">
            <w:pPr>
              <w:rPr>
                <w:rFonts w:ascii="Times" w:eastAsia="Times New Roman" w:hAnsi="Times" w:cs="Times New Roman"/>
                <w:color w:val="000000"/>
              </w:rPr>
            </w:pPr>
            <w:r w:rsidRPr="008814E6">
              <w:rPr>
                <w:rFonts w:ascii="Times" w:eastAsia="Times New Roman" w:hAnsi="Times" w:cs="Times New Roman"/>
                <w:color w:val="000000"/>
              </w:rPr>
              <w:t>Unresponsive</w:t>
            </w:r>
          </w:p>
        </w:tc>
        <w:tc>
          <w:tcPr>
            <w:tcW w:w="0" w:type="auto"/>
            <w:tcBorders>
              <w:top w:val="nil"/>
              <w:bottom w:val="single" w:sz="4" w:space="0" w:color="auto"/>
            </w:tcBorders>
            <w:shd w:val="clear" w:color="auto" w:fill="auto"/>
            <w:noWrap/>
            <w:vAlign w:val="bottom"/>
            <w:hideMark/>
          </w:tcPr>
          <w:p w14:paraId="435C8B99"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.042</w:t>
            </w:r>
          </w:p>
        </w:tc>
        <w:tc>
          <w:tcPr>
            <w:tcW w:w="0" w:type="auto"/>
            <w:tcBorders>
              <w:top w:val="nil"/>
              <w:bottom w:val="single" w:sz="4" w:space="0" w:color="auto"/>
            </w:tcBorders>
            <w:shd w:val="clear" w:color="auto" w:fill="auto"/>
            <w:noWrap/>
            <w:vAlign w:val="bottom"/>
            <w:hideMark/>
          </w:tcPr>
          <w:p w14:paraId="50643BA1"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.256</w:t>
            </w:r>
          </w:p>
        </w:tc>
        <w:tc>
          <w:tcPr>
            <w:tcW w:w="0" w:type="auto"/>
            <w:tcBorders>
              <w:top w:val="nil"/>
              <w:bottom w:val="single" w:sz="4" w:space="0" w:color="auto"/>
            </w:tcBorders>
            <w:shd w:val="clear" w:color="auto" w:fill="auto"/>
            <w:noWrap/>
            <w:vAlign w:val="bottom"/>
            <w:hideMark/>
          </w:tcPr>
          <w:p w14:paraId="30508188" w14:textId="0173ED8C"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w:t>
            </w:r>
            <w:r>
              <w:rPr>
                <w:rFonts w:ascii="Times" w:eastAsia="Times New Roman" w:hAnsi="Times" w:cs="Times New Roman"/>
                <w:color w:val="000000"/>
              </w:rPr>
              <w:t xml:space="preserve"> </w:t>
            </w:r>
            <w:r w:rsidRPr="008814E6">
              <w:rPr>
                <w:rFonts w:ascii="Times" w:eastAsia="Times New Roman" w:hAnsi="Times" w:cs="Times New Roman"/>
                <w:color w:val="000000"/>
              </w:rPr>
              <w:t xml:space="preserve">142) = </w:t>
            </w:r>
            <w:r w:rsidR="00D87C06">
              <w:rPr>
                <w:rFonts w:ascii="Times" w:eastAsia="Times New Roman" w:hAnsi="Times" w:cs="Times New Roman"/>
                <w:color w:val="000000"/>
              </w:rPr>
              <w:t>0</w:t>
            </w:r>
            <w:r w:rsidRPr="008814E6">
              <w:rPr>
                <w:rFonts w:ascii="Times" w:eastAsia="Times New Roman" w:hAnsi="Times" w:cs="Times New Roman"/>
                <w:color w:val="000000"/>
              </w:rPr>
              <w:t>.027</w:t>
            </w:r>
          </w:p>
        </w:tc>
        <w:tc>
          <w:tcPr>
            <w:tcW w:w="0" w:type="auto"/>
            <w:tcBorders>
              <w:top w:val="nil"/>
              <w:bottom w:val="single" w:sz="4" w:space="0" w:color="auto"/>
            </w:tcBorders>
            <w:shd w:val="clear" w:color="auto" w:fill="auto"/>
            <w:noWrap/>
            <w:vAlign w:val="bottom"/>
            <w:hideMark/>
          </w:tcPr>
          <w:p w14:paraId="1B86036B"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.869</w:t>
            </w:r>
          </w:p>
        </w:tc>
        <w:tc>
          <w:tcPr>
            <w:tcW w:w="0" w:type="auto"/>
            <w:tcBorders>
              <w:top w:val="nil"/>
              <w:bottom w:val="single" w:sz="4" w:space="0" w:color="auto"/>
            </w:tcBorders>
            <w:vAlign w:val="bottom"/>
          </w:tcPr>
          <w:p w14:paraId="7F3DDE82"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.000</w:t>
            </w:r>
          </w:p>
        </w:tc>
      </w:tr>
      <w:tr w:rsidR="00522494" w:rsidRPr="008814E6" w14:paraId="166EFE99" w14:textId="77777777" w:rsidTr="00AE2D93">
        <w:trPr>
          <w:trHeight w:val="300"/>
          <w:jc w:val="center"/>
        </w:trPr>
        <w:tc>
          <w:tcPr>
            <w:tcW w:w="0" w:type="auto"/>
            <w:tcBorders>
              <w:top w:val="single" w:sz="4" w:space="0" w:color="auto"/>
            </w:tcBorders>
            <w:shd w:val="clear" w:color="auto" w:fill="auto"/>
            <w:noWrap/>
            <w:vAlign w:val="bottom"/>
            <w:hideMark/>
          </w:tcPr>
          <w:p w14:paraId="7DCAD488" w14:textId="77777777" w:rsidR="00522494" w:rsidRPr="008814E6" w:rsidRDefault="00522494" w:rsidP="00AE2D93">
            <w:pPr>
              <w:rPr>
                <w:rFonts w:ascii="Times" w:eastAsia="Times New Roman" w:hAnsi="Times" w:cs="Times New Roman"/>
                <w:color w:val="000000"/>
              </w:rPr>
            </w:pPr>
            <w:r w:rsidRPr="008814E6">
              <w:rPr>
                <w:rFonts w:ascii="Times" w:eastAsia="Times New Roman" w:hAnsi="Times" w:cs="Times New Roman"/>
                <w:color w:val="000000"/>
              </w:rPr>
              <w:t>Model 2</w:t>
            </w:r>
          </w:p>
        </w:tc>
        <w:tc>
          <w:tcPr>
            <w:tcW w:w="0" w:type="auto"/>
            <w:tcBorders>
              <w:top w:val="single" w:sz="4" w:space="0" w:color="auto"/>
            </w:tcBorders>
            <w:shd w:val="clear" w:color="auto" w:fill="auto"/>
            <w:noWrap/>
            <w:vAlign w:val="bottom"/>
            <w:hideMark/>
          </w:tcPr>
          <w:p w14:paraId="6948726B" w14:textId="77777777" w:rsidR="00522494" w:rsidRPr="008814E6" w:rsidRDefault="00522494" w:rsidP="00AE2D93">
            <w:pPr>
              <w:rPr>
                <w:rFonts w:ascii="Times" w:eastAsia="Times New Roman" w:hAnsi="Times" w:cs="Times New Roman"/>
                <w:color w:val="000000"/>
              </w:rPr>
            </w:pPr>
            <w:r w:rsidRPr="008814E6">
              <w:rPr>
                <w:rFonts w:ascii="Times" w:eastAsia="Times New Roman" w:hAnsi="Times" w:cs="Times New Roman"/>
                <w:color w:val="000000"/>
              </w:rPr>
              <w:t>Responsive</w:t>
            </w:r>
          </w:p>
        </w:tc>
        <w:tc>
          <w:tcPr>
            <w:tcW w:w="0" w:type="auto"/>
            <w:tcBorders>
              <w:top w:val="single" w:sz="4" w:space="0" w:color="auto"/>
            </w:tcBorders>
            <w:shd w:val="clear" w:color="auto" w:fill="auto"/>
            <w:noWrap/>
            <w:vAlign w:val="bottom"/>
            <w:hideMark/>
          </w:tcPr>
          <w:p w14:paraId="1B5A6D62"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.528</w:t>
            </w:r>
          </w:p>
        </w:tc>
        <w:tc>
          <w:tcPr>
            <w:tcW w:w="0" w:type="auto"/>
            <w:tcBorders>
              <w:top w:val="single" w:sz="4" w:space="0" w:color="auto"/>
            </w:tcBorders>
            <w:shd w:val="clear" w:color="auto" w:fill="auto"/>
            <w:noWrap/>
            <w:vAlign w:val="bottom"/>
            <w:hideMark/>
          </w:tcPr>
          <w:p w14:paraId="7722FB66"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.253</w:t>
            </w:r>
          </w:p>
        </w:tc>
        <w:tc>
          <w:tcPr>
            <w:tcW w:w="0" w:type="auto"/>
            <w:tcBorders>
              <w:top w:val="single" w:sz="4" w:space="0" w:color="auto"/>
            </w:tcBorders>
            <w:shd w:val="clear" w:color="auto" w:fill="auto"/>
            <w:noWrap/>
            <w:vAlign w:val="bottom"/>
            <w:hideMark/>
          </w:tcPr>
          <w:p w14:paraId="14137E1B" w14:textId="1C8C3314"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8814E6">
              <w:rPr>
                <w:rFonts w:ascii="Times" w:eastAsia="Times New Roman" w:hAnsi="Times" w:cs="Times New Roman"/>
                <w:color w:val="000000"/>
              </w:rPr>
              <w:t>) =</w:t>
            </w:r>
            <w:r w:rsidRPr="008814E6">
              <w:rPr>
                <w:rFonts w:ascii="Times" w:eastAsia="Times New Roman" w:hAnsi="Times" w:cs="Times New Roman"/>
                <w:color w:val="000000"/>
                <w:lang w:eastAsia="zh-CN"/>
              </w:rPr>
              <w:t xml:space="preserve"> </w:t>
            </w:r>
            <w:r w:rsidRPr="008814E6">
              <w:rPr>
                <w:rFonts w:ascii="Times" w:eastAsia="Times New Roman" w:hAnsi="Times" w:cs="Times New Roman"/>
                <w:color w:val="000000"/>
              </w:rPr>
              <w:t>4.359</w:t>
            </w:r>
          </w:p>
        </w:tc>
        <w:tc>
          <w:tcPr>
            <w:tcW w:w="0" w:type="auto"/>
            <w:tcBorders>
              <w:top w:val="single" w:sz="4" w:space="0" w:color="auto"/>
            </w:tcBorders>
            <w:shd w:val="clear" w:color="auto" w:fill="auto"/>
            <w:noWrap/>
            <w:vAlign w:val="bottom"/>
            <w:hideMark/>
          </w:tcPr>
          <w:p w14:paraId="4AD983A3"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.039</w:t>
            </w:r>
          </w:p>
        </w:tc>
        <w:tc>
          <w:tcPr>
            <w:tcW w:w="0" w:type="auto"/>
            <w:tcBorders>
              <w:top w:val="single" w:sz="4" w:space="0" w:color="auto"/>
            </w:tcBorders>
            <w:vAlign w:val="bottom"/>
          </w:tcPr>
          <w:p w14:paraId="159BD60A"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.030</w:t>
            </w:r>
          </w:p>
        </w:tc>
      </w:tr>
      <w:tr w:rsidR="00522494" w:rsidRPr="008814E6" w14:paraId="7D4DA847" w14:textId="77777777" w:rsidTr="00AE2D93">
        <w:trPr>
          <w:trHeight w:val="300"/>
          <w:jc w:val="center"/>
        </w:trPr>
        <w:tc>
          <w:tcPr>
            <w:tcW w:w="0" w:type="auto"/>
            <w:tcBorders>
              <w:bottom w:val="nil"/>
            </w:tcBorders>
            <w:shd w:val="clear" w:color="auto" w:fill="auto"/>
            <w:noWrap/>
            <w:vAlign w:val="bottom"/>
            <w:hideMark/>
          </w:tcPr>
          <w:p w14:paraId="3B29F991" w14:textId="77777777" w:rsidR="00522494" w:rsidRPr="008814E6" w:rsidRDefault="00522494" w:rsidP="00AE2D93">
            <w:pPr>
              <w:rPr>
                <w:rFonts w:ascii="Times" w:eastAsia="Times New Roman" w:hAnsi="Times" w:cs="Times New Roman"/>
                <w:color w:val="000000"/>
              </w:rPr>
            </w:pPr>
          </w:p>
        </w:tc>
        <w:tc>
          <w:tcPr>
            <w:tcW w:w="0" w:type="auto"/>
            <w:tcBorders>
              <w:bottom w:val="nil"/>
            </w:tcBorders>
            <w:shd w:val="clear" w:color="auto" w:fill="auto"/>
            <w:noWrap/>
            <w:vAlign w:val="bottom"/>
            <w:hideMark/>
          </w:tcPr>
          <w:p w14:paraId="5457FC2D" w14:textId="77777777" w:rsidR="00522494" w:rsidRPr="008814E6" w:rsidRDefault="00522494" w:rsidP="00AE2D93">
            <w:pPr>
              <w:rPr>
                <w:rFonts w:ascii="Times" w:eastAsia="Times New Roman" w:hAnsi="Times" w:cs="Times New Roman"/>
                <w:color w:val="000000"/>
              </w:rPr>
            </w:pPr>
            <w:r w:rsidRPr="008814E6">
              <w:rPr>
                <w:rFonts w:ascii="Times" w:eastAsia="Times New Roman" w:hAnsi="Times" w:cs="Times New Roman"/>
                <w:color w:val="000000"/>
              </w:rPr>
              <w:t>Unresponsive</w:t>
            </w:r>
          </w:p>
        </w:tc>
        <w:tc>
          <w:tcPr>
            <w:tcW w:w="0" w:type="auto"/>
            <w:tcBorders>
              <w:bottom w:val="nil"/>
            </w:tcBorders>
            <w:shd w:val="clear" w:color="auto" w:fill="auto"/>
            <w:noWrap/>
            <w:vAlign w:val="bottom"/>
            <w:hideMark/>
          </w:tcPr>
          <w:p w14:paraId="4E7235A5"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.032</w:t>
            </w:r>
          </w:p>
        </w:tc>
        <w:tc>
          <w:tcPr>
            <w:tcW w:w="0" w:type="auto"/>
            <w:tcBorders>
              <w:bottom w:val="nil"/>
            </w:tcBorders>
            <w:shd w:val="clear" w:color="auto" w:fill="auto"/>
            <w:noWrap/>
            <w:vAlign w:val="bottom"/>
            <w:hideMark/>
          </w:tcPr>
          <w:p w14:paraId="0E80D8FB"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.257</w:t>
            </w:r>
          </w:p>
        </w:tc>
        <w:tc>
          <w:tcPr>
            <w:tcW w:w="0" w:type="auto"/>
            <w:tcBorders>
              <w:bottom w:val="nil"/>
            </w:tcBorders>
            <w:shd w:val="clear" w:color="auto" w:fill="auto"/>
            <w:noWrap/>
            <w:vAlign w:val="bottom"/>
            <w:hideMark/>
          </w:tcPr>
          <w:p w14:paraId="0010C717" w14:textId="3E852E5E"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8814E6">
              <w:rPr>
                <w:rFonts w:ascii="Times" w:eastAsia="Times New Roman" w:hAnsi="Times" w:cs="Times New Roman"/>
                <w:color w:val="000000"/>
              </w:rPr>
              <w:t xml:space="preserve">) = </w:t>
            </w:r>
            <w:r w:rsidR="00D87C06">
              <w:rPr>
                <w:rFonts w:ascii="Times" w:eastAsia="Times New Roman" w:hAnsi="Times" w:cs="Times New Roman"/>
                <w:color w:val="000000"/>
              </w:rPr>
              <w:t>0</w:t>
            </w:r>
            <w:r w:rsidRPr="008814E6">
              <w:rPr>
                <w:rFonts w:ascii="Times" w:eastAsia="Times New Roman" w:hAnsi="Times" w:cs="Times New Roman"/>
                <w:color w:val="000000"/>
              </w:rPr>
              <w:t>.016</w:t>
            </w:r>
          </w:p>
        </w:tc>
        <w:tc>
          <w:tcPr>
            <w:tcW w:w="0" w:type="auto"/>
            <w:tcBorders>
              <w:bottom w:val="nil"/>
            </w:tcBorders>
            <w:shd w:val="clear" w:color="auto" w:fill="auto"/>
            <w:noWrap/>
            <w:vAlign w:val="bottom"/>
            <w:hideMark/>
          </w:tcPr>
          <w:p w14:paraId="1EB26FC9"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.900</w:t>
            </w:r>
          </w:p>
        </w:tc>
        <w:tc>
          <w:tcPr>
            <w:tcW w:w="0" w:type="auto"/>
            <w:tcBorders>
              <w:bottom w:val="nil"/>
            </w:tcBorders>
            <w:vAlign w:val="bottom"/>
          </w:tcPr>
          <w:p w14:paraId="3E772EDD"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.000</w:t>
            </w:r>
          </w:p>
        </w:tc>
      </w:tr>
      <w:tr w:rsidR="00522494" w:rsidRPr="008814E6" w14:paraId="266CDA9C" w14:textId="77777777" w:rsidTr="00AE2D93">
        <w:trPr>
          <w:trHeight w:val="300"/>
          <w:jc w:val="center"/>
        </w:trPr>
        <w:tc>
          <w:tcPr>
            <w:tcW w:w="0" w:type="auto"/>
            <w:tcBorders>
              <w:top w:val="nil"/>
              <w:bottom w:val="single" w:sz="4" w:space="0" w:color="auto"/>
            </w:tcBorders>
            <w:shd w:val="clear" w:color="auto" w:fill="auto"/>
            <w:noWrap/>
            <w:vAlign w:val="bottom"/>
            <w:hideMark/>
          </w:tcPr>
          <w:p w14:paraId="273D9D63" w14:textId="77777777" w:rsidR="00522494" w:rsidRPr="008814E6" w:rsidRDefault="00522494" w:rsidP="00AE2D93">
            <w:pPr>
              <w:rPr>
                <w:rFonts w:ascii="Times" w:eastAsia="Times New Roman" w:hAnsi="Times" w:cs="Times New Roman"/>
                <w:color w:val="000000"/>
              </w:rPr>
            </w:pPr>
          </w:p>
        </w:tc>
        <w:tc>
          <w:tcPr>
            <w:tcW w:w="0" w:type="auto"/>
            <w:tcBorders>
              <w:top w:val="nil"/>
              <w:bottom w:val="single" w:sz="4" w:space="0" w:color="auto"/>
            </w:tcBorders>
            <w:shd w:val="clear" w:color="auto" w:fill="auto"/>
            <w:noWrap/>
            <w:vAlign w:val="bottom"/>
            <w:hideMark/>
          </w:tcPr>
          <w:p w14:paraId="01CBA088" w14:textId="77777777" w:rsidR="00522494" w:rsidRPr="008814E6" w:rsidRDefault="00522494" w:rsidP="00AE2D93">
            <w:pPr>
              <w:rPr>
                <w:rFonts w:ascii="Times" w:eastAsia="Times New Roman" w:hAnsi="Times" w:cs="Times New Roman"/>
                <w:color w:val="000000"/>
              </w:rPr>
            </w:pPr>
            <w:r w:rsidRPr="008814E6">
              <w:rPr>
                <w:rFonts w:ascii="Times" w:hAnsi="Times" w:cs="Times New Roman"/>
              </w:rPr>
              <w:t>Suppression</w:t>
            </w:r>
          </w:p>
        </w:tc>
        <w:tc>
          <w:tcPr>
            <w:tcW w:w="0" w:type="auto"/>
            <w:tcBorders>
              <w:top w:val="nil"/>
              <w:bottom w:val="single" w:sz="4" w:space="0" w:color="auto"/>
            </w:tcBorders>
            <w:shd w:val="clear" w:color="auto" w:fill="auto"/>
            <w:noWrap/>
            <w:vAlign w:val="bottom"/>
            <w:hideMark/>
          </w:tcPr>
          <w:p w14:paraId="7BDA3268"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.057</w:t>
            </w:r>
          </w:p>
        </w:tc>
        <w:tc>
          <w:tcPr>
            <w:tcW w:w="0" w:type="auto"/>
            <w:tcBorders>
              <w:top w:val="nil"/>
              <w:bottom w:val="single" w:sz="4" w:space="0" w:color="auto"/>
            </w:tcBorders>
            <w:shd w:val="clear" w:color="auto" w:fill="auto"/>
            <w:noWrap/>
            <w:vAlign w:val="bottom"/>
            <w:hideMark/>
          </w:tcPr>
          <w:p w14:paraId="7CCCB80A"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.081</w:t>
            </w:r>
          </w:p>
        </w:tc>
        <w:tc>
          <w:tcPr>
            <w:tcW w:w="0" w:type="auto"/>
            <w:tcBorders>
              <w:top w:val="nil"/>
              <w:bottom w:val="single" w:sz="4" w:space="0" w:color="auto"/>
            </w:tcBorders>
            <w:shd w:val="clear" w:color="auto" w:fill="auto"/>
            <w:noWrap/>
            <w:vAlign w:val="bottom"/>
            <w:hideMark/>
          </w:tcPr>
          <w:p w14:paraId="54BD5CEE" w14:textId="2CA6C77C"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141</w:t>
            </w:r>
            <w:r w:rsidRPr="008814E6">
              <w:rPr>
                <w:rFonts w:ascii="Times" w:eastAsia="Times New Roman" w:hAnsi="Times" w:cs="Times New Roman"/>
                <w:color w:val="000000"/>
              </w:rPr>
              <w:t xml:space="preserve">) = </w:t>
            </w:r>
            <w:r w:rsidR="00D87C06">
              <w:rPr>
                <w:rFonts w:ascii="Times" w:eastAsia="Times New Roman" w:hAnsi="Times" w:cs="Times New Roman"/>
                <w:color w:val="000000"/>
              </w:rPr>
              <w:t>0</w:t>
            </w:r>
            <w:r w:rsidRPr="008814E6">
              <w:rPr>
                <w:rFonts w:ascii="Times" w:eastAsia="Times New Roman" w:hAnsi="Times" w:cs="Times New Roman"/>
                <w:color w:val="000000"/>
              </w:rPr>
              <w:t>.505</w:t>
            </w:r>
          </w:p>
        </w:tc>
        <w:tc>
          <w:tcPr>
            <w:tcW w:w="0" w:type="auto"/>
            <w:tcBorders>
              <w:top w:val="nil"/>
              <w:bottom w:val="single" w:sz="4" w:space="0" w:color="auto"/>
            </w:tcBorders>
            <w:shd w:val="clear" w:color="auto" w:fill="auto"/>
            <w:noWrap/>
            <w:vAlign w:val="bottom"/>
            <w:hideMark/>
          </w:tcPr>
          <w:p w14:paraId="7FA2F5B1"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.479</w:t>
            </w:r>
          </w:p>
        </w:tc>
        <w:tc>
          <w:tcPr>
            <w:tcW w:w="0" w:type="auto"/>
            <w:tcBorders>
              <w:top w:val="nil"/>
              <w:bottom w:val="single" w:sz="4" w:space="0" w:color="auto"/>
            </w:tcBorders>
            <w:vAlign w:val="bottom"/>
          </w:tcPr>
          <w:p w14:paraId="29B88256"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.003</w:t>
            </w:r>
          </w:p>
        </w:tc>
      </w:tr>
      <w:tr w:rsidR="00ED5DCD" w:rsidRPr="008814E6" w14:paraId="53C015A9" w14:textId="77777777" w:rsidTr="00AE2D93">
        <w:trPr>
          <w:trHeight w:val="300"/>
          <w:jc w:val="center"/>
        </w:trPr>
        <w:tc>
          <w:tcPr>
            <w:tcW w:w="0" w:type="auto"/>
            <w:tcBorders>
              <w:top w:val="single" w:sz="4" w:space="0" w:color="auto"/>
            </w:tcBorders>
            <w:shd w:val="clear" w:color="auto" w:fill="auto"/>
            <w:noWrap/>
            <w:vAlign w:val="bottom"/>
            <w:hideMark/>
          </w:tcPr>
          <w:p w14:paraId="390B6372" w14:textId="77777777" w:rsidR="00ED5DCD" w:rsidRPr="008814E6" w:rsidRDefault="00ED5DCD" w:rsidP="00AE2D93">
            <w:pPr>
              <w:rPr>
                <w:rFonts w:ascii="Times" w:eastAsia="Times New Roman" w:hAnsi="Times" w:cs="Times New Roman"/>
                <w:color w:val="000000"/>
              </w:rPr>
            </w:pPr>
            <w:r w:rsidRPr="008814E6">
              <w:rPr>
                <w:rFonts w:ascii="Times" w:eastAsia="Times New Roman" w:hAnsi="Times" w:cs="Times New Roman"/>
                <w:color w:val="000000"/>
              </w:rPr>
              <w:t>Model 3</w:t>
            </w:r>
          </w:p>
        </w:tc>
        <w:tc>
          <w:tcPr>
            <w:tcW w:w="0" w:type="auto"/>
            <w:tcBorders>
              <w:top w:val="single" w:sz="4" w:space="0" w:color="auto"/>
            </w:tcBorders>
            <w:shd w:val="clear" w:color="auto" w:fill="auto"/>
            <w:noWrap/>
            <w:vAlign w:val="bottom"/>
            <w:hideMark/>
          </w:tcPr>
          <w:p w14:paraId="04F2DEEA" w14:textId="0C374002" w:rsidR="00ED5DCD" w:rsidRPr="008814E6" w:rsidRDefault="00ED5DCD" w:rsidP="00AE2D93">
            <w:pPr>
              <w:rPr>
                <w:rFonts w:ascii="Times" w:eastAsia="Times New Roman" w:hAnsi="Times" w:cs="Times New Roman"/>
                <w:color w:val="000000"/>
              </w:rPr>
            </w:pPr>
            <w:r w:rsidRPr="008814E6">
              <w:rPr>
                <w:rFonts w:ascii="Times" w:eastAsia="Times New Roman" w:hAnsi="Times" w:cs="Times New Roman"/>
                <w:color w:val="000000"/>
              </w:rPr>
              <w:t>Responsive</w:t>
            </w:r>
          </w:p>
        </w:tc>
        <w:tc>
          <w:tcPr>
            <w:tcW w:w="0" w:type="auto"/>
            <w:tcBorders>
              <w:top w:val="single" w:sz="4" w:space="0" w:color="auto"/>
            </w:tcBorders>
            <w:shd w:val="clear" w:color="auto" w:fill="auto"/>
            <w:noWrap/>
            <w:vAlign w:val="bottom"/>
            <w:hideMark/>
          </w:tcPr>
          <w:p w14:paraId="745E69F5" w14:textId="7CC56FB3" w:rsidR="00ED5DCD" w:rsidRPr="008814E6" w:rsidRDefault="00ED5DCD" w:rsidP="00AE2D93">
            <w:pPr>
              <w:jc w:val="right"/>
              <w:rPr>
                <w:rFonts w:ascii="Times" w:eastAsia="Times New Roman" w:hAnsi="Times" w:cs="Times New Roman"/>
                <w:color w:val="000000"/>
              </w:rPr>
            </w:pPr>
            <w:r>
              <w:rPr>
                <w:rFonts w:ascii="Times" w:eastAsia="Times New Roman" w:hAnsi="Times" w:cs="Times New Roman"/>
                <w:color w:val="000000"/>
              </w:rPr>
              <w:t>.522</w:t>
            </w:r>
          </w:p>
        </w:tc>
        <w:tc>
          <w:tcPr>
            <w:tcW w:w="0" w:type="auto"/>
            <w:tcBorders>
              <w:top w:val="single" w:sz="4" w:space="0" w:color="auto"/>
            </w:tcBorders>
            <w:shd w:val="clear" w:color="auto" w:fill="auto"/>
            <w:noWrap/>
            <w:vAlign w:val="bottom"/>
            <w:hideMark/>
          </w:tcPr>
          <w:p w14:paraId="6513C99F" w14:textId="6C2FBEAE"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w:t>
            </w:r>
            <w:r>
              <w:rPr>
                <w:rFonts w:ascii="Times" w:eastAsia="Times New Roman" w:hAnsi="Times" w:cs="Times New Roman"/>
                <w:color w:val="000000"/>
              </w:rPr>
              <w:t>194</w:t>
            </w:r>
          </w:p>
        </w:tc>
        <w:tc>
          <w:tcPr>
            <w:tcW w:w="0" w:type="auto"/>
            <w:tcBorders>
              <w:top w:val="single" w:sz="4" w:space="0" w:color="auto"/>
            </w:tcBorders>
            <w:shd w:val="clear" w:color="auto" w:fill="auto"/>
            <w:noWrap/>
            <w:vAlign w:val="bottom"/>
            <w:hideMark/>
          </w:tcPr>
          <w:p w14:paraId="432ACF13" w14:textId="44F3F75E"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F(1,</w:t>
            </w:r>
            <w:r>
              <w:rPr>
                <w:rFonts w:ascii="Times" w:eastAsia="Times New Roman" w:hAnsi="Times" w:cs="Times New Roman"/>
                <w:color w:val="000000"/>
              </w:rPr>
              <w:t xml:space="preserve"> </w:t>
            </w:r>
            <w:r w:rsidRPr="008814E6">
              <w:rPr>
                <w:rFonts w:ascii="Times" w:eastAsia="Times New Roman" w:hAnsi="Times" w:cs="Times New Roman"/>
                <w:color w:val="000000"/>
              </w:rPr>
              <w:t>1</w:t>
            </w:r>
            <w:r w:rsidR="00E56641">
              <w:rPr>
                <w:rFonts w:ascii="Times" w:eastAsia="Times New Roman" w:hAnsi="Times" w:cs="Times New Roman"/>
                <w:color w:val="000000"/>
              </w:rPr>
              <w:t>39</w:t>
            </w:r>
            <w:r w:rsidRPr="008814E6">
              <w:rPr>
                <w:rFonts w:ascii="Times" w:eastAsia="Times New Roman" w:hAnsi="Times" w:cs="Times New Roman"/>
                <w:color w:val="000000"/>
              </w:rPr>
              <w:t>) =</w:t>
            </w:r>
            <w:r w:rsidRPr="008814E6">
              <w:rPr>
                <w:rFonts w:ascii="Times" w:eastAsia="Times New Roman" w:hAnsi="Times" w:cs="Times New Roman"/>
                <w:color w:val="000000"/>
                <w:lang w:eastAsia="zh-CN"/>
              </w:rPr>
              <w:t xml:space="preserve"> </w:t>
            </w:r>
            <w:r>
              <w:rPr>
                <w:rFonts w:ascii="Times" w:eastAsia="Times New Roman" w:hAnsi="Times" w:cs="Times New Roman"/>
                <w:color w:val="000000"/>
              </w:rPr>
              <w:t>4.248</w:t>
            </w:r>
          </w:p>
        </w:tc>
        <w:tc>
          <w:tcPr>
            <w:tcW w:w="0" w:type="auto"/>
            <w:tcBorders>
              <w:top w:val="single" w:sz="4" w:space="0" w:color="auto"/>
            </w:tcBorders>
            <w:shd w:val="clear" w:color="auto" w:fill="auto"/>
            <w:noWrap/>
            <w:vAlign w:val="bottom"/>
            <w:hideMark/>
          </w:tcPr>
          <w:p w14:paraId="5C56DE79" w14:textId="31643C4B" w:rsidR="00ED5DCD" w:rsidRPr="008814E6" w:rsidRDefault="00ED5DCD" w:rsidP="00AE2D93">
            <w:pPr>
              <w:jc w:val="right"/>
              <w:rPr>
                <w:rFonts w:ascii="Times" w:eastAsia="Times New Roman" w:hAnsi="Times" w:cs="Times New Roman"/>
                <w:color w:val="000000"/>
              </w:rPr>
            </w:pPr>
            <w:r>
              <w:rPr>
                <w:rFonts w:ascii="Times" w:eastAsia="Times New Roman" w:hAnsi="Times" w:cs="Times New Roman"/>
                <w:color w:val="000000"/>
              </w:rPr>
              <w:t>.041</w:t>
            </w:r>
          </w:p>
        </w:tc>
        <w:tc>
          <w:tcPr>
            <w:tcW w:w="0" w:type="auto"/>
            <w:tcBorders>
              <w:top w:val="single" w:sz="4" w:space="0" w:color="auto"/>
            </w:tcBorders>
            <w:vAlign w:val="bottom"/>
          </w:tcPr>
          <w:p w14:paraId="0BA1A83E" w14:textId="108A6811" w:rsidR="00ED5DCD" w:rsidRPr="008814E6" w:rsidRDefault="00ED5DCD" w:rsidP="00AE2D93">
            <w:pPr>
              <w:jc w:val="right"/>
              <w:rPr>
                <w:rFonts w:ascii="Times" w:eastAsia="Times New Roman" w:hAnsi="Times" w:cs="Times New Roman"/>
                <w:color w:val="000000"/>
              </w:rPr>
            </w:pPr>
            <w:r>
              <w:rPr>
                <w:rFonts w:ascii="Times" w:eastAsia="Times New Roman" w:hAnsi="Times" w:cs="Times New Roman"/>
                <w:color w:val="000000"/>
              </w:rPr>
              <w:t>.029</w:t>
            </w:r>
          </w:p>
        </w:tc>
      </w:tr>
      <w:tr w:rsidR="00ED5DCD" w:rsidRPr="008814E6" w14:paraId="06FC9037" w14:textId="77777777" w:rsidTr="00AE2D93">
        <w:trPr>
          <w:trHeight w:val="300"/>
          <w:jc w:val="center"/>
        </w:trPr>
        <w:tc>
          <w:tcPr>
            <w:tcW w:w="0" w:type="auto"/>
            <w:shd w:val="clear" w:color="auto" w:fill="auto"/>
            <w:noWrap/>
            <w:vAlign w:val="bottom"/>
            <w:hideMark/>
          </w:tcPr>
          <w:p w14:paraId="0B0BC4A5" w14:textId="77777777" w:rsidR="00ED5DCD" w:rsidRPr="008814E6" w:rsidRDefault="00ED5DCD" w:rsidP="00AE2D93">
            <w:pPr>
              <w:rPr>
                <w:rFonts w:ascii="Times" w:eastAsia="Times New Roman" w:hAnsi="Times" w:cs="Times New Roman"/>
                <w:color w:val="000000"/>
              </w:rPr>
            </w:pPr>
          </w:p>
        </w:tc>
        <w:tc>
          <w:tcPr>
            <w:tcW w:w="0" w:type="auto"/>
            <w:shd w:val="clear" w:color="auto" w:fill="auto"/>
            <w:noWrap/>
            <w:vAlign w:val="bottom"/>
            <w:hideMark/>
          </w:tcPr>
          <w:p w14:paraId="5D83B605" w14:textId="7712DC9D" w:rsidR="00ED5DCD" w:rsidRPr="008814E6" w:rsidRDefault="00ED5DCD" w:rsidP="00AE2D93">
            <w:pPr>
              <w:rPr>
                <w:rFonts w:ascii="Times" w:eastAsia="Times New Roman" w:hAnsi="Times" w:cs="Times New Roman"/>
                <w:color w:val="000000"/>
              </w:rPr>
            </w:pPr>
            <w:r w:rsidRPr="008814E6">
              <w:rPr>
                <w:rFonts w:ascii="Times" w:eastAsia="Times New Roman" w:hAnsi="Times" w:cs="Times New Roman"/>
                <w:color w:val="000000"/>
              </w:rPr>
              <w:t>Unresponsive</w:t>
            </w:r>
          </w:p>
        </w:tc>
        <w:tc>
          <w:tcPr>
            <w:tcW w:w="0" w:type="auto"/>
            <w:shd w:val="clear" w:color="auto" w:fill="auto"/>
            <w:noWrap/>
            <w:vAlign w:val="bottom"/>
            <w:hideMark/>
          </w:tcPr>
          <w:p w14:paraId="20EAD3FB" w14:textId="6E30247A" w:rsidR="00ED5DCD" w:rsidRPr="008814E6" w:rsidRDefault="00ED5DCD" w:rsidP="00AE2D93">
            <w:pPr>
              <w:jc w:val="right"/>
              <w:rPr>
                <w:rFonts w:ascii="Times" w:eastAsia="Times New Roman" w:hAnsi="Times" w:cs="Times New Roman"/>
                <w:color w:val="000000"/>
              </w:rPr>
            </w:pPr>
            <w:r>
              <w:rPr>
                <w:rFonts w:ascii="Times" w:eastAsia="Times New Roman" w:hAnsi="Times" w:cs="Times New Roman"/>
                <w:color w:val="000000"/>
              </w:rPr>
              <w:t>.043</w:t>
            </w:r>
          </w:p>
        </w:tc>
        <w:tc>
          <w:tcPr>
            <w:tcW w:w="0" w:type="auto"/>
            <w:shd w:val="clear" w:color="auto" w:fill="auto"/>
            <w:noWrap/>
            <w:vAlign w:val="bottom"/>
            <w:hideMark/>
          </w:tcPr>
          <w:p w14:paraId="6BD308D1" w14:textId="04CAAFA4"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w:t>
            </w:r>
            <w:r>
              <w:rPr>
                <w:rFonts w:ascii="Times" w:eastAsia="Times New Roman" w:hAnsi="Times" w:cs="Times New Roman"/>
                <w:color w:val="000000"/>
              </w:rPr>
              <w:t>253</w:t>
            </w:r>
          </w:p>
        </w:tc>
        <w:tc>
          <w:tcPr>
            <w:tcW w:w="0" w:type="auto"/>
            <w:shd w:val="clear" w:color="auto" w:fill="auto"/>
            <w:noWrap/>
            <w:vAlign w:val="bottom"/>
            <w:hideMark/>
          </w:tcPr>
          <w:p w14:paraId="1A062274" w14:textId="3825ADD4"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w:t>
            </w:r>
            <w:r w:rsidR="00E56641">
              <w:rPr>
                <w:rFonts w:ascii="Times" w:eastAsia="Times New Roman" w:hAnsi="Times" w:cs="Times New Roman"/>
                <w:color w:val="000000"/>
              </w:rPr>
              <w:t>39</w:t>
            </w:r>
            <w:r w:rsidRPr="008814E6">
              <w:rPr>
                <w:rFonts w:ascii="Times" w:eastAsia="Times New Roman" w:hAnsi="Times" w:cs="Times New Roman"/>
                <w:color w:val="000000"/>
              </w:rPr>
              <w:t>) =</w:t>
            </w:r>
            <w:r w:rsidRPr="008814E6">
              <w:rPr>
                <w:rFonts w:ascii="Times" w:eastAsia="Times New Roman" w:hAnsi="Times" w:cs="Times New Roman"/>
                <w:color w:val="000000"/>
                <w:lang w:eastAsia="zh-CN"/>
              </w:rPr>
              <w:t xml:space="preserve"> </w:t>
            </w:r>
            <w:r w:rsidR="00D87C06">
              <w:rPr>
                <w:rFonts w:ascii="Times" w:eastAsia="Times New Roman" w:hAnsi="Times" w:cs="Times New Roman"/>
                <w:color w:val="000000"/>
                <w:lang w:eastAsia="zh-CN"/>
              </w:rPr>
              <w:t>0</w:t>
            </w:r>
            <w:r>
              <w:rPr>
                <w:rFonts w:ascii="Times" w:eastAsia="Times New Roman" w:hAnsi="Times" w:cs="Times New Roman"/>
                <w:color w:val="000000"/>
              </w:rPr>
              <w:t>.027</w:t>
            </w:r>
          </w:p>
        </w:tc>
        <w:tc>
          <w:tcPr>
            <w:tcW w:w="0" w:type="auto"/>
            <w:shd w:val="clear" w:color="auto" w:fill="auto"/>
            <w:noWrap/>
            <w:vAlign w:val="bottom"/>
            <w:hideMark/>
          </w:tcPr>
          <w:p w14:paraId="78647E99" w14:textId="4802620A"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w:t>
            </w:r>
            <w:r>
              <w:rPr>
                <w:rFonts w:ascii="Times" w:eastAsia="Times New Roman" w:hAnsi="Times" w:cs="Times New Roman"/>
                <w:color w:val="000000"/>
              </w:rPr>
              <w:t>869</w:t>
            </w:r>
          </w:p>
        </w:tc>
        <w:tc>
          <w:tcPr>
            <w:tcW w:w="0" w:type="auto"/>
            <w:vAlign w:val="bottom"/>
          </w:tcPr>
          <w:p w14:paraId="4259B835" w14:textId="7C6507E0"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.009</w:t>
            </w:r>
          </w:p>
        </w:tc>
      </w:tr>
      <w:tr w:rsidR="00ED5DCD" w:rsidRPr="008814E6" w14:paraId="1C6F6178" w14:textId="77777777" w:rsidTr="00AE2D93">
        <w:trPr>
          <w:trHeight w:val="300"/>
          <w:jc w:val="center"/>
        </w:trPr>
        <w:tc>
          <w:tcPr>
            <w:tcW w:w="0" w:type="auto"/>
            <w:shd w:val="clear" w:color="auto" w:fill="auto"/>
            <w:noWrap/>
            <w:vAlign w:val="bottom"/>
            <w:hideMark/>
          </w:tcPr>
          <w:p w14:paraId="223541FC" w14:textId="77777777" w:rsidR="00ED5DCD" w:rsidRPr="008814E6" w:rsidRDefault="00ED5DCD" w:rsidP="00AE2D93">
            <w:pPr>
              <w:rPr>
                <w:rFonts w:ascii="Times" w:eastAsia="Times New Roman" w:hAnsi="Times" w:cs="Times New Roman"/>
                <w:color w:val="000000"/>
              </w:rPr>
            </w:pPr>
          </w:p>
        </w:tc>
        <w:tc>
          <w:tcPr>
            <w:tcW w:w="0" w:type="auto"/>
            <w:shd w:val="clear" w:color="auto" w:fill="auto"/>
            <w:noWrap/>
            <w:vAlign w:val="bottom"/>
            <w:hideMark/>
          </w:tcPr>
          <w:p w14:paraId="70311645" w14:textId="5BAFF283" w:rsidR="00ED5DCD" w:rsidRPr="008814E6" w:rsidRDefault="00ED5DCD" w:rsidP="00AE2D93">
            <w:pPr>
              <w:rPr>
                <w:rFonts w:ascii="Times" w:eastAsia="Times New Roman" w:hAnsi="Times" w:cs="Times New Roman"/>
                <w:color w:val="000000"/>
              </w:rPr>
            </w:pPr>
            <w:r w:rsidRPr="008814E6">
              <w:rPr>
                <w:rFonts w:ascii="Times" w:hAnsi="Times" w:cs="Times New Roman"/>
              </w:rPr>
              <w:t>Suppression</w:t>
            </w:r>
          </w:p>
        </w:tc>
        <w:tc>
          <w:tcPr>
            <w:tcW w:w="0" w:type="auto"/>
            <w:shd w:val="clear" w:color="auto" w:fill="auto"/>
            <w:noWrap/>
            <w:vAlign w:val="bottom"/>
            <w:hideMark/>
          </w:tcPr>
          <w:p w14:paraId="263037F9" w14:textId="3CEBF13D"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.205</w:t>
            </w:r>
          </w:p>
        </w:tc>
        <w:tc>
          <w:tcPr>
            <w:tcW w:w="0" w:type="auto"/>
            <w:shd w:val="clear" w:color="auto" w:fill="auto"/>
            <w:noWrap/>
            <w:vAlign w:val="bottom"/>
            <w:hideMark/>
          </w:tcPr>
          <w:p w14:paraId="22E01C4F" w14:textId="0C8C1DEC"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.156</w:t>
            </w:r>
          </w:p>
        </w:tc>
        <w:tc>
          <w:tcPr>
            <w:tcW w:w="0" w:type="auto"/>
            <w:shd w:val="clear" w:color="auto" w:fill="auto"/>
            <w:noWrap/>
            <w:vAlign w:val="bottom"/>
            <w:hideMark/>
          </w:tcPr>
          <w:p w14:paraId="0AAAB5CE" w14:textId="365CE038"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w:t>
            </w:r>
            <w:r w:rsidR="00E56641">
              <w:rPr>
                <w:rFonts w:ascii="Times" w:eastAsia="Times New Roman" w:hAnsi="Times" w:cs="Times New Roman"/>
                <w:color w:val="000000"/>
              </w:rPr>
              <w:t>39</w:t>
            </w:r>
            <w:r w:rsidRPr="008814E6">
              <w:rPr>
                <w:rFonts w:ascii="Times" w:eastAsia="Times New Roman" w:hAnsi="Times" w:cs="Times New Roman"/>
                <w:color w:val="000000"/>
              </w:rPr>
              <w:t>) =</w:t>
            </w:r>
            <w:r w:rsidRPr="008814E6">
              <w:rPr>
                <w:rFonts w:ascii="Times" w:eastAsia="Times New Roman" w:hAnsi="Times" w:cs="Times New Roman"/>
                <w:color w:val="000000"/>
                <w:lang w:eastAsia="zh-CN"/>
              </w:rPr>
              <w:t xml:space="preserve"> </w:t>
            </w:r>
            <w:r w:rsidRPr="008814E6">
              <w:rPr>
                <w:rFonts w:ascii="Times" w:eastAsia="Times New Roman" w:hAnsi="Times" w:cs="Times New Roman"/>
                <w:color w:val="000000"/>
              </w:rPr>
              <w:t>1.729</w:t>
            </w:r>
          </w:p>
        </w:tc>
        <w:tc>
          <w:tcPr>
            <w:tcW w:w="0" w:type="auto"/>
            <w:shd w:val="clear" w:color="auto" w:fill="auto"/>
            <w:noWrap/>
            <w:vAlign w:val="bottom"/>
            <w:hideMark/>
          </w:tcPr>
          <w:p w14:paraId="520D4EAA" w14:textId="19096950"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.191</w:t>
            </w:r>
          </w:p>
        </w:tc>
        <w:tc>
          <w:tcPr>
            <w:tcW w:w="0" w:type="auto"/>
            <w:vAlign w:val="bottom"/>
          </w:tcPr>
          <w:p w14:paraId="638FBDC0" w14:textId="1007D676" w:rsidR="00ED5DCD" w:rsidRPr="008814E6" w:rsidRDefault="00ED5DCD" w:rsidP="00AE2D93">
            <w:pPr>
              <w:jc w:val="right"/>
              <w:rPr>
                <w:rFonts w:ascii="Times" w:eastAsia="Times New Roman" w:hAnsi="Times" w:cs="Times New Roman"/>
                <w:color w:val="000000"/>
              </w:rPr>
            </w:pPr>
            <w:r w:rsidRPr="008814E6">
              <w:rPr>
                <w:rFonts w:ascii="Times" w:eastAsia="Times New Roman" w:hAnsi="Times" w:cs="Times New Roman"/>
                <w:color w:val="000000"/>
              </w:rPr>
              <w:t>.012</w:t>
            </w:r>
          </w:p>
        </w:tc>
      </w:tr>
      <w:tr w:rsidR="00522494" w:rsidRPr="008814E6" w14:paraId="2246F2B2" w14:textId="77777777" w:rsidTr="00AE2D93">
        <w:trPr>
          <w:trHeight w:val="300"/>
          <w:jc w:val="center"/>
        </w:trPr>
        <w:tc>
          <w:tcPr>
            <w:tcW w:w="0" w:type="auto"/>
            <w:shd w:val="clear" w:color="auto" w:fill="auto"/>
            <w:noWrap/>
            <w:vAlign w:val="bottom"/>
            <w:hideMark/>
          </w:tcPr>
          <w:p w14:paraId="77FAEF97" w14:textId="77777777" w:rsidR="00522494" w:rsidRPr="008814E6" w:rsidRDefault="00522494" w:rsidP="00AE2D93">
            <w:pPr>
              <w:rPr>
                <w:rFonts w:ascii="Times" w:eastAsia="Times New Roman" w:hAnsi="Times" w:cs="Times New Roman"/>
                <w:color w:val="000000"/>
              </w:rPr>
            </w:pPr>
          </w:p>
        </w:tc>
        <w:tc>
          <w:tcPr>
            <w:tcW w:w="0" w:type="auto"/>
            <w:shd w:val="clear" w:color="auto" w:fill="auto"/>
            <w:noWrap/>
            <w:vAlign w:val="bottom"/>
            <w:hideMark/>
          </w:tcPr>
          <w:p w14:paraId="70C65A21" w14:textId="77777777" w:rsidR="00522494" w:rsidRPr="008814E6" w:rsidRDefault="00522494" w:rsidP="00AE2D93">
            <w:pPr>
              <w:rPr>
                <w:rFonts w:ascii="Times" w:eastAsia="Times New Roman" w:hAnsi="Times" w:cs="Times New Roman"/>
                <w:color w:val="000000"/>
              </w:rPr>
            </w:pPr>
            <w:r w:rsidRPr="008814E6">
              <w:rPr>
                <w:rFonts w:ascii="Times" w:eastAsia="Times New Roman" w:hAnsi="Times" w:cs="Times New Roman"/>
                <w:color w:val="000000"/>
              </w:rPr>
              <w:t xml:space="preserve">Responsive x </w:t>
            </w:r>
            <w:r w:rsidRPr="008814E6">
              <w:rPr>
                <w:rFonts w:ascii="Times" w:hAnsi="Times" w:cs="Times New Roman"/>
              </w:rPr>
              <w:t>Suppression</w:t>
            </w:r>
          </w:p>
        </w:tc>
        <w:tc>
          <w:tcPr>
            <w:tcW w:w="0" w:type="auto"/>
            <w:shd w:val="clear" w:color="auto" w:fill="auto"/>
            <w:noWrap/>
            <w:vAlign w:val="bottom"/>
            <w:hideMark/>
          </w:tcPr>
          <w:p w14:paraId="047CA1F2" w14:textId="17BB2F7B"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-.16</w:t>
            </w:r>
            <w:r w:rsidR="00ED5DCD">
              <w:rPr>
                <w:rFonts w:ascii="Times" w:eastAsia="Times New Roman" w:hAnsi="Times" w:cs="Times New Roman"/>
                <w:color w:val="000000"/>
              </w:rPr>
              <w:t>0</w:t>
            </w:r>
          </w:p>
        </w:tc>
        <w:tc>
          <w:tcPr>
            <w:tcW w:w="0" w:type="auto"/>
            <w:shd w:val="clear" w:color="auto" w:fill="auto"/>
            <w:noWrap/>
            <w:vAlign w:val="bottom"/>
            <w:hideMark/>
          </w:tcPr>
          <w:p w14:paraId="3C5D816E"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.203</w:t>
            </w:r>
          </w:p>
        </w:tc>
        <w:tc>
          <w:tcPr>
            <w:tcW w:w="0" w:type="auto"/>
            <w:shd w:val="clear" w:color="auto" w:fill="auto"/>
            <w:noWrap/>
            <w:vAlign w:val="bottom"/>
            <w:hideMark/>
          </w:tcPr>
          <w:p w14:paraId="6A3B1B7F" w14:textId="1ECE5CC0"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w:t>
            </w:r>
            <w:r w:rsidR="00E56641">
              <w:rPr>
                <w:rFonts w:ascii="Times" w:eastAsia="Times New Roman" w:hAnsi="Times" w:cs="Times New Roman"/>
                <w:color w:val="000000"/>
              </w:rPr>
              <w:t>39</w:t>
            </w:r>
            <w:r w:rsidRPr="008814E6">
              <w:rPr>
                <w:rFonts w:ascii="Times" w:eastAsia="Times New Roman" w:hAnsi="Times" w:cs="Times New Roman"/>
                <w:color w:val="000000"/>
              </w:rPr>
              <w:t xml:space="preserve">) = </w:t>
            </w:r>
            <w:r w:rsidR="00D87C06">
              <w:rPr>
                <w:rFonts w:ascii="Times" w:eastAsia="Times New Roman" w:hAnsi="Times" w:cs="Times New Roman"/>
                <w:color w:val="000000"/>
              </w:rPr>
              <w:t>0</w:t>
            </w:r>
            <w:r w:rsidRPr="008814E6">
              <w:rPr>
                <w:rFonts w:ascii="Times" w:eastAsia="Times New Roman" w:hAnsi="Times" w:cs="Times New Roman"/>
                <w:color w:val="000000"/>
              </w:rPr>
              <w:t>.621</w:t>
            </w:r>
          </w:p>
        </w:tc>
        <w:tc>
          <w:tcPr>
            <w:tcW w:w="0" w:type="auto"/>
            <w:shd w:val="clear" w:color="auto" w:fill="auto"/>
            <w:noWrap/>
            <w:vAlign w:val="bottom"/>
            <w:hideMark/>
          </w:tcPr>
          <w:p w14:paraId="789ABC5D"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.432</w:t>
            </w:r>
          </w:p>
        </w:tc>
        <w:tc>
          <w:tcPr>
            <w:tcW w:w="0" w:type="auto"/>
            <w:vAlign w:val="bottom"/>
          </w:tcPr>
          <w:p w14:paraId="633924D5"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.004</w:t>
            </w:r>
          </w:p>
        </w:tc>
      </w:tr>
      <w:tr w:rsidR="00522494" w:rsidRPr="008814E6" w14:paraId="4846A7B0" w14:textId="77777777" w:rsidTr="00AE2D93">
        <w:trPr>
          <w:trHeight w:val="300"/>
          <w:jc w:val="center"/>
        </w:trPr>
        <w:tc>
          <w:tcPr>
            <w:tcW w:w="0" w:type="auto"/>
            <w:shd w:val="clear" w:color="auto" w:fill="auto"/>
            <w:noWrap/>
            <w:vAlign w:val="bottom"/>
            <w:hideMark/>
          </w:tcPr>
          <w:p w14:paraId="16D95F0C" w14:textId="77777777" w:rsidR="00522494" w:rsidRPr="008814E6" w:rsidRDefault="00522494" w:rsidP="00AE2D93">
            <w:pPr>
              <w:rPr>
                <w:rFonts w:ascii="Times" w:eastAsia="Times New Roman" w:hAnsi="Times" w:cs="Times New Roman"/>
                <w:color w:val="000000"/>
              </w:rPr>
            </w:pPr>
          </w:p>
        </w:tc>
        <w:tc>
          <w:tcPr>
            <w:tcW w:w="0" w:type="auto"/>
            <w:shd w:val="clear" w:color="auto" w:fill="auto"/>
            <w:noWrap/>
            <w:vAlign w:val="bottom"/>
            <w:hideMark/>
          </w:tcPr>
          <w:p w14:paraId="2C2014AB" w14:textId="77777777" w:rsidR="00522494" w:rsidRPr="008814E6" w:rsidRDefault="00522494" w:rsidP="00AE2D93">
            <w:pPr>
              <w:rPr>
                <w:rFonts w:ascii="Times" w:eastAsia="Times New Roman" w:hAnsi="Times" w:cs="Times New Roman"/>
                <w:color w:val="000000"/>
              </w:rPr>
            </w:pPr>
            <w:r w:rsidRPr="008814E6">
              <w:rPr>
                <w:rFonts w:ascii="Times" w:eastAsia="Times New Roman" w:hAnsi="Times" w:cs="Times New Roman"/>
                <w:color w:val="000000"/>
              </w:rPr>
              <w:t xml:space="preserve">Unresponsive x </w:t>
            </w:r>
            <w:r w:rsidRPr="008814E6">
              <w:rPr>
                <w:rFonts w:ascii="Times" w:hAnsi="Times" w:cs="Times New Roman"/>
              </w:rPr>
              <w:t>Suppression</w:t>
            </w:r>
          </w:p>
        </w:tc>
        <w:tc>
          <w:tcPr>
            <w:tcW w:w="0" w:type="auto"/>
            <w:shd w:val="clear" w:color="auto" w:fill="auto"/>
            <w:noWrap/>
            <w:vAlign w:val="bottom"/>
            <w:hideMark/>
          </w:tcPr>
          <w:p w14:paraId="65C5BEA2"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-.252</w:t>
            </w:r>
          </w:p>
        </w:tc>
        <w:tc>
          <w:tcPr>
            <w:tcW w:w="0" w:type="auto"/>
            <w:shd w:val="clear" w:color="auto" w:fill="auto"/>
            <w:noWrap/>
            <w:vAlign w:val="bottom"/>
            <w:hideMark/>
          </w:tcPr>
          <w:p w14:paraId="6E2F36DF"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.209</w:t>
            </w:r>
          </w:p>
        </w:tc>
        <w:tc>
          <w:tcPr>
            <w:tcW w:w="0" w:type="auto"/>
            <w:shd w:val="clear" w:color="auto" w:fill="auto"/>
            <w:noWrap/>
            <w:vAlign w:val="bottom"/>
            <w:hideMark/>
          </w:tcPr>
          <w:p w14:paraId="24590A0A" w14:textId="5648EE72"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F(1,</w:t>
            </w:r>
            <w:r>
              <w:rPr>
                <w:rFonts w:ascii="Times" w:eastAsia="Times New Roman" w:hAnsi="Times" w:cs="Times New Roman"/>
                <w:color w:val="000000"/>
              </w:rPr>
              <w:t xml:space="preserve"> </w:t>
            </w:r>
            <w:r w:rsidR="00E56641">
              <w:rPr>
                <w:rFonts w:ascii="Times" w:eastAsia="Times New Roman" w:hAnsi="Times" w:cs="Times New Roman"/>
                <w:color w:val="000000"/>
              </w:rPr>
              <w:t>1</w:t>
            </w:r>
            <w:r w:rsidR="00E56641">
              <w:rPr>
                <w:rFonts w:ascii="Times" w:eastAsia="Times New Roman" w:hAnsi="Times" w:cs="Times New Roman"/>
                <w:color w:val="000000"/>
              </w:rPr>
              <w:t>39</w:t>
            </w:r>
            <w:bookmarkStart w:id="0" w:name="_GoBack"/>
            <w:bookmarkEnd w:id="0"/>
            <w:r w:rsidRPr="008814E6">
              <w:rPr>
                <w:rFonts w:ascii="Times" w:eastAsia="Times New Roman" w:hAnsi="Times" w:cs="Times New Roman"/>
                <w:color w:val="000000"/>
              </w:rPr>
              <w:t>) =</w:t>
            </w:r>
            <w:r w:rsidRPr="008814E6">
              <w:rPr>
                <w:rFonts w:ascii="Times" w:eastAsia="Times New Roman" w:hAnsi="Times" w:cs="Times New Roman"/>
                <w:color w:val="000000"/>
                <w:lang w:eastAsia="zh-CN"/>
              </w:rPr>
              <w:t xml:space="preserve"> </w:t>
            </w:r>
            <w:r w:rsidRPr="008814E6">
              <w:rPr>
                <w:rFonts w:ascii="Times" w:eastAsia="Times New Roman" w:hAnsi="Times" w:cs="Times New Roman"/>
                <w:color w:val="000000"/>
              </w:rPr>
              <w:t>1.447</w:t>
            </w:r>
          </w:p>
        </w:tc>
        <w:tc>
          <w:tcPr>
            <w:tcW w:w="0" w:type="auto"/>
            <w:shd w:val="clear" w:color="auto" w:fill="auto"/>
            <w:noWrap/>
            <w:vAlign w:val="bottom"/>
            <w:hideMark/>
          </w:tcPr>
          <w:p w14:paraId="06E2F362"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.231</w:t>
            </w:r>
          </w:p>
        </w:tc>
        <w:tc>
          <w:tcPr>
            <w:tcW w:w="0" w:type="auto"/>
            <w:vAlign w:val="bottom"/>
          </w:tcPr>
          <w:p w14:paraId="4B9FB098" w14:textId="77777777" w:rsidR="00522494" w:rsidRPr="008814E6" w:rsidRDefault="00522494" w:rsidP="00AE2D93">
            <w:pPr>
              <w:jc w:val="right"/>
              <w:rPr>
                <w:rFonts w:ascii="Times" w:eastAsia="Times New Roman" w:hAnsi="Times" w:cs="Times New Roman"/>
                <w:color w:val="000000"/>
              </w:rPr>
            </w:pPr>
            <w:r w:rsidRPr="008814E6">
              <w:rPr>
                <w:rFonts w:ascii="Times" w:eastAsia="Times New Roman" w:hAnsi="Times" w:cs="Times New Roman"/>
                <w:color w:val="000000"/>
              </w:rPr>
              <w:t>.010</w:t>
            </w:r>
          </w:p>
        </w:tc>
      </w:tr>
    </w:tbl>
    <w:p w14:paraId="599BD710" w14:textId="77777777" w:rsidR="00522494" w:rsidRDefault="00522494" w:rsidP="00522494"/>
    <w:p w14:paraId="4A966FA2" w14:textId="77777777" w:rsidR="00522494" w:rsidRPr="00206C38" w:rsidRDefault="00522494" w:rsidP="00522494">
      <w:pPr>
        <w:rPr>
          <w:rFonts w:ascii="Times New Roman" w:hAnsi="Times New Roman" w:cs="Times New Roman"/>
        </w:rPr>
      </w:pPr>
    </w:p>
    <w:p w14:paraId="4BA9D226" w14:textId="77777777" w:rsidR="00522494" w:rsidRPr="00206C38" w:rsidRDefault="00522494" w:rsidP="00B212FA">
      <w:pPr>
        <w:rPr>
          <w:rFonts w:ascii="Times New Roman" w:hAnsi="Times New Roman" w:cs="Times New Roman"/>
        </w:rPr>
      </w:pPr>
    </w:p>
    <w:sectPr w:rsidR="00522494" w:rsidRPr="00206C38" w:rsidSect="008A7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859AC"/>
    <w:multiLevelType w:val="hybridMultilevel"/>
    <w:tmpl w:val="BFF6D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E1C0F"/>
    <w:multiLevelType w:val="hybridMultilevel"/>
    <w:tmpl w:val="5236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853CD9"/>
    <w:multiLevelType w:val="hybridMultilevel"/>
    <w:tmpl w:val="4F6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AB1847"/>
    <w:multiLevelType w:val="hybridMultilevel"/>
    <w:tmpl w:val="31BE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F35C10"/>
    <w:multiLevelType w:val="hybridMultilevel"/>
    <w:tmpl w:val="305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065570"/>
    <w:multiLevelType w:val="hybridMultilevel"/>
    <w:tmpl w:val="F832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1856D6"/>
    <w:multiLevelType w:val="hybridMultilevel"/>
    <w:tmpl w:val="3240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2B38D3"/>
    <w:multiLevelType w:val="hybridMultilevel"/>
    <w:tmpl w:val="F7483F1E"/>
    <w:lvl w:ilvl="0" w:tplc="CC7EAD56">
      <w:start w:val="1"/>
      <w:numFmt w:val="decimal"/>
      <w:lvlText w:val="%1-"/>
      <w:lvlJc w:val="left"/>
      <w:pPr>
        <w:ind w:left="720" w:hanging="360"/>
      </w:pPr>
      <w:rPr>
        <w:rFonts w:ascii="Times" w:eastAsia="ＭＳ 明朝" w:hAnsi="Times"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0"/>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FA"/>
    <w:rsid w:val="000D355A"/>
    <w:rsid w:val="00100695"/>
    <w:rsid w:val="001B13BD"/>
    <w:rsid w:val="001D42BB"/>
    <w:rsid w:val="001F00CE"/>
    <w:rsid w:val="001F4F75"/>
    <w:rsid w:val="00244E7B"/>
    <w:rsid w:val="002552D5"/>
    <w:rsid w:val="00297A4C"/>
    <w:rsid w:val="00307F23"/>
    <w:rsid w:val="00323732"/>
    <w:rsid w:val="0040130A"/>
    <w:rsid w:val="00402DCD"/>
    <w:rsid w:val="004061C7"/>
    <w:rsid w:val="00410695"/>
    <w:rsid w:val="00451580"/>
    <w:rsid w:val="00516EBA"/>
    <w:rsid w:val="00522494"/>
    <w:rsid w:val="00551CB7"/>
    <w:rsid w:val="005E3A3D"/>
    <w:rsid w:val="006245BA"/>
    <w:rsid w:val="00637511"/>
    <w:rsid w:val="00674ADB"/>
    <w:rsid w:val="006D23ED"/>
    <w:rsid w:val="00701DBD"/>
    <w:rsid w:val="0075147A"/>
    <w:rsid w:val="00776436"/>
    <w:rsid w:val="00781DD0"/>
    <w:rsid w:val="007C6246"/>
    <w:rsid w:val="007E0611"/>
    <w:rsid w:val="007F6E4E"/>
    <w:rsid w:val="00831EB8"/>
    <w:rsid w:val="00842A51"/>
    <w:rsid w:val="00880105"/>
    <w:rsid w:val="008A7560"/>
    <w:rsid w:val="008B1AAE"/>
    <w:rsid w:val="008D1CA6"/>
    <w:rsid w:val="00991393"/>
    <w:rsid w:val="009A003F"/>
    <w:rsid w:val="009B4F29"/>
    <w:rsid w:val="00A0541D"/>
    <w:rsid w:val="00A32306"/>
    <w:rsid w:val="00A67A07"/>
    <w:rsid w:val="00AE37CC"/>
    <w:rsid w:val="00B179E1"/>
    <w:rsid w:val="00B212FA"/>
    <w:rsid w:val="00BC062C"/>
    <w:rsid w:val="00CB0285"/>
    <w:rsid w:val="00D87C06"/>
    <w:rsid w:val="00DC21AF"/>
    <w:rsid w:val="00DF0531"/>
    <w:rsid w:val="00E35CAE"/>
    <w:rsid w:val="00E56641"/>
    <w:rsid w:val="00E61FC8"/>
    <w:rsid w:val="00ED5DCD"/>
    <w:rsid w:val="00F342FB"/>
    <w:rsid w:val="00F45B23"/>
    <w:rsid w:val="00FD3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4DBE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Courier"/>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2FA"/>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A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ADB"/>
    <w:rPr>
      <w:rFonts w:ascii="Lucida Grande" w:hAnsi="Lucida Grande" w:cs="Lucida Grande"/>
      <w:sz w:val="18"/>
      <w:szCs w:val="18"/>
    </w:rPr>
  </w:style>
  <w:style w:type="character" w:styleId="CommentReference">
    <w:name w:val="annotation reference"/>
    <w:basedOn w:val="DefaultParagraphFont"/>
    <w:uiPriority w:val="99"/>
    <w:semiHidden/>
    <w:unhideWhenUsed/>
    <w:rsid w:val="00B212FA"/>
    <w:rPr>
      <w:sz w:val="18"/>
      <w:szCs w:val="18"/>
    </w:rPr>
  </w:style>
  <w:style w:type="paragraph" w:styleId="CommentText">
    <w:name w:val="annotation text"/>
    <w:basedOn w:val="Normal"/>
    <w:link w:val="CommentTextChar"/>
    <w:uiPriority w:val="99"/>
    <w:unhideWhenUsed/>
    <w:rsid w:val="00B212FA"/>
  </w:style>
  <w:style w:type="character" w:customStyle="1" w:styleId="CommentTextChar">
    <w:name w:val="Comment Text Char"/>
    <w:basedOn w:val="DefaultParagraphFont"/>
    <w:link w:val="CommentText"/>
    <w:uiPriority w:val="99"/>
    <w:rsid w:val="00B212FA"/>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B212FA"/>
    <w:rPr>
      <w:b/>
      <w:bCs/>
      <w:sz w:val="20"/>
      <w:szCs w:val="20"/>
    </w:rPr>
  </w:style>
  <w:style w:type="character" w:customStyle="1" w:styleId="CommentSubjectChar">
    <w:name w:val="Comment Subject Char"/>
    <w:basedOn w:val="CommentTextChar"/>
    <w:link w:val="CommentSubject"/>
    <w:uiPriority w:val="99"/>
    <w:semiHidden/>
    <w:rsid w:val="00B212FA"/>
    <w:rPr>
      <w:rFonts w:asciiTheme="minorHAnsi" w:hAnsiTheme="minorHAnsi" w:cstheme="minorBidi"/>
      <w:b/>
      <w:bCs/>
      <w:sz w:val="20"/>
      <w:szCs w:val="20"/>
    </w:rPr>
  </w:style>
  <w:style w:type="table" w:styleId="TableGrid">
    <w:name w:val="Table Grid"/>
    <w:basedOn w:val="TableNormal"/>
    <w:uiPriority w:val="59"/>
    <w:rsid w:val="001D42BB"/>
    <w:rPr>
      <w:rFonts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7511"/>
    <w:pPr>
      <w:ind w:left="720"/>
      <w:contextualSpacing/>
    </w:pPr>
    <w:rPr>
      <w:rFonts w:ascii="Cambria" w:eastAsia="ＭＳ 明朝" w:hAnsi="Cambria"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Courier"/>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2FA"/>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A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ADB"/>
    <w:rPr>
      <w:rFonts w:ascii="Lucida Grande" w:hAnsi="Lucida Grande" w:cs="Lucida Grande"/>
      <w:sz w:val="18"/>
      <w:szCs w:val="18"/>
    </w:rPr>
  </w:style>
  <w:style w:type="character" w:styleId="CommentReference">
    <w:name w:val="annotation reference"/>
    <w:basedOn w:val="DefaultParagraphFont"/>
    <w:uiPriority w:val="99"/>
    <w:semiHidden/>
    <w:unhideWhenUsed/>
    <w:rsid w:val="00B212FA"/>
    <w:rPr>
      <w:sz w:val="18"/>
      <w:szCs w:val="18"/>
    </w:rPr>
  </w:style>
  <w:style w:type="paragraph" w:styleId="CommentText">
    <w:name w:val="annotation text"/>
    <w:basedOn w:val="Normal"/>
    <w:link w:val="CommentTextChar"/>
    <w:uiPriority w:val="99"/>
    <w:unhideWhenUsed/>
    <w:rsid w:val="00B212FA"/>
  </w:style>
  <w:style w:type="character" w:customStyle="1" w:styleId="CommentTextChar">
    <w:name w:val="Comment Text Char"/>
    <w:basedOn w:val="DefaultParagraphFont"/>
    <w:link w:val="CommentText"/>
    <w:uiPriority w:val="99"/>
    <w:rsid w:val="00B212FA"/>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B212FA"/>
    <w:rPr>
      <w:b/>
      <w:bCs/>
      <w:sz w:val="20"/>
      <w:szCs w:val="20"/>
    </w:rPr>
  </w:style>
  <w:style w:type="character" w:customStyle="1" w:styleId="CommentSubjectChar">
    <w:name w:val="Comment Subject Char"/>
    <w:basedOn w:val="CommentTextChar"/>
    <w:link w:val="CommentSubject"/>
    <w:uiPriority w:val="99"/>
    <w:semiHidden/>
    <w:rsid w:val="00B212FA"/>
    <w:rPr>
      <w:rFonts w:asciiTheme="minorHAnsi" w:hAnsiTheme="minorHAnsi" w:cstheme="minorBidi"/>
      <w:b/>
      <w:bCs/>
      <w:sz w:val="20"/>
      <w:szCs w:val="20"/>
    </w:rPr>
  </w:style>
  <w:style w:type="table" w:styleId="TableGrid">
    <w:name w:val="Table Grid"/>
    <w:basedOn w:val="TableNormal"/>
    <w:uiPriority w:val="59"/>
    <w:rsid w:val="001D42BB"/>
    <w:rPr>
      <w:rFonts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7511"/>
    <w:pPr>
      <w:ind w:left="720"/>
      <w:contextualSpacing/>
    </w:pPr>
    <w:rPr>
      <w:rFonts w:ascii="Cambria" w:eastAsia="ＭＳ 明朝" w:hAnsi="Cambr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4515</Words>
  <Characters>25602</Characters>
  <Application>Microsoft Macintosh Word</Application>
  <DocSecurity>0</DocSecurity>
  <Lines>640</Lines>
  <Paragraphs>371</Paragraphs>
  <ScaleCrop>false</ScaleCrop>
  <Company>University of Rochester</Company>
  <LinksUpToDate>false</LinksUpToDate>
  <CharactersWithSpaces>29746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Reis</dc:creator>
  <cp:keywords/>
  <dc:description/>
  <cp:lastModifiedBy>Harry Reis</cp:lastModifiedBy>
  <cp:revision>11</cp:revision>
  <cp:lastPrinted>2018-05-21T18:23:00Z</cp:lastPrinted>
  <dcterms:created xsi:type="dcterms:W3CDTF">2019-05-13T20:02:00Z</dcterms:created>
  <dcterms:modified xsi:type="dcterms:W3CDTF">2019-05-20T21:17:00Z</dcterms:modified>
</cp:coreProperties>
</file>